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3F4F94" w:rsidRPr="003F4F94" w:rsidRDefault="003F4F94" w:rsidP="003F4F94">
      <w:pPr>
        <w:autoSpaceDE w:val="0"/>
        <w:autoSpaceDN w:val="0"/>
        <w:adjustRightInd w:val="0"/>
        <w:spacing w:after="0" w:line="240" w:lineRule="auto"/>
        <w:rPr>
          <w:rFonts w:ascii="Times New Roman" w:hAnsi="Times New Roman" w:cs="Times New Roman"/>
          <w:color w:val="000000"/>
          <w:sz w:val="24"/>
          <w:szCs w:val="24"/>
        </w:rPr>
      </w:pPr>
    </w:p>
    <w:p w14:paraId="2192B27F" w14:textId="77777777" w:rsidR="003F4F94" w:rsidRPr="003F4F94" w:rsidRDefault="003F4F94" w:rsidP="003F4F94">
      <w:pPr>
        <w:autoSpaceDE w:val="0"/>
        <w:autoSpaceDN w:val="0"/>
        <w:adjustRightInd w:val="0"/>
        <w:spacing w:after="0" w:line="240" w:lineRule="auto"/>
        <w:jc w:val="center"/>
        <w:rPr>
          <w:rFonts w:ascii="Times New Roman" w:hAnsi="Times New Roman" w:cs="Times New Roman"/>
          <w:b/>
          <w:bCs/>
          <w:color w:val="000000"/>
          <w:sz w:val="44"/>
          <w:szCs w:val="44"/>
        </w:rPr>
      </w:pPr>
      <w:r w:rsidRPr="003F4F94">
        <w:rPr>
          <w:rFonts w:ascii="Times New Roman" w:hAnsi="Times New Roman" w:cs="Times New Roman"/>
          <w:color w:val="000000"/>
          <w:sz w:val="24"/>
          <w:szCs w:val="24"/>
        </w:rPr>
        <w:t xml:space="preserve"> </w:t>
      </w:r>
      <w:r w:rsidRPr="003F4F94">
        <w:rPr>
          <w:rFonts w:ascii="Times New Roman" w:hAnsi="Times New Roman" w:cs="Times New Roman"/>
          <w:b/>
          <w:bCs/>
          <w:color w:val="000000"/>
          <w:sz w:val="44"/>
          <w:szCs w:val="44"/>
        </w:rPr>
        <w:t xml:space="preserve">IVY TECH COMMUNITY COLLEGE </w:t>
      </w:r>
    </w:p>
    <w:p w14:paraId="61F9D299" w14:textId="77777777" w:rsidR="003F4F94" w:rsidRDefault="003F4F94" w:rsidP="003F4F94">
      <w:pPr>
        <w:autoSpaceDE w:val="0"/>
        <w:autoSpaceDN w:val="0"/>
        <w:adjustRightInd w:val="0"/>
        <w:spacing w:after="0" w:line="240" w:lineRule="auto"/>
        <w:jc w:val="center"/>
        <w:rPr>
          <w:rFonts w:ascii="Times New Roman" w:hAnsi="Times New Roman" w:cs="Times New Roman"/>
          <w:b/>
          <w:bCs/>
          <w:color w:val="000000"/>
          <w:sz w:val="44"/>
          <w:szCs w:val="44"/>
        </w:rPr>
      </w:pPr>
      <w:r>
        <w:rPr>
          <w:rFonts w:ascii="Times New Roman" w:hAnsi="Times New Roman" w:cs="Times New Roman"/>
          <w:b/>
          <w:bCs/>
          <w:color w:val="000000"/>
          <w:sz w:val="44"/>
          <w:szCs w:val="44"/>
        </w:rPr>
        <w:t>FORT WAYNE</w:t>
      </w:r>
    </w:p>
    <w:p w14:paraId="7E6482CB" w14:textId="77777777" w:rsidR="003F4F94" w:rsidRPr="003F4F94" w:rsidRDefault="003F4F94" w:rsidP="003F4F94">
      <w:pPr>
        <w:autoSpaceDE w:val="0"/>
        <w:autoSpaceDN w:val="0"/>
        <w:adjustRightInd w:val="0"/>
        <w:spacing w:after="0" w:line="240" w:lineRule="auto"/>
        <w:jc w:val="center"/>
        <w:rPr>
          <w:rFonts w:ascii="Times New Roman" w:hAnsi="Times New Roman" w:cs="Times New Roman"/>
          <w:color w:val="000000"/>
          <w:sz w:val="44"/>
          <w:szCs w:val="44"/>
        </w:rPr>
      </w:pPr>
      <w:r w:rsidRPr="003F4F94">
        <w:rPr>
          <w:rFonts w:ascii="Times New Roman" w:hAnsi="Times New Roman" w:cs="Times New Roman"/>
          <w:b/>
          <w:bCs/>
          <w:color w:val="000000"/>
          <w:sz w:val="44"/>
          <w:szCs w:val="44"/>
        </w:rPr>
        <w:t xml:space="preserve">SURGICAL TECHNOLOGY PROGRAM </w:t>
      </w:r>
    </w:p>
    <w:p w14:paraId="645CFACA" w14:textId="5BEA64E7" w:rsidR="003F4F94" w:rsidRPr="003F4F94" w:rsidRDefault="003F4F94" w:rsidP="003F4F94">
      <w:pPr>
        <w:autoSpaceDE w:val="0"/>
        <w:autoSpaceDN w:val="0"/>
        <w:adjustRightInd w:val="0"/>
        <w:spacing w:after="0" w:line="240" w:lineRule="auto"/>
        <w:jc w:val="center"/>
        <w:rPr>
          <w:rFonts w:ascii="Times New Roman" w:hAnsi="Times New Roman" w:cs="Times New Roman"/>
          <w:color w:val="000000"/>
          <w:sz w:val="40"/>
          <w:szCs w:val="40"/>
        </w:rPr>
      </w:pPr>
      <w:r w:rsidRPr="003F4F94">
        <w:rPr>
          <w:rFonts w:ascii="Times New Roman" w:hAnsi="Times New Roman" w:cs="Times New Roman"/>
          <w:b/>
          <w:bCs/>
          <w:color w:val="000000"/>
          <w:sz w:val="40"/>
          <w:szCs w:val="40"/>
        </w:rPr>
        <w:t>20</w:t>
      </w:r>
      <w:r>
        <w:rPr>
          <w:rFonts w:ascii="Times New Roman" w:hAnsi="Times New Roman" w:cs="Times New Roman"/>
          <w:b/>
          <w:bCs/>
          <w:color w:val="000000"/>
          <w:sz w:val="40"/>
          <w:szCs w:val="40"/>
        </w:rPr>
        <w:t>2</w:t>
      </w:r>
      <w:r w:rsidR="00090371">
        <w:rPr>
          <w:rFonts w:ascii="Times New Roman" w:hAnsi="Times New Roman" w:cs="Times New Roman"/>
          <w:b/>
          <w:bCs/>
          <w:color w:val="000000"/>
          <w:sz w:val="40"/>
          <w:szCs w:val="40"/>
        </w:rPr>
        <w:t>4</w:t>
      </w:r>
      <w:r w:rsidR="00E875A2">
        <w:rPr>
          <w:rFonts w:ascii="Times New Roman" w:hAnsi="Times New Roman" w:cs="Times New Roman"/>
          <w:b/>
          <w:bCs/>
          <w:color w:val="000000"/>
          <w:sz w:val="40"/>
          <w:szCs w:val="40"/>
        </w:rPr>
        <w:t>-</w:t>
      </w:r>
      <w:r w:rsidR="00E944D5">
        <w:rPr>
          <w:rFonts w:ascii="Times New Roman" w:hAnsi="Times New Roman" w:cs="Times New Roman"/>
          <w:b/>
          <w:bCs/>
          <w:color w:val="000000"/>
          <w:sz w:val="40"/>
          <w:szCs w:val="40"/>
        </w:rPr>
        <w:t>20</w:t>
      </w:r>
      <w:r w:rsidR="00E875A2">
        <w:rPr>
          <w:rFonts w:ascii="Times New Roman" w:hAnsi="Times New Roman" w:cs="Times New Roman"/>
          <w:b/>
          <w:bCs/>
          <w:color w:val="000000"/>
          <w:sz w:val="40"/>
          <w:szCs w:val="40"/>
        </w:rPr>
        <w:t>2</w:t>
      </w:r>
      <w:r w:rsidR="00090371">
        <w:rPr>
          <w:rFonts w:ascii="Times New Roman" w:hAnsi="Times New Roman" w:cs="Times New Roman"/>
          <w:b/>
          <w:bCs/>
          <w:color w:val="000000"/>
          <w:sz w:val="40"/>
          <w:szCs w:val="40"/>
        </w:rPr>
        <w:t>5</w:t>
      </w:r>
    </w:p>
    <w:p w14:paraId="2AA36C39" w14:textId="77777777" w:rsidR="003F4F94" w:rsidRPr="003F4F94" w:rsidRDefault="003F4F94" w:rsidP="003F4F94">
      <w:pPr>
        <w:autoSpaceDE w:val="0"/>
        <w:autoSpaceDN w:val="0"/>
        <w:adjustRightInd w:val="0"/>
        <w:spacing w:after="0" w:line="240" w:lineRule="auto"/>
        <w:jc w:val="center"/>
        <w:rPr>
          <w:rFonts w:ascii="Times New Roman" w:hAnsi="Times New Roman" w:cs="Times New Roman"/>
          <w:color w:val="000000"/>
          <w:sz w:val="40"/>
          <w:szCs w:val="40"/>
        </w:rPr>
      </w:pPr>
      <w:r w:rsidRPr="003F4F94">
        <w:rPr>
          <w:rFonts w:ascii="Times New Roman" w:hAnsi="Times New Roman" w:cs="Times New Roman"/>
          <w:b/>
          <w:bCs/>
          <w:color w:val="000000"/>
          <w:sz w:val="40"/>
          <w:szCs w:val="40"/>
        </w:rPr>
        <w:t xml:space="preserve">SURGICAL TECHNOLOGY PROGRAM </w:t>
      </w:r>
    </w:p>
    <w:p w14:paraId="32FE50FC" w14:textId="16C53FC1" w:rsidR="003F4F94" w:rsidRDefault="003F4F94" w:rsidP="003F4F94">
      <w:pPr>
        <w:autoSpaceDE w:val="0"/>
        <w:autoSpaceDN w:val="0"/>
        <w:adjustRightInd w:val="0"/>
        <w:spacing w:after="0" w:line="240" w:lineRule="auto"/>
        <w:jc w:val="center"/>
        <w:rPr>
          <w:rFonts w:ascii="Times New Roman" w:hAnsi="Times New Roman" w:cs="Times New Roman"/>
          <w:b/>
          <w:bCs/>
          <w:color w:val="000000"/>
          <w:sz w:val="40"/>
          <w:szCs w:val="40"/>
        </w:rPr>
      </w:pPr>
      <w:r w:rsidRPr="003F4F94">
        <w:rPr>
          <w:rFonts w:ascii="Times New Roman" w:hAnsi="Times New Roman" w:cs="Times New Roman"/>
          <w:b/>
          <w:bCs/>
          <w:color w:val="000000"/>
          <w:sz w:val="40"/>
          <w:szCs w:val="40"/>
        </w:rPr>
        <w:t>INFORMATION PACKET</w:t>
      </w:r>
    </w:p>
    <w:p w14:paraId="0A37501D" w14:textId="77777777" w:rsidR="003F4F94" w:rsidRDefault="003F4F94" w:rsidP="003F4F94">
      <w:pPr>
        <w:autoSpaceDE w:val="0"/>
        <w:autoSpaceDN w:val="0"/>
        <w:adjustRightInd w:val="0"/>
        <w:spacing w:after="0" w:line="240" w:lineRule="auto"/>
        <w:rPr>
          <w:rFonts w:ascii="Times New Roman" w:hAnsi="Times New Roman" w:cs="Times New Roman"/>
          <w:color w:val="000000"/>
          <w:sz w:val="40"/>
          <w:szCs w:val="40"/>
        </w:rPr>
      </w:pPr>
    </w:p>
    <w:p w14:paraId="5DAB6C7B" w14:textId="77777777" w:rsidR="003F4F94" w:rsidRPr="003F4F94" w:rsidRDefault="003F4F94" w:rsidP="003F4F94">
      <w:pPr>
        <w:autoSpaceDE w:val="0"/>
        <w:autoSpaceDN w:val="0"/>
        <w:adjustRightInd w:val="0"/>
        <w:spacing w:after="0" w:line="240" w:lineRule="auto"/>
        <w:jc w:val="center"/>
        <w:rPr>
          <w:rFonts w:ascii="Times New Roman" w:hAnsi="Times New Roman" w:cs="Times New Roman"/>
          <w:color w:val="000000"/>
          <w:sz w:val="40"/>
          <w:szCs w:val="40"/>
        </w:rPr>
      </w:pPr>
      <w:r>
        <w:rPr>
          <w:noProof/>
        </w:rPr>
        <w:drawing>
          <wp:inline distT="0" distB="0" distL="0" distR="0" wp14:anchorId="38E19155" wp14:editId="40512872">
            <wp:extent cx="3807936" cy="5829300"/>
            <wp:effectExtent l="0" t="0" r="2540" b="0"/>
            <wp:docPr id="19165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807936" cy="5829300"/>
                    </a:xfrm>
                    <a:prstGeom prst="rect">
                      <a:avLst/>
                    </a:prstGeom>
                  </pic:spPr>
                </pic:pic>
              </a:graphicData>
            </a:graphic>
          </wp:inline>
        </w:drawing>
      </w:r>
    </w:p>
    <w:p w14:paraId="02EB378F" w14:textId="77777777" w:rsidR="003F4F94" w:rsidRPr="003F4F94" w:rsidRDefault="003F4F94" w:rsidP="003F4F94">
      <w:pPr>
        <w:pageBreakBefore/>
        <w:autoSpaceDE w:val="0"/>
        <w:autoSpaceDN w:val="0"/>
        <w:adjustRightInd w:val="0"/>
        <w:spacing w:after="0" w:line="240" w:lineRule="auto"/>
        <w:rPr>
          <w:rFonts w:ascii="Times New Roman" w:hAnsi="Times New Roman" w:cs="Times New Roman"/>
          <w:color w:val="000000"/>
          <w:sz w:val="24"/>
          <w:szCs w:val="24"/>
        </w:rPr>
      </w:pPr>
    </w:p>
    <w:p w14:paraId="3218800D" w14:textId="77777777" w:rsidR="003F4F94" w:rsidRPr="003F4F94" w:rsidRDefault="003F4F94" w:rsidP="003F4F94">
      <w:pPr>
        <w:autoSpaceDE w:val="0"/>
        <w:autoSpaceDN w:val="0"/>
        <w:adjustRightInd w:val="0"/>
        <w:spacing w:after="0" w:line="240" w:lineRule="auto"/>
        <w:jc w:val="center"/>
        <w:rPr>
          <w:rFonts w:ascii="Times New Roman" w:hAnsi="Times New Roman" w:cs="Times New Roman"/>
          <w:color w:val="000000"/>
          <w:sz w:val="24"/>
          <w:szCs w:val="24"/>
        </w:rPr>
      </w:pPr>
      <w:r w:rsidRPr="003F4F94">
        <w:rPr>
          <w:rFonts w:ascii="Times New Roman" w:hAnsi="Times New Roman" w:cs="Times New Roman"/>
          <w:b/>
          <w:bCs/>
          <w:color w:val="000000"/>
          <w:sz w:val="24"/>
          <w:szCs w:val="24"/>
        </w:rPr>
        <w:t xml:space="preserve">TABLE OF CONTENTS </w:t>
      </w:r>
    </w:p>
    <w:p w14:paraId="31FCB86E" w14:textId="77777777" w:rsidR="003F4F94" w:rsidRPr="003F4F94" w:rsidRDefault="003F4F94" w:rsidP="003F4F94">
      <w:pPr>
        <w:autoSpaceDE w:val="0"/>
        <w:autoSpaceDN w:val="0"/>
        <w:adjustRightInd w:val="0"/>
        <w:spacing w:after="0" w:line="240" w:lineRule="auto"/>
        <w:rPr>
          <w:rFonts w:ascii="Times New Roman" w:hAnsi="Times New Roman" w:cs="Times New Roman"/>
          <w:color w:val="000000"/>
          <w:sz w:val="24"/>
          <w:szCs w:val="24"/>
        </w:rPr>
      </w:pPr>
      <w:r w:rsidRPr="003F4F94">
        <w:rPr>
          <w:rFonts w:ascii="Times New Roman" w:hAnsi="Times New Roman" w:cs="Times New Roman"/>
          <w:color w:val="000000"/>
          <w:sz w:val="24"/>
          <w:szCs w:val="24"/>
        </w:rPr>
        <w:t xml:space="preserve">Curriculum……..……………………………………………...……………………..4 </w:t>
      </w:r>
    </w:p>
    <w:p w14:paraId="669C715B" w14:textId="77777777" w:rsidR="003F4F94" w:rsidRPr="003F4F94" w:rsidRDefault="003F4F94" w:rsidP="003F4F94">
      <w:pPr>
        <w:autoSpaceDE w:val="0"/>
        <w:autoSpaceDN w:val="0"/>
        <w:adjustRightInd w:val="0"/>
        <w:spacing w:after="0" w:line="240" w:lineRule="auto"/>
        <w:rPr>
          <w:rFonts w:ascii="Times New Roman" w:hAnsi="Times New Roman" w:cs="Times New Roman"/>
          <w:color w:val="000000"/>
          <w:sz w:val="24"/>
          <w:szCs w:val="24"/>
        </w:rPr>
      </w:pPr>
      <w:r w:rsidRPr="003F4F94">
        <w:rPr>
          <w:rFonts w:ascii="Times New Roman" w:hAnsi="Times New Roman" w:cs="Times New Roman"/>
          <w:color w:val="000000"/>
          <w:sz w:val="24"/>
          <w:szCs w:val="24"/>
        </w:rPr>
        <w:t xml:space="preserve">Admission Steps..……………………………………………………………………5 </w:t>
      </w:r>
    </w:p>
    <w:p w14:paraId="445FAD2B" w14:textId="77777777" w:rsidR="003F4F94" w:rsidRPr="003F4F94" w:rsidRDefault="003F4F94" w:rsidP="003F4F94">
      <w:pPr>
        <w:autoSpaceDE w:val="0"/>
        <w:autoSpaceDN w:val="0"/>
        <w:adjustRightInd w:val="0"/>
        <w:spacing w:after="0" w:line="240" w:lineRule="auto"/>
        <w:rPr>
          <w:rFonts w:ascii="Times New Roman" w:hAnsi="Times New Roman" w:cs="Times New Roman"/>
          <w:color w:val="000000"/>
          <w:sz w:val="24"/>
          <w:szCs w:val="24"/>
        </w:rPr>
      </w:pPr>
      <w:r w:rsidRPr="003F4F94">
        <w:rPr>
          <w:rFonts w:ascii="Times New Roman" w:hAnsi="Times New Roman" w:cs="Times New Roman"/>
          <w:color w:val="000000"/>
          <w:sz w:val="24"/>
          <w:szCs w:val="24"/>
        </w:rPr>
        <w:t xml:space="preserve">Essential Functions Required for Surgical Technology Students……………...……8 </w:t>
      </w:r>
    </w:p>
    <w:p w14:paraId="56216AEA" w14:textId="5A0ED78F" w:rsidR="003F4F94" w:rsidRPr="003F4F94" w:rsidRDefault="003F4F94" w:rsidP="003F4F94">
      <w:pPr>
        <w:autoSpaceDE w:val="0"/>
        <w:autoSpaceDN w:val="0"/>
        <w:adjustRightInd w:val="0"/>
        <w:spacing w:after="0" w:line="240" w:lineRule="auto"/>
        <w:rPr>
          <w:rFonts w:ascii="Times New Roman" w:hAnsi="Times New Roman" w:cs="Times New Roman"/>
          <w:color w:val="000000"/>
          <w:sz w:val="24"/>
          <w:szCs w:val="24"/>
        </w:rPr>
      </w:pPr>
      <w:r w:rsidRPr="003F4F94">
        <w:rPr>
          <w:rFonts w:ascii="Times New Roman" w:hAnsi="Times New Roman" w:cs="Times New Roman"/>
          <w:color w:val="000000"/>
          <w:sz w:val="24"/>
          <w:szCs w:val="24"/>
        </w:rPr>
        <w:t>National Certification Pass Rate……………………………………………………..</w:t>
      </w:r>
      <w:r w:rsidR="0034708B">
        <w:rPr>
          <w:rFonts w:ascii="Times New Roman" w:hAnsi="Times New Roman" w:cs="Times New Roman"/>
          <w:color w:val="000000"/>
          <w:sz w:val="24"/>
          <w:szCs w:val="24"/>
        </w:rPr>
        <w:t>10</w:t>
      </w:r>
      <w:r w:rsidRPr="003F4F94">
        <w:rPr>
          <w:rFonts w:ascii="Times New Roman" w:hAnsi="Times New Roman" w:cs="Times New Roman"/>
          <w:color w:val="000000"/>
          <w:sz w:val="24"/>
          <w:szCs w:val="24"/>
        </w:rPr>
        <w:t xml:space="preserve"> </w:t>
      </w:r>
    </w:p>
    <w:p w14:paraId="27A51EC1" w14:textId="2B53189E" w:rsidR="003F4F94" w:rsidRPr="003F4F94" w:rsidRDefault="003F4F94" w:rsidP="003F4F94">
      <w:pPr>
        <w:autoSpaceDE w:val="0"/>
        <w:autoSpaceDN w:val="0"/>
        <w:adjustRightInd w:val="0"/>
        <w:spacing w:after="0" w:line="240" w:lineRule="auto"/>
        <w:rPr>
          <w:rFonts w:ascii="Times New Roman" w:hAnsi="Times New Roman" w:cs="Times New Roman"/>
          <w:color w:val="000000"/>
          <w:sz w:val="24"/>
          <w:szCs w:val="24"/>
        </w:rPr>
      </w:pPr>
      <w:r w:rsidRPr="003F4F94">
        <w:rPr>
          <w:rFonts w:ascii="Times New Roman" w:hAnsi="Times New Roman" w:cs="Times New Roman"/>
          <w:color w:val="000000"/>
          <w:sz w:val="24"/>
          <w:szCs w:val="24"/>
        </w:rPr>
        <w:t>Estimated Program Fees……………………………………………………………1</w:t>
      </w:r>
      <w:r w:rsidR="0034708B">
        <w:rPr>
          <w:rFonts w:ascii="Times New Roman" w:hAnsi="Times New Roman" w:cs="Times New Roman"/>
          <w:color w:val="000000"/>
          <w:sz w:val="24"/>
          <w:szCs w:val="24"/>
        </w:rPr>
        <w:t>1</w:t>
      </w:r>
      <w:r w:rsidRPr="003F4F94">
        <w:rPr>
          <w:rFonts w:ascii="Times New Roman" w:hAnsi="Times New Roman" w:cs="Times New Roman"/>
          <w:color w:val="000000"/>
          <w:sz w:val="24"/>
          <w:szCs w:val="24"/>
        </w:rPr>
        <w:t xml:space="preserve"> </w:t>
      </w:r>
    </w:p>
    <w:p w14:paraId="6A05A809" w14:textId="77777777" w:rsidR="003F4F94" w:rsidRPr="003F4F94" w:rsidRDefault="003F4F94" w:rsidP="003F4F94">
      <w:pPr>
        <w:pageBreakBefore/>
        <w:autoSpaceDE w:val="0"/>
        <w:autoSpaceDN w:val="0"/>
        <w:adjustRightInd w:val="0"/>
        <w:spacing w:after="0" w:line="240" w:lineRule="auto"/>
        <w:rPr>
          <w:rFonts w:ascii="Times New Roman" w:hAnsi="Times New Roman" w:cs="Times New Roman"/>
          <w:color w:val="000000"/>
          <w:sz w:val="24"/>
          <w:szCs w:val="24"/>
        </w:rPr>
      </w:pPr>
    </w:p>
    <w:p w14:paraId="3F4CE4BC" w14:textId="77777777" w:rsidR="003F4F94" w:rsidRDefault="003F4F94" w:rsidP="003F4F94">
      <w:pPr>
        <w:autoSpaceDE w:val="0"/>
        <w:autoSpaceDN w:val="0"/>
        <w:adjustRightInd w:val="0"/>
        <w:spacing w:after="0" w:line="240" w:lineRule="auto"/>
        <w:jc w:val="center"/>
        <w:rPr>
          <w:rFonts w:ascii="Times New Roman" w:hAnsi="Times New Roman" w:cs="Times New Roman"/>
          <w:color w:val="000000"/>
          <w:sz w:val="24"/>
          <w:szCs w:val="24"/>
        </w:rPr>
      </w:pPr>
      <w:r w:rsidRPr="003F4F94">
        <w:rPr>
          <w:rFonts w:ascii="Times New Roman" w:hAnsi="Times New Roman" w:cs="Times New Roman"/>
          <w:color w:val="000000"/>
          <w:sz w:val="24"/>
          <w:szCs w:val="24"/>
        </w:rPr>
        <w:t xml:space="preserve">Ivy Tech Community College of Indiana </w:t>
      </w:r>
    </w:p>
    <w:p w14:paraId="5A39BBE3" w14:textId="77777777" w:rsidR="00FC242A" w:rsidRPr="003F4F94" w:rsidRDefault="00FC242A" w:rsidP="003F4F94">
      <w:pPr>
        <w:autoSpaceDE w:val="0"/>
        <w:autoSpaceDN w:val="0"/>
        <w:adjustRightInd w:val="0"/>
        <w:spacing w:after="0" w:line="240" w:lineRule="auto"/>
        <w:jc w:val="center"/>
        <w:rPr>
          <w:rFonts w:ascii="Times New Roman" w:hAnsi="Times New Roman" w:cs="Times New Roman"/>
          <w:color w:val="000000"/>
          <w:sz w:val="24"/>
          <w:szCs w:val="24"/>
        </w:rPr>
      </w:pPr>
    </w:p>
    <w:p w14:paraId="4781F91A" w14:textId="77777777" w:rsidR="003F4F94" w:rsidRPr="003F4F94" w:rsidRDefault="003F4F94" w:rsidP="003F4F94">
      <w:pPr>
        <w:autoSpaceDE w:val="0"/>
        <w:autoSpaceDN w:val="0"/>
        <w:adjustRightInd w:val="0"/>
        <w:spacing w:after="0" w:line="240" w:lineRule="auto"/>
        <w:rPr>
          <w:rFonts w:ascii="Times New Roman" w:hAnsi="Times New Roman" w:cs="Times New Roman"/>
          <w:color w:val="000000"/>
          <w:sz w:val="24"/>
          <w:szCs w:val="24"/>
        </w:rPr>
      </w:pPr>
      <w:r w:rsidRPr="003F4F94">
        <w:rPr>
          <w:rFonts w:ascii="Times New Roman" w:hAnsi="Times New Roman" w:cs="Times New Roman"/>
          <w:color w:val="000000"/>
          <w:sz w:val="24"/>
          <w:szCs w:val="24"/>
        </w:rPr>
        <w:t xml:space="preserve">Dear Surgical Technology Applicant: </w:t>
      </w:r>
    </w:p>
    <w:p w14:paraId="60AB76A8" w14:textId="77777777" w:rsidR="003F4F94" w:rsidRPr="003F4F94" w:rsidRDefault="00FC242A" w:rsidP="003F4F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 am glad you are looking at applying to this exciting and rewarding career and you are looking to expand your knowledge about the Surgical Technology program. </w:t>
      </w:r>
    </w:p>
    <w:p w14:paraId="01499C49" w14:textId="77777777" w:rsidR="003F4F94" w:rsidRPr="003F4F94" w:rsidRDefault="003F4F94" w:rsidP="003F4F94">
      <w:pPr>
        <w:autoSpaceDE w:val="0"/>
        <w:autoSpaceDN w:val="0"/>
        <w:adjustRightInd w:val="0"/>
        <w:spacing w:after="0" w:line="240" w:lineRule="auto"/>
        <w:rPr>
          <w:rFonts w:ascii="Times New Roman" w:hAnsi="Times New Roman" w:cs="Times New Roman"/>
          <w:color w:val="000000"/>
          <w:sz w:val="24"/>
          <w:szCs w:val="24"/>
        </w:rPr>
      </w:pPr>
      <w:r w:rsidRPr="003F4F94">
        <w:rPr>
          <w:rFonts w:ascii="Times New Roman" w:hAnsi="Times New Roman" w:cs="Times New Roman"/>
          <w:color w:val="000000"/>
          <w:sz w:val="24"/>
          <w:szCs w:val="24"/>
        </w:rPr>
        <w:t xml:space="preserve">The goal of this program is to prepare competent entry-level surgical technologist in the cognitive (knowledge), psychomotor (skills), and affective (behavior) learning domains. </w:t>
      </w:r>
    </w:p>
    <w:p w14:paraId="01B56647" w14:textId="77777777" w:rsidR="00FC242A" w:rsidRDefault="003F4F94" w:rsidP="003F4F94">
      <w:pPr>
        <w:autoSpaceDE w:val="0"/>
        <w:autoSpaceDN w:val="0"/>
        <w:adjustRightInd w:val="0"/>
        <w:spacing w:after="0" w:line="240" w:lineRule="auto"/>
        <w:rPr>
          <w:rFonts w:ascii="Times New Roman" w:hAnsi="Times New Roman" w:cs="Times New Roman"/>
          <w:color w:val="000000"/>
          <w:sz w:val="24"/>
          <w:szCs w:val="24"/>
        </w:rPr>
      </w:pPr>
      <w:r w:rsidRPr="003F4F94">
        <w:rPr>
          <w:rFonts w:ascii="Times New Roman" w:hAnsi="Times New Roman" w:cs="Times New Roman"/>
          <w:color w:val="000000"/>
          <w:sz w:val="24"/>
          <w:szCs w:val="24"/>
        </w:rPr>
        <w:t xml:space="preserve">This packet is developed to provide the most current information related to the procedures for admission to the Surgical Technology Program. </w:t>
      </w:r>
    </w:p>
    <w:p w14:paraId="3A1B8F53" w14:textId="6F0D5AE5" w:rsidR="003F4F94" w:rsidRPr="003F4F94" w:rsidRDefault="003F4F94" w:rsidP="00FC242A">
      <w:pPr>
        <w:autoSpaceDE w:val="0"/>
        <w:autoSpaceDN w:val="0"/>
        <w:adjustRightInd w:val="0"/>
        <w:spacing w:after="0" w:line="240" w:lineRule="auto"/>
        <w:ind w:firstLine="720"/>
        <w:rPr>
          <w:rFonts w:ascii="Times New Roman" w:hAnsi="Times New Roman" w:cs="Times New Roman"/>
          <w:color w:val="000000"/>
          <w:sz w:val="24"/>
          <w:szCs w:val="24"/>
        </w:rPr>
      </w:pPr>
      <w:r w:rsidRPr="003F4F94">
        <w:rPr>
          <w:rFonts w:ascii="Times New Roman" w:hAnsi="Times New Roman" w:cs="Times New Roman"/>
          <w:color w:val="000000"/>
          <w:sz w:val="24"/>
          <w:szCs w:val="24"/>
        </w:rPr>
        <w:t xml:space="preserve">Since this is the first year the program is offered in Fort Wayne we will be admitting </w:t>
      </w:r>
      <w:r w:rsidR="00FC242A">
        <w:rPr>
          <w:rFonts w:ascii="Times New Roman" w:hAnsi="Times New Roman" w:cs="Times New Roman"/>
          <w:color w:val="000000"/>
          <w:sz w:val="24"/>
          <w:szCs w:val="24"/>
        </w:rPr>
        <w:t xml:space="preserve">a very limited number </w:t>
      </w:r>
      <w:r w:rsidR="001D3B7C">
        <w:rPr>
          <w:rFonts w:ascii="Times New Roman" w:hAnsi="Times New Roman" w:cs="Times New Roman"/>
          <w:color w:val="000000"/>
          <w:sz w:val="24"/>
          <w:szCs w:val="24"/>
        </w:rPr>
        <w:t xml:space="preserve">of </w:t>
      </w:r>
      <w:r w:rsidR="001D3B7C" w:rsidRPr="003F4F94">
        <w:rPr>
          <w:rFonts w:ascii="Times New Roman" w:hAnsi="Times New Roman" w:cs="Times New Roman"/>
          <w:color w:val="000000"/>
          <w:sz w:val="24"/>
          <w:szCs w:val="24"/>
        </w:rPr>
        <w:t>students</w:t>
      </w:r>
      <w:r w:rsidRPr="003F4F94">
        <w:rPr>
          <w:rFonts w:ascii="Times New Roman" w:hAnsi="Times New Roman" w:cs="Times New Roman"/>
          <w:color w:val="000000"/>
          <w:sz w:val="24"/>
          <w:szCs w:val="24"/>
        </w:rPr>
        <w:t xml:space="preserve"> to this full-time, three semester, 6</w:t>
      </w:r>
      <w:r w:rsidR="00F21259">
        <w:rPr>
          <w:rFonts w:ascii="Times New Roman" w:hAnsi="Times New Roman" w:cs="Times New Roman"/>
          <w:color w:val="000000"/>
          <w:sz w:val="24"/>
          <w:szCs w:val="24"/>
        </w:rPr>
        <w:t>2</w:t>
      </w:r>
      <w:r w:rsidRPr="003F4F94">
        <w:rPr>
          <w:rFonts w:ascii="Times New Roman" w:hAnsi="Times New Roman" w:cs="Times New Roman"/>
          <w:color w:val="000000"/>
          <w:sz w:val="24"/>
          <w:szCs w:val="24"/>
        </w:rPr>
        <w:t xml:space="preserve">-credit hour Associate of Science program, which will start every August. The courses to be offered each semester are listed in the attached curriculum outline. </w:t>
      </w:r>
    </w:p>
    <w:p w14:paraId="306344AE" w14:textId="77777777" w:rsidR="003F4F94" w:rsidRPr="003F4F94" w:rsidRDefault="003F4F94" w:rsidP="00FC242A">
      <w:pPr>
        <w:autoSpaceDE w:val="0"/>
        <w:autoSpaceDN w:val="0"/>
        <w:adjustRightInd w:val="0"/>
        <w:spacing w:after="0" w:line="240" w:lineRule="auto"/>
        <w:ind w:firstLine="720"/>
        <w:rPr>
          <w:rFonts w:ascii="Times New Roman" w:hAnsi="Times New Roman" w:cs="Times New Roman"/>
          <w:color w:val="000000"/>
          <w:sz w:val="24"/>
          <w:szCs w:val="24"/>
        </w:rPr>
      </w:pPr>
      <w:r w:rsidRPr="003F4F94">
        <w:rPr>
          <w:rFonts w:ascii="Times New Roman" w:hAnsi="Times New Roman" w:cs="Times New Roman"/>
          <w:color w:val="000000"/>
          <w:sz w:val="24"/>
          <w:szCs w:val="24"/>
        </w:rPr>
        <w:t xml:space="preserve">Ivy Tech Community College of Indiana is excited to be able to offer this program, for the first time in Fort Wayne, for our students and the community. Please be aware that since this is a new program there will be very limited positions. We strongly encourage you to seek information from Ivy Tech about alternative programs and future Surgical Technology classes by going to the Admissions Office where counselors are available to assist you. We look forward to hearing from you again. </w:t>
      </w:r>
    </w:p>
    <w:p w14:paraId="3220A9C0" w14:textId="77777777" w:rsidR="003F4F94" w:rsidRPr="003F4F94" w:rsidRDefault="003F4F94" w:rsidP="003F4F94">
      <w:pPr>
        <w:autoSpaceDE w:val="0"/>
        <w:autoSpaceDN w:val="0"/>
        <w:adjustRightInd w:val="0"/>
        <w:spacing w:after="0" w:line="240" w:lineRule="auto"/>
        <w:rPr>
          <w:rFonts w:ascii="Times New Roman" w:hAnsi="Times New Roman" w:cs="Times New Roman"/>
          <w:color w:val="000000"/>
          <w:sz w:val="24"/>
          <w:szCs w:val="24"/>
        </w:rPr>
      </w:pPr>
      <w:r w:rsidRPr="003F4F94">
        <w:rPr>
          <w:rFonts w:ascii="Times New Roman" w:hAnsi="Times New Roman" w:cs="Times New Roman"/>
          <w:color w:val="000000"/>
          <w:sz w:val="24"/>
          <w:szCs w:val="24"/>
        </w:rPr>
        <w:t xml:space="preserve">Sincerely, </w:t>
      </w:r>
    </w:p>
    <w:p w14:paraId="646A124C" w14:textId="77777777" w:rsidR="003F4F94" w:rsidRPr="003F4F94" w:rsidRDefault="003F4F94" w:rsidP="003F4F94">
      <w:pPr>
        <w:autoSpaceDE w:val="0"/>
        <w:autoSpaceDN w:val="0"/>
        <w:adjustRightInd w:val="0"/>
        <w:spacing w:after="0" w:line="240" w:lineRule="auto"/>
        <w:rPr>
          <w:rFonts w:ascii="Times New Roman" w:hAnsi="Times New Roman" w:cs="Times New Roman"/>
          <w:color w:val="000000"/>
          <w:sz w:val="24"/>
          <w:szCs w:val="24"/>
        </w:rPr>
      </w:pPr>
      <w:r w:rsidRPr="003F4F94">
        <w:rPr>
          <w:rFonts w:ascii="Times New Roman" w:hAnsi="Times New Roman" w:cs="Times New Roman"/>
          <w:color w:val="000000"/>
          <w:sz w:val="24"/>
          <w:szCs w:val="24"/>
        </w:rPr>
        <w:t>Colby Allen, CST, AAS</w:t>
      </w:r>
    </w:p>
    <w:p w14:paraId="66EB8D96" w14:textId="77777777" w:rsidR="003F4F94" w:rsidRPr="003F4F94" w:rsidRDefault="003F4F94" w:rsidP="003F4F94">
      <w:pPr>
        <w:autoSpaceDE w:val="0"/>
        <w:autoSpaceDN w:val="0"/>
        <w:adjustRightInd w:val="0"/>
        <w:spacing w:after="0" w:line="240" w:lineRule="auto"/>
        <w:rPr>
          <w:rFonts w:ascii="Times New Roman" w:hAnsi="Times New Roman" w:cs="Times New Roman"/>
          <w:color w:val="000000"/>
          <w:sz w:val="24"/>
          <w:szCs w:val="24"/>
        </w:rPr>
      </w:pPr>
      <w:r w:rsidRPr="003F4F94">
        <w:rPr>
          <w:rFonts w:ascii="Times New Roman" w:hAnsi="Times New Roman" w:cs="Times New Roman"/>
          <w:color w:val="000000"/>
          <w:sz w:val="24"/>
          <w:szCs w:val="24"/>
        </w:rPr>
        <w:t xml:space="preserve">Program Chair, Surgical Technology </w:t>
      </w:r>
    </w:p>
    <w:p w14:paraId="3745F23B" w14:textId="77777777" w:rsidR="003F4F94" w:rsidRPr="003F4F94" w:rsidRDefault="003F4F94" w:rsidP="003F4F94">
      <w:pPr>
        <w:autoSpaceDE w:val="0"/>
        <w:autoSpaceDN w:val="0"/>
        <w:adjustRightInd w:val="0"/>
        <w:spacing w:after="0" w:line="240" w:lineRule="auto"/>
        <w:rPr>
          <w:rFonts w:ascii="Times New Roman" w:hAnsi="Times New Roman" w:cs="Times New Roman"/>
          <w:color w:val="000000"/>
          <w:sz w:val="24"/>
          <w:szCs w:val="24"/>
        </w:rPr>
      </w:pPr>
      <w:r w:rsidRPr="003F4F94">
        <w:rPr>
          <w:rFonts w:ascii="Times New Roman" w:hAnsi="Times New Roman" w:cs="Times New Roman"/>
          <w:color w:val="000000"/>
          <w:sz w:val="24"/>
          <w:szCs w:val="24"/>
        </w:rPr>
        <w:t>3800 N Anthony Blvd,</w:t>
      </w:r>
    </w:p>
    <w:p w14:paraId="6BC11AC7" w14:textId="77777777" w:rsidR="003F4F94" w:rsidRPr="003F4F94" w:rsidRDefault="003F4F94" w:rsidP="003F4F94">
      <w:pPr>
        <w:autoSpaceDE w:val="0"/>
        <w:autoSpaceDN w:val="0"/>
        <w:adjustRightInd w:val="0"/>
        <w:spacing w:after="0" w:line="240" w:lineRule="auto"/>
        <w:rPr>
          <w:rFonts w:ascii="Times New Roman" w:hAnsi="Times New Roman" w:cs="Times New Roman"/>
          <w:color w:val="000000"/>
          <w:sz w:val="24"/>
          <w:szCs w:val="24"/>
        </w:rPr>
      </w:pPr>
      <w:r w:rsidRPr="003F4F94">
        <w:rPr>
          <w:rFonts w:ascii="Times New Roman" w:hAnsi="Times New Roman" w:cs="Times New Roman"/>
          <w:color w:val="000000"/>
          <w:sz w:val="24"/>
          <w:szCs w:val="24"/>
        </w:rPr>
        <w:t>Fort Wayne, IN 46805</w:t>
      </w:r>
    </w:p>
    <w:p w14:paraId="66C3A7E9" w14:textId="77777777" w:rsidR="003F4F94" w:rsidRPr="003F4F94" w:rsidRDefault="003F4F94" w:rsidP="003F4F94">
      <w:pPr>
        <w:autoSpaceDE w:val="0"/>
        <w:autoSpaceDN w:val="0"/>
        <w:adjustRightInd w:val="0"/>
        <w:spacing w:after="0" w:line="240" w:lineRule="auto"/>
        <w:rPr>
          <w:rFonts w:ascii="Times New Roman" w:hAnsi="Times New Roman" w:cs="Times New Roman"/>
          <w:color w:val="000000"/>
          <w:sz w:val="24"/>
          <w:szCs w:val="24"/>
        </w:rPr>
      </w:pPr>
      <w:r w:rsidRPr="003F4F94">
        <w:rPr>
          <w:rFonts w:ascii="Times New Roman" w:hAnsi="Times New Roman" w:cs="Times New Roman"/>
          <w:color w:val="000000"/>
          <w:sz w:val="24"/>
          <w:szCs w:val="24"/>
        </w:rPr>
        <w:t xml:space="preserve">Office:CC1322 </w:t>
      </w:r>
    </w:p>
    <w:p w14:paraId="49B0307C" w14:textId="77777777" w:rsidR="003F4F94" w:rsidRPr="003F4F94" w:rsidRDefault="003F4F94" w:rsidP="003F4F94">
      <w:pPr>
        <w:autoSpaceDE w:val="0"/>
        <w:autoSpaceDN w:val="0"/>
        <w:adjustRightInd w:val="0"/>
        <w:spacing w:after="0" w:line="240" w:lineRule="auto"/>
        <w:rPr>
          <w:rFonts w:ascii="Times New Roman" w:hAnsi="Times New Roman" w:cs="Times New Roman"/>
          <w:color w:val="000000"/>
          <w:sz w:val="24"/>
          <w:szCs w:val="24"/>
        </w:rPr>
      </w:pPr>
      <w:r w:rsidRPr="003F4F94">
        <w:rPr>
          <w:rFonts w:ascii="Times New Roman" w:hAnsi="Times New Roman" w:cs="Times New Roman"/>
          <w:color w:val="000000"/>
          <w:sz w:val="24"/>
          <w:szCs w:val="24"/>
        </w:rPr>
        <w:t>Phone</w:t>
      </w:r>
      <w:r w:rsidRPr="003F4F94">
        <w:rPr>
          <w:rFonts w:ascii="Times New Roman" w:hAnsi="Times New Roman" w:cs="Times New Roman"/>
          <w:color w:val="000000" w:themeColor="text1"/>
          <w:sz w:val="24"/>
          <w:szCs w:val="24"/>
        </w:rPr>
        <w:t>:</w:t>
      </w:r>
      <w:r w:rsidRPr="003F4F94">
        <w:rPr>
          <w:color w:val="000000" w:themeColor="text1"/>
          <w:sz w:val="24"/>
          <w:szCs w:val="24"/>
        </w:rPr>
        <w:t xml:space="preserve"> (</w:t>
      </w:r>
      <w:r w:rsidRPr="003F4F94">
        <w:rPr>
          <w:rFonts w:ascii="Times New Roman" w:hAnsi="Times New Roman" w:cs="Times New Roman"/>
          <w:color w:val="000000" w:themeColor="text1"/>
          <w:sz w:val="24"/>
          <w:szCs w:val="24"/>
        </w:rPr>
        <w:t>260) 480-2014.</w:t>
      </w:r>
    </w:p>
    <w:p w14:paraId="44127AED" w14:textId="77777777" w:rsidR="003F4F94" w:rsidRPr="003F4F94" w:rsidRDefault="003F4F94" w:rsidP="003F4F94">
      <w:pPr>
        <w:autoSpaceDE w:val="0"/>
        <w:autoSpaceDN w:val="0"/>
        <w:adjustRightInd w:val="0"/>
        <w:spacing w:after="0" w:line="240" w:lineRule="auto"/>
        <w:rPr>
          <w:rFonts w:ascii="Times New Roman" w:hAnsi="Times New Roman" w:cs="Times New Roman"/>
          <w:color w:val="000000"/>
          <w:sz w:val="24"/>
          <w:szCs w:val="24"/>
        </w:rPr>
      </w:pPr>
      <w:r w:rsidRPr="003F4F94">
        <w:rPr>
          <w:rFonts w:ascii="Times New Roman" w:hAnsi="Times New Roman" w:cs="Times New Roman"/>
          <w:color w:val="000000"/>
          <w:sz w:val="24"/>
          <w:szCs w:val="24"/>
        </w:rPr>
        <w:t>Fax:</w:t>
      </w:r>
      <w:r w:rsidR="00FC242A">
        <w:rPr>
          <w:rFonts w:ascii="Times New Roman" w:hAnsi="Times New Roman" w:cs="Times New Roman"/>
          <w:color w:val="000000"/>
          <w:sz w:val="24"/>
          <w:szCs w:val="24"/>
        </w:rPr>
        <w:t xml:space="preserve"> </w:t>
      </w:r>
    </w:p>
    <w:p w14:paraId="74EBC990" w14:textId="77777777" w:rsidR="003F4F94" w:rsidRPr="003F4F94" w:rsidRDefault="00FC242A" w:rsidP="003F4F94">
      <w:pPr>
        <w:autoSpaceDE w:val="0"/>
        <w:autoSpaceDN w:val="0"/>
        <w:adjustRightInd w:val="0"/>
        <w:spacing w:after="0" w:line="240" w:lineRule="auto"/>
        <w:rPr>
          <w:rFonts w:ascii="Times New Roman" w:hAnsi="Times New Roman" w:cs="Times New Roman"/>
          <w:color w:val="000000"/>
          <w:sz w:val="24"/>
          <w:szCs w:val="24"/>
        </w:rPr>
      </w:pPr>
      <w:hyperlink r:id="rId11" w:history="1">
        <w:r w:rsidRPr="008C6266">
          <w:rPr>
            <w:rStyle w:val="Hyperlink"/>
            <w:rFonts w:ascii="Times New Roman" w:hAnsi="Times New Roman" w:cs="Times New Roman"/>
            <w:sz w:val="24"/>
            <w:szCs w:val="24"/>
          </w:rPr>
          <w:t>Callen173@ivytech.edu</w:t>
        </w:r>
      </w:hyperlink>
      <w:r>
        <w:rPr>
          <w:rFonts w:ascii="Times New Roman" w:hAnsi="Times New Roman" w:cs="Times New Roman"/>
          <w:color w:val="000000"/>
          <w:sz w:val="24"/>
          <w:szCs w:val="24"/>
        </w:rPr>
        <w:t xml:space="preserve"> </w:t>
      </w:r>
    </w:p>
    <w:p w14:paraId="29D6B04F" w14:textId="77777777" w:rsidR="003F4F94" w:rsidRPr="003F4F94" w:rsidRDefault="003F4F94" w:rsidP="003F4F94">
      <w:pPr>
        <w:pageBreakBefore/>
        <w:autoSpaceDE w:val="0"/>
        <w:autoSpaceDN w:val="0"/>
        <w:adjustRightInd w:val="0"/>
        <w:spacing w:after="0" w:line="240" w:lineRule="auto"/>
        <w:rPr>
          <w:rFonts w:ascii="Times New Roman" w:hAnsi="Times New Roman" w:cs="Times New Roman"/>
          <w:color w:val="000000"/>
          <w:sz w:val="18"/>
          <w:szCs w:val="18"/>
        </w:rPr>
      </w:pPr>
      <w:r w:rsidRPr="003F4F94">
        <w:rPr>
          <w:rFonts w:ascii="Cambria" w:hAnsi="Cambria" w:cs="Cambria"/>
          <w:color w:val="000000"/>
          <w:sz w:val="18"/>
          <w:szCs w:val="18"/>
        </w:rPr>
        <w:lastRenderedPageBreak/>
        <w:t xml:space="preserve"> </w:t>
      </w:r>
    </w:p>
    <w:p w14:paraId="529FE695" w14:textId="77777777" w:rsidR="003F4F94" w:rsidRPr="003F4F94" w:rsidRDefault="003F4F94" w:rsidP="003F4F94">
      <w:pPr>
        <w:autoSpaceDE w:val="0"/>
        <w:autoSpaceDN w:val="0"/>
        <w:adjustRightInd w:val="0"/>
        <w:spacing w:after="0" w:line="240" w:lineRule="auto"/>
        <w:jc w:val="center"/>
        <w:rPr>
          <w:rFonts w:ascii="Times New Roman" w:hAnsi="Times New Roman" w:cs="Times New Roman"/>
          <w:color w:val="000000"/>
          <w:sz w:val="18"/>
          <w:szCs w:val="18"/>
        </w:rPr>
      </w:pPr>
      <w:r w:rsidRPr="003F4F94">
        <w:rPr>
          <w:rFonts w:ascii="Times New Roman" w:hAnsi="Times New Roman" w:cs="Times New Roman"/>
          <w:color w:val="000000"/>
          <w:sz w:val="18"/>
          <w:szCs w:val="18"/>
        </w:rPr>
        <w:t xml:space="preserve">Ivy Tech Community College of Indiana </w:t>
      </w:r>
    </w:p>
    <w:p w14:paraId="0555D9C7" w14:textId="77777777" w:rsidR="003F4F94" w:rsidRPr="003F4F94" w:rsidRDefault="003F4F94" w:rsidP="003F4F94">
      <w:pPr>
        <w:autoSpaceDE w:val="0"/>
        <w:autoSpaceDN w:val="0"/>
        <w:adjustRightInd w:val="0"/>
        <w:spacing w:after="0" w:line="240" w:lineRule="auto"/>
        <w:jc w:val="center"/>
        <w:rPr>
          <w:rFonts w:ascii="Times New Roman" w:hAnsi="Times New Roman" w:cs="Times New Roman"/>
          <w:color w:val="000000"/>
          <w:sz w:val="18"/>
          <w:szCs w:val="18"/>
        </w:rPr>
      </w:pPr>
      <w:r w:rsidRPr="003F4F94">
        <w:rPr>
          <w:rFonts w:ascii="Times New Roman" w:hAnsi="Times New Roman" w:cs="Times New Roman"/>
          <w:color w:val="000000"/>
          <w:sz w:val="18"/>
          <w:szCs w:val="18"/>
        </w:rPr>
        <w:t xml:space="preserve">School of Health Sciences </w:t>
      </w:r>
    </w:p>
    <w:p w14:paraId="1F915118" w14:textId="252CD6CD" w:rsidR="003F4F94" w:rsidRPr="003F4F94" w:rsidRDefault="00E944D5" w:rsidP="003F4F94">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FORT WAYNE </w:t>
      </w:r>
      <w:r w:rsidR="003F4F94" w:rsidRPr="003F4F94">
        <w:rPr>
          <w:rFonts w:ascii="Times New Roman" w:hAnsi="Times New Roman" w:cs="Times New Roman"/>
          <w:color w:val="000000"/>
          <w:sz w:val="18"/>
          <w:szCs w:val="18"/>
        </w:rPr>
        <w:t xml:space="preserve">ADVISOR CHECKLIST </w:t>
      </w:r>
    </w:p>
    <w:p w14:paraId="6594E974" w14:textId="77777777" w:rsidR="003F4F94" w:rsidRPr="003F4F94" w:rsidRDefault="003F4F94" w:rsidP="003F4F94">
      <w:pPr>
        <w:autoSpaceDE w:val="0"/>
        <w:autoSpaceDN w:val="0"/>
        <w:adjustRightInd w:val="0"/>
        <w:spacing w:after="0" w:line="240" w:lineRule="auto"/>
        <w:jc w:val="center"/>
        <w:rPr>
          <w:rFonts w:ascii="Times New Roman" w:hAnsi="Times New Roman" w:cs="Times New Roman"/>
          <w:color w:val="000000"/>
          <w:sz w:val="18"/>
          <w:szCs w:val="18"/>
          <w:u w:val="single"/>
        </w:rPr>
      </w:pPr>
      <w:r w:rsidRPr="003F4F94">
        <w:rPr>
          <w:rFonts w:ascii="Times New Roman" w:hAnsi="Times New Roman" w:cs="Times New Roman"/>
          <w:color w:val="000000"/>
          <w:sz w:val="18"/>
          <w:szCs w:val="18"/>
          <w:u w:val="single"/>
        </w:rPr>
        <w:t xml:space="preserve">SURGICAL TECHNOLOGY </w:t>
      </w:r>
    </w:p>
    <w:p w14:paraId="5F21959F" w14:textId="77777777" w:rsidR="003F4F94" w:rsidRPr="003F4F94" w:rsidRDefault="003F4F94" w:rsidP="003F4F94">
      <w:pPr>
        <w:autoSpaceDE w:val="0"/>
        <w:autoSpaceDN w:val="0"/>
        <w:adjustRightInd w:val="0"/>
        <w:spacing w:after="0" w:line="240" w:lineRule="auto"/>
        <w:jc w:val="center"/>
        <w:rPr>
          <w:rFonts w:ascii="Times New Roman" w:hAnsi="Times New Roman" w:cs="Times New Roman"/>
          <w:color w:val="000000"/>
          <w:sz w:val="18"/>
          <w:szCs w:val="18"/>
        </w:rPr>
      </w:pPr>
      <w:r w:rsidRPr="003F4F94">
        <w:rPr>
          <w:rFonts w:ascii="Times New Roman" w:hAnsi="Times New Roman" w:cs="Times New Roman"/>
          <w:color w:val="000000"/>
          <w:sz w:val="18"/>
          <w:szCs w:val="18"/>
        </w:rPr>
        <w:t xml:space="preserve">ASSOCIATE OF APPLIED SCIENCE </w:t>
      </w:r>
    </w:p>
    <w:p w14:paraId="546EE526" w14:textId="77777777" w:rsidR="003F4F94" w:rsidRPr="003F4F94" w:rsidRDefault="003F4F94" w:rsidP="003F4F94">
      <w:pPr>
        <w:autoSpaceDE w:val="0"/>
        <w:autoSpaceDN w:val="0"/>
        <w:adjustRightInd w:val="0"/>
        <w:spacing w:after="0" w:line="240" w:lineRule="auto"/>
        <w:rPr>
          <w:rFonts w:ascii="Times New Roman" w:hAnsi="Times New Roman" w:cs="Times New Roman"/>
          <w:color w:val="000000"/>
          <w:sz w:val="18"/>
          <w:szCs w:val="18"/>
        </w:rPr>
      </w:pPr>
      <w:r w:rsidRPr="003F4F94">
        <w:rPr>
          <w:rFonts w:ascii="Times New Roman" w:hAnsi="Times New Roman" w:cs="Times New Roman"/>
          <w:color w:val="000000"/>
          <w:sz w:val="18"/>
          <w:szCs w:val="18"/>
        </w:rPr>
        <w:t xml:space="preserve">Student Name __________________________________ Date Started _______________________________ </w:t>
      </w:r>
    </w:p>
    <w:p w14:paraId="5C11DCC6" w14:textId="77777777" w:rsidR="003F4F94" w:rsidRPr="003F4F94" w:rsidRDefault="003F4F94" w:rsidP="003F4F94">
      <w:pPr>
        <w:autoSpaceDE w:val="0"/>
        <w:autoSpaceDN w:val="0"/>
        <w:adjustRightInd w:val="0"/>
        <w:spacing w:after="0" w:line="240" w:lineRule="auto"/>
        <w:rPr>
          <w:rFonts w:ascii="Times New Roman" w:hAnsi="Times New Roman" w:cs="Times New Roman"/>
          <w:color w:val="000000"/>
          <w:sz w:val="18"/>
          <w:szCs w:val="18"/>
          <w:u w:val="single"/>
        </w:rPr>
      </w:pPr>
      <w:r w:rsidRPr="003F4F94">
        <w:rPr>
          <w:rFonts w:ascii="Times New Roman" w:hAnsi="Times New Roman" w:cs="Times New Roman"/>
          <w:color w:val="000000"/>
          <w:sz w:val="18"/>
          <w:szCs w:val="18"/>
        </w:rPr>
        <w:t xml:space="preserve">Student ID/C </w:t>
      </w:r>
      <w:r w:rsidRPr="003F4F94">
        <w:rPr>
          <w:rFonts w:ascii="Times New Roman" w:hAnsi="Times New Roman" w:cs="Times New Roman"/>
          <w:color w:val="000000"/>
          <w:sz w:val="18"/>
          <w:szCs w:val="18"/>
          <w:u w:val="single"/>
        </w:rPr>
        <w:t>#_____________________________ _</w:t>
      </w:r>
      <w:r w:rsidRPr="003F4F94">
        <w:rPr>
          <w:rFonts w:ascii="Times New Roman" w:hAnsi="Times New Roman" w:cs="Times New Roman"/>
          <w:color w:val="000000"/>
          <w:sz w:val="18"/>
          <w:szCs w:val="18"/>
        </w:rPr>
        <w:t xml:space="preserve"> Phone Number </w:t>
      </w:r>
      <w:r w:rsidRPr="003F4F94">
        <w:rPr>
          <w:rFonts w:ascii="Times New Roman" w:hAnsi="Times New Roman" w:cs="Times New Roman"/>
          <w:color w:val="000000"/>
          <w:sz w:val="18"/>
          <w:szCs w:val="18"/>
          <w:u w:val="single"/>
        </w:rPr>
        <w:t xml:space="preserve">_____________________________ </w:t>
      </w:r>
    </w:p>
    <w:p w14:paraId="2CBE40DE" w14:textId="77777777" w:rsidR="003F4F94" w:rsidRPr="003F4F94" w:rsidRDefault="003F4F94" w:rsidP="003F4F94">
      <w:pPr>
        <w:autoSpaceDE w:val="0"/>
        <w:autoSpaceDN w:val="0"/>
        <w:adjustRightInd w:val="0"/>
        <w:spacing w:after="0" w:line="240" w:lineRule="auto"/>
        <w:rPr>
          <w:rFonts w:ascii="Times New Roman" w:hAnsi="Times New Roman" w:cs="Times New Roman"/>
          <w:color w:val="000000"/>
          <w:sz w:val="18"/>
          <w:szCs w:val="18"/>
        </w:rPr>
      </w:pPr>
      <w:r w:rsidRPr="003F4F94">
        <w:rPr>
          <w:rFonts w:ascii="Times New Roman" w:hAnsi="Times New Roman" w:cs="Times New Roman"/>
          <w:color w:val="000000"/>
          <w:sz w:val="18"/>
          <w:szCs w:val="18"/>
        </w:rPr>
        <w:t xml:space="preserve">Date </w:t>
      </w:r>
    </w:p>
    <w:p w14:paraId="41C8F396" w14:textId="77777777" w:rsidR="00324D96" w:rsidRDefault="00324D96" w:rsidP="003F4F94">
      <w:pPr>
        <w:autoSpaceDE w:val="0"/>
        <w:autoSpaceDN w:val="0"/>
        <w:adjustRightInd w:val="0"/>
        <w:spacing w:after="0" w:line="240" w:lineRule="auto"/>
        <w:rPr>
          <w:rFonts w:ascii="Times New Roman" w:hAnsi="Times New Roman" w:cs="Times New Roman"/>
          <w:color w:val="000000"/>
          <w:sz w:val="18"/>
          <w:szCs w:val="18"/>
          <w:u w:val="single"/>
        </w:rPr>
        <w:sectPr w:rsidR="00324D96">
          <w:headerReference w:type="default" r:id="rId12"/>
          <w:footerReference w:type="default" r:id="rId13"/>
          <w:pgSz w:w="12240" w:h="15840"/>
          <w:pgMar w:top="1440" w:right="1440" w:bottom="1440" w:left="1440" w:header="720" w:footer="720" w:gutter="0"/>
          <w:cols w:space="720"/>
          <w:docGrid w:linePitch="360"/>
        </w:sectPr>
      </w:pPr>
    </w:p>
    <w:p w14:paraId="72A3D3EC" w14:textId="77777777" w:rsidR="003F4F94" w:rsidRDefault="003F4F94" w:rsidP="003F4F94">
      <w:pPr>
        <w:autoSpaceDE w:val="0"/>
        <w:autoSpaceDN w:val="0"/>
        <w:adjustRightInd w:val="0"/>
        <w:spacing w:after="0" w:line="240" w:lineRule="auto"/>
        <w:ind w:left="1440" w:hanging="360"/>
        <w:rPr>
          <w:rFonts w:ascii="Times New Roman" w:hAnsi="Times New Roman" w:cs="Times New Roman"/>
          <w:color w:val="000000"/>
          <w:sz w:val="18"/>
          <w:szCs w:val="18"/>
          <w:u w:val="single"/>
        </w:rPr>
      </w:pPr>
    </w:p>
    <w:p w14:paraId="0D0B940D" w14:textId="77777777" w:rsidR="00324D96" w:rsidRDefault="00324D96" w:rsidP="00324D96">
      <w:pPr>
        <w:autoSpaceDE w:val="0"/>
        <w:autoSpaceDN w:val="0"/>
        <w:adjustRightInd w:val="0"/>
        <w:spacing w:after="0" w:line="240" w:lineRule="auto"/>
        <w:rPr>
          <w:rFonts w:ascii="Times New Roman" w:hAnsi="Times New Roman" w:cs="Times New Roman"/>
          <w:color w:val="000000"/>
          <w:sz w:val="16"/>
          <w:szCs w:val="16"/>
        </w:rPr>
      </w:pPr>
    </w:p>
    <w:p w14:paraId="0E27B00A" w14:textId="77777777" w:rsidR="003F4F94" w:rsidRDefault="003F4F94" w:rsidP="003F4F94">
      <w:pPr>
        <w:autoSpaceDE w:val="0"/>
        <w:autoSpaceDN w:val="0"/>
        <w:adjustRightInd w:val="0"/>
        <w:spacing w:after="0" w:line="240" w:lineRule="auto"/>
        <w:rPr>
          <w:rFonts w:ascii="Times New Roman" w:hAnsi="Times New Roman" w:cs="Times New Roman"/>
          <w:color w:val="000000"/>
          <w:sz w:val="16"/>
          <w:szCs w:val="16"/>
        </w:rPr>
      </w:pPr>
    </w:p>
    <w:p w14:paraId="60061E4C" w14:textId="77777777" w:rsidR="00324D96" w:rsidRDefault="00324D96" w:rsidP="00324D96">
      <w:pPr>
        <w:autoSpaceDE w:val="0"/>
        <w:autoSpaceDN w:val="0"/>
        <w:adjustRightInd w:val="0"/>
        <w:spacing w:after="0" w:line="240" w:lineRule="auto"/>
        <w:jc w:val="center"/>
        <w:rPr>
          <w:rFonts w:ascii="Times New Roman" w:hAnsi="Times New Roman" w:cs="Times New Roman"/>
          <w:color w:val="000000"/>
          <w:sz w:val="16"/>
          <w:szCs w:val="16"/>
        </w:rPr>
      </w:pPr>
    </w:p>
    <w:p w14:paraId="44EAFD9C"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611FDBB6" w14:textId="77777777" w:rsidR="00324D96" w:rsidRPr="00324D96" w:rsidRDefault="00324D96" w:rsidP="003F4F94">
      <w:pPr>
        <w:autoSpaceDE w:val="0"/>
        <w:autoSpaceDN w:val="0"/>
        <w:adjustRightInd w:val="0"/>
        <w:spacing w:after="0" w:line="240" w:lineRule="auto"/>
        <w:rPr>
          <w:rFonts w:ascii="Times New Roman" w:hAnsi="Times New Roman" w:cs="Times New Roman"/>
          <w:b/>
          <w:color w:val="000000"/>
          <w:sz w:val="20"/>
          <w:szCs w:val="20"/>
        </w:rPr>
      </w:pPr>
      <w:r w:rsidRPr="00324D96">
        <w:rPr>
          <w:rFonts w:ascii="Times New Roman" w:hAnsi="Times New Roman" w:cs="Times New Roman"/>
          <w:b/>
          <w:color w:val="000000"/>
          <w:sz w:val="20"/>
          <w:szCs w:val="20"/>
          <w:u w:val="single"/>
        </w:rPr>
        <w:t>Course No.</w:t>
      </w:r>
      <w:r w:rsidRPr="00324D96">
        <w:rPr>
          <w:rFonts w:ascii="Times New Roman" w:hAnsi="Times New Roman" w:cs="Times New Roman"/>
          <w:b/>
          <w:color w:val="000000"/>
          <w:sz w:val="20"/>
          <w:szCs w:val="20"/>
        </w:rPr>
        <w:tab/>
      </w:r>
      <w:r w:rsidRPr="00324D96">
        <w:rPr>
          <w:rFonts w:ascii="Times New Roman" w:hAnsi="Times New Roman" w:cs="Times New Roman"/>
          <w:b/>
          <w:color w:val="000000"/>
          <w:sz w:val="20"/>
          <w:szCs w:val="20"/>
          <w:u w:val="single"/>
        </w:rPr>
        <w:t>Course Title</w:t>
      </w:r>
      <w:r w:rsidRPr="00324D96">
        <w:rPr>
          <w:rFonts w:ascii="Times New Roman" w:hAnsi="Times New Roman" w:cs="Times New Roman"/>
          <w:b/>
          <w:color w:val="000000"/>
          <w:sz w:val="20"/>
          <w:szCs w:val="20"/>
        </w:rPr>
        <w:tab/>
        <w:t xml:space="preserve">          </w:t>
      </w:r>
      <w:r w:rsidRPr="00324D96">
        <w:rPr>
          <w:rFonts w:ascii="Times New Roman" w:hAnsi="Times New Roman" w:cs="Times New Roman"/>
          <w:b/>
          <w:color w:val="000000"/>
          <w:sz w:val="20"/>
          <w:szCs w:val="20"/>
          <w:u w:val="single"/>
        </w:rPr>
        <w:t>Credit</w:t>
      </w:r>
      <w:r w:rsidRPr="00324D96">
        <w:rPr>
          <w:rFonts w:ascii="Times New Roman" w:hAnsi="Times New Roman" w:cs="Times New Roman"/>
          <w:b/>
          <w:color w:val="000000"/>
          <w:sz w:val="20"/>
          <w:szCs w:val="20"/>
        </w:rPr>
        <w:t xml:space="preserve">       </w:t>
      </w:r>
      <w:r w:rsidRPr="00324D96">
        <w:rPr>
          <w:rFonts w:ascii="Times New Roman" w:hAnsi="Times New Roman" w:cs="Times New Roman"/>
          <w:b/>
          <w:color w:val="000000"/>
          <w:sz w:val="20"/>
          <w:szCs w:val="20"/>
          <w:u w:val="single"/>
        </w:rPr>
        <w:t xml:space="preserve">Prerequisite </w:t>
      </w:r>
      <w:r w:rsidRPr="00324D96">
        <w:rPr>
          <w:rFonts w:ascii="Times New Roman" w:hAnsi="Times New Roman" w:cs="Times New Roman"/>
          <w:b/>
          <w:color w:val="000000"/>
          <w:sz w:val="20"/>
          <w:szCs w:val="20"/>
        </w:rPr>
        <w:t xml:space="preserve">                                      </w:t>
      </w:r>
      <w:r w:rsidR="00E341A2">
        <w:rPr>
          <w:rFonts w:ascii="Times New Roman" w:hAnsi="Times New Roman" w:cs="Times New Roman"/>
          <w:b/>
          <w:color w:val="000000"/>
          <w:sz w:val="20"/>
          <w:szCs w:val="20"/>
        </w:rPr>
        <w:t xml:space="preserve">     </w:t>
      </w:r>
      <w:r w:rsidRPr="00324D96">
        <w:rPr>
          <w:rFonts w:ascii="Times New Roman" w:hAnsi="Times New Roman" w:cs="Times New Roman"/>
          <w:b/>
          <w:color w:val="000000"/>
          <w:sz w:val="20"/>
          <w:szCs w:val="20"/>
        </w:rPr>
        <w:t xml:space="preserve">  </w:t>
      </w:r>
      <w:r w:rsidR="00E341A2">
        <w:rPr>
          <w:rFonts w:ascii="Times New Roman" w:hAnsi="Times New Roman" w:cs="Times New Roman"/>
          <w:b/>
          <w:color w:val="000000"/>
          <w:sz w:val="20"/>
          <w:szCs w:val="20"/>
        </w:rPr>
        <w:t xml:space="preserve">      </w:t>
      </w:r>
      <w:r w:rsidRPr="00324D96">
        <w:rPr>
          <w:rFonts w:ascii="Times New Roman" w:hAnsi="Times New Roman" w:cs="Times New Roman"/>
          <w:b/>
          <w:color w:val="000000"/>
          <w:sz w:val="20"/>
          <w:szCs w:val="20"/>
          <w:u w:val="single"/>
        </w:rPr>
        <w:t>Date Completed</w:t>
      </w:r>
    </w:p>
    <w:p w14:paraId="736825AE" w14:textId="77777777" w:rsidR="00324D96" w:rsidRPr="00324D96" w:rsidRDefault="00324D96" w:rsidP="00324D96">
      <w:pPr>
        <w:pStyle w:val="Default"/>
        <w:rPr>
          <w:sz w:val="20"/>
          <w:szCs w:val="20"/>
        </w:rPr>
      </w:pPr>
      <w:r w:rsidRPr="00324D96">
        <w:rPr>
          <w:b/>
          <w:bCs/>
          <w:sz w:val="20"/>
          <w:szCs w:val="20"/>
        </w:rPr>
        <w:t xml:space="preserve">Semester I (Fall) </w:t>
      </w:r>
    </w:p>
    <w:p w14:paraId="3E66493E" w14:textId="77777777" w:rsidR="00324D96" w:rsidRPr="00324D96" w:rsidRDefault="00324D96" w:rsidP="00324D96">
      <w:pPr>
        <w:pStyle w:val="Default"/>
        <w:rPr>
          <w:sz w:val="20"/>
          <w:szCs w:val="20"/>
        </w:rPr>
      </w:pPr>
      <w:r w:rsidRPr="00324D96">
        <w:rPr>
          <w:sz w:val="20"/>
          <w:szCs w:val="20"/>
        </w:rPr>
        <w:t xml:space="preserve">APHY 101        </w:t>
      </w:r>
      <w:r>
        <w:rPr>
          <w:sz w:val="20"/>
          <w:szCs w:val="20"/>
        </w:rPr>
        <w:t xml:space="preserve"> </w:t>
      </w:r>
      <w:r w:rsidRPr="00324D96">
        <w:rPr>
          <w:sz w:val="20"/>
          <w:szCs w:val="20"/>
        </w:rPr>
        <w:t xml:space="preserve">Anatomy &amp; Physiology I       3         ENGL 025, ENGL 032, MATH 050, 015, or 023    ________ </w:t>
      </w:r>
    </w:p>
    <w:p w14:paraId="77F403B9" w14:textId="77777777" w:rsidR="00324D96" w:rsidRPr="00324D96" w:rsidRDefault="00324D96" w:rsidP="00324D96">
      <w:pPr>
        <w:pStyle w:val="Default"/>
        <w:rPr>
          <w:sz w:val="20"/>
          <w:szCs w:val="20"/>
        </w:rPr>
      </w:pPr>
      <w:r w:rsidRPr="00324D96">
        <w:rPr>
          <w:sz w:val="20"/>
          <w:szCs w:val="20"/>
        </w:rPr>
        <w:t xml:space="preserve">HLHS 101         Medical Terminology           </w:t>
      </w:r>
      <w:r>
        <w:rPr>
          <w:sz w:val="20"/>
          <w:szCs w:val="20"/>
        </w:rPr>
        <w:t xml:space="preserve"> </w:t>
      </w:r>
      <w:r w:rsidRPr="00324D96">
        <w:rPr>
          <w:sz w:val="20"/>
          <w:szCs w:val="20"/>
        </w:rPr>
        <w:t xml:space="preserve"> 3         ENGL 025, ENGL 032</w:t>
      </w:r>
      <w:r>
        <w:rPr>
          <w:sz w:val="20"/>
          <w:szCs w:val="20"/>
        </w:rPr>
        <w:t xml:space="preserve">                                             </w:t>
      </w:r>
      <w:r w:rsidRPr="00324D96">
        <w:rPr>
          <w:sz w:val="20"/>
          <w:szCs w:val="20"/>
        </w:rPr>
        <w:t xml:space="preserve">________ </w:t>
      </w:r>
    </w:p>
    <w:p w14:paraId="7DC063B7" w14:textId="77777777" w:rsidR="00324D96" w:rsidRPr="00324D96" w:rsidRDefault="00324D96" w:rsidP="00324D96">
      <w:pPr>
        <w:pStyle w:val="Default"/>
        <w:rPr>
          <w:sz w:val="20"/>
          <w:szCs w:val="20"/>
        </w:rPr>
      </w:pPr>
      <w:r w:rsidRPr="00324D96">
        <w:rPr>
          <w:sz w:val="20"/>
          <w:szCs w:val="20"/>
        </w:rPr>
        <w:t>ENGL 111</w:t>
      </w:r>
      <w:r>
        <w:rPr>
          <w:sz w:val="20"/>
          <w:szCs w:val="20"/>
        </w:rPr>
        <w:t xml:space="preserve">        </w:t>
      </w:r>
      <w:r w:rsidRPr="00324D96">
        <w:rPr>
          <w:sz w:val="20"/>
          <w:szCs w:val="20"/>
        </w:rPr>
        <w:t xml:space="preserve"> English Composition </w:t>
      </w:r>
      <w:r>
        <w:rPr>
          <w:sz w:val="20"/>
          <w:szCs w:val="20"/>
        </w:rPr>
        <w:t xml:space="preserve">             </w:t>
      </w:r>
      <w:r w:rsidRPr="00324D96">
        <w:rPr>
          <w:sz w:val="20"/>
          <w:szCs w:val="20"/>
        </w:rPr>
        <w:t xml:space="preserve">3 </w:t>
      </w:r>
      <w:r>
        <w:rPr>
          <w:sz w:val="20"/>
          <w:szCs w:val="20"/>
        </w:rPr>
        <w:t xml:space="preserve">        </w:t>
      </w:r>
      <w:r w:rsidRPr="00324D96">
        <w:rPr>
          <w:sz w:val="20"/>
          <w:szCs w:val="20"/>
        </w:rPr>
        <w:t xml:space="preserve">ENGL 025, ENGL 032 </w:t>
      </w:r>
      <w:r>
        <w:rPr>
          <w:sz w:val="20"/>
          <w:szCs w:val="20"/>
        </w:rPr>
        <w:t xml:space="preserve">                                           </w:t>
      </w:r>
      <w:r w:rsidR="00E341A2">
        <w:rPr>
          <w:sz w:val="20"/>
          <w:szCs w:val="20"/>
        </w:rPr>
        <w:t xml:space="preserve"> </w:t>
      </w:r>
      <w:r w:rsidRPr="00324D96">
        <w:rPr>
          <w:sz w:val="20"/>
          <w:szCs w:val="20"/>
        </w:rPr>
        <w:t xml:space="preserve">________ </w:t>
      </w:r>
    </w:p>
    <w:p w14:paraId="50E2C0AC" w14:textId="427CACA2" w:rsidR="00324D96" w:rsidRPr="00E341A2" w:rsidRDefault="00324D96" w:rsidP="00324D96">
      <w:pPr>
        <w:autoSpaceDE w:val="0"/>
        <w:autoSpaceDN w:val="0"/>
        <w:adjustRightInd w:val="0"/>
        <w:spacing w:after="0" w:line="240" w:lineRule="auto"/>
        <w:rPr>
          <w:rFonts w:ascii="Times New Roman" w:hAnsi="Times New Roman" w:cs="Times New Roman"/>
          <w:color w:val="000000"/>
          <w:sz w:val="20"/>
          <w:szCs w:val="20"/>
        </w:rPr>
      </w:pPr>
      <w:r w:rsidRPr="00E341A2">
        <w:rPr>
          <w:rFonts w:ascii="Times New Roman" w:hAnsi="Times New Roman" w:cs="Times New Roman"/>
          <w:sz w:val="20"/>
          <w:szCs w:val="20"/>
        </w:rPr>
        <w:t xml:space="preserve">MATH </w:t>
      </w:r>
      <w:r w:rsidR="00090371">
        <w:rPr>
          <w:rFonts w:ascii="Times New Roman" w:hAnsi="Times New Roman" w:cs="Times New Roman"/>
          <w:sz w:val="20"/>
          <w:szCs w:val="20"/>
        </w:rPr>
        <w:t>1XX</w:t>
      </w:r>
      <w:r w:rsidRPr="00E341A2">
        <w:rPr>
          <w:rFonts w:ascii="Times New Roman" w:hAnsi="Times New Roman" w:cs="Times New Roman"/>
          <w:sz w:val="20"/>
          <w:szCs w:val="20"/>
        </w:rPr>
        <w:t xml:space="preserve"> </w:t>
      </w:r>
      <w:r w:rsidR="00E341A2">
        <w:rPr>
          <w:rFonts w:ascii="Times New Roman" w:hAnsi="Times New Roman" w:cs="Times New Roman"/>
          <w:sz w:val="20"/>
          <w:szCs w:val="20"/>
        </w:rPr>
        <w:t xml:space="preserve">    </w:t>
      </w:r>
      <w:r w:rsidRPr="00E341A2">
        <w:rPr>
          <w:rFonts w:ascii="Times New Roman" w:hAnsi="Times New Roman" w:cs="Times New Roman"/>
          <w:sz w:val="20"/>
          <w:szCs w:val="20"/>
        </w:rPr>
        <w:t xml:space="preserve">Math Elective </w:t>
      </w:r>
      <w:r w:rsidR="00E341A2">
        <w:rPr>
          <w:rFonts w:ascii="Times New Roman" w:hAnsi="Times New Roman" w:cs="Times New Roman"/>
          <w:sz w:val="20"/>
          <w:szCs w:val="20"/>
        </w:rPr>
        <w:t xml:space="preserve">                  </w:t>
      </w:r>
      <w:r w:rsidR="00090371">
        <w:rPr>
          <w:rFonts w:ascii="Times New Roman" w:hAnsi="Times New Roman" w:cs="Times New Roman"/>
          <w:sz w:val="20"/>
          <w:szCs w:val="20"/>
        </w:rPr>
        <w:t xml:space="preserve">     </w:t>
      </w:r>
      <w:r w:rsidR="00E341A2">
        <w:rPr>
          <w:rFonts w:ascii="Times New Roman" w:hAnsi="Times New Roman" w:cs="Times New Roman"/>
          <w:sz w:val="20"/>
          <w:szCs w:val="20"/>
        </w:rPr>
        <w:t xml:space="preserve">  </w:t>
      </w:r>
      <w:r w:rsidRPr="00E341A2">
        <w:rPr>
          <w:rFonts w:ascii="Times New Roman" w:hAnsi="Times New Roman" w:cs="Times New Roman"/>
          <w:sz w:val="20"/>
          <w:szCs w:val="20"/>
        </w:rPr>
        <w:t>3</w:t>
      </w:r>
      <w:r w:rsidR="00E341A2">
        <w:rPr>
          <w:rFonts w:ascii="Times New Roman" w:hAnsi="Times New Roman" w:cs="Times New Roman"/>
          <w:sz w:val="20"/>
          <w:szCs w:val="20"/>
        </w:rPr>
        <w:t xml:space="preserve">        </w:t>
      </w:r>
      <w:r w:rsidRPr="00E341A2">
        <w:rPr>
          <w:rFonts w:ascii="Times New Roman" w:hAnsi="Times New Roman" w:cs="Times New Roman"/>
          <w:sz w:val="20"/>
          <w:szCs w:val="20"/>
        </w:rPr>
        <w:t xml:space="preserve"> MATH 050. 015, 0r 023</w:t>
      </w:r>
      <w:r w:rsidR="00E341A2">
        <w:rPr>
          <w:rFonts w:ascii="Times New Roman" w:hAnsi="Times New Roman" w:cs="Times New Roman"/>
          <w:sz w:val="20"/>
          <w:szCs w:val="20"/>
        </w:rPr>
        <w:t xml:space="preserve">                                           _</w:t>
      </w:r>
      <w:r w:rsidRPr="00E341A2">
        <w:rPr>
          <w:rFonts w:ascii="Times New Roman" w:hAnsi="Times New Roman" w:cs="Times New Roman"/>
          <w:sz w:val="20"/>
          <w:szCs w:val="20"/>
        </w:rPr>
        <w:t xml:space="preserve">_______ </w:t>
      </w:r>
    </w:p>
    <w:p w14:paraId="7951E554" w14:textId="77777777" w:rsidR="00E341A2" w:rsidRPr="00E341A2" w:rsidRDefault="00E341A2" w:rsidP="00E341A2">
      <w:pPr>
        <w:pStyle w:val="Default"/>
        <w:rPr>
          <w:sz w:val="20"/>
          <w:szCs w:val="20"/>
        </w:rPr>
      </w:pPr>
      <w:r w:rsidRPr="00E341A2">
        <w:rPr>
          <w:b/>
          <w:bCs/>
          <w:sz w:val="20"/>
          <w:szCs w:val="20"/>
        </w:rPr>
        <w:t xml:space="preserve">Semester II (Spring) </w:t>
      </w:r>
    </w:p>
    <w:p w14:paraId="5351CC0F" w14:textId="77777777" w:rsidR="00E341A2" w:rsidRPr="00E341A2" w:rsidRDefault="00E341A2" w:rsidP="00E341A2">
      <w:pPr>
        <w:pStyle w:val="Default"/>
        <w:rPr>
          <w:sz w:val="20"/>
          <w:szCs w:val="20"/>
        </w:rPr>
      </w:pPr>
      <w:r w:rsidRPr="00E341A2">
        <w:rPr>
          <w:sz w:val="20"/>
          <w:szCs w:val="20"/>
        </w:rPr>
        <w:t xml:space="preserve">APHY 102 </w:t>
      </w:r>
      <w:r>
        <w:rPr>
          <w:sz w:val="20"/>
          <w:szCs w:val="20"/>
        </w:rPr>
        <w:t xml:space="preserve">       </w:t>
      </w:r>
      <w:r w:rsidRPr="00E341A2">
        <w:rPr>
          <w:sz w:val="20"/>
          <w:szCs w:val="20"/>
        </w:rPr>
        <w:t>Anatomy &amp; Physiology II</w:t>
      </w:r>
      <w:r>
        <w:rPr>
          <w:sz w:val="20"/>
          <w:szCs w:val="20"/>
        </w:rPr>
        <w:t xml:space="preserve">      </w:t>
      </w:r>
      <w:r w:rsidRPr="00E341A2">
        <w:rPr>
          <w:sz w:val="20"/>
          <w:szCs w:val="20"/>
        </w:rPr>
        <w:t xml:space="preserve"> 3 </w:t>
      </w:r>
      <w:r>
        <w:rPr>
          <w:sz w:val="20"/>
          <w:szCs w:val="20"/>
        </w:rPr>
        <w:t xml:space="preserve">        </w:t>
      </w:r>
      <w:r w:rsidRPr="00E341A2">
        <w:rPr>
          <w:sz w:val="20"/>
          <w:szCs w:val="20"/>
        </w:rPr>
        <w:t>APHY 101, MATH 050, 015, or 023</w:t>
      </w:r>
      <w:r>
        <w:rPr>
          <w:sz w:val="20"/>
          <w:szCs w:val="20"/>
        </w:rPr>
        <w:t xml:space="preserve">                      </w:t>
      </w:r>
      <w:r w:rsidRPr="00E341A2">
        <w:rPr>
          <w:sz w:val="20"/>
          <w:szCs w:val="20"/>
        </w:rPr>
        <w:t xml:space="preserve"> ________ </w:t>
      </w:r>
    </w:p>
    <w:p w14:paraId="268E6A22" w14:textId="77777777" w:rsidR="00E341A2" w:rsidRPr="00E341A2" w:rsidRDefault="00E341A2" w:rsidP="00E341A2">
      <w:pPr>
        <w:pStyle w:val="Default"/>
        <w:rPr>
          <w:sz w:val="20"/>
          <w:szCs w:val="20"/>
        </w:rPr>
      </w:pPr>
      <w:r w:rsidRPr="00E341A2">
        <w:rPr>
          <w:sz w:val="20"/>
          <w:szCs w:val="20"/>
        </w:rPr>
        <w:t xml:space="preserve">SURG 203 </w:t>
      </w:r>
      <w:r>
        <w:rPr>
          <w:sz w:val="20"/>
          <w:szCs w:val="20"/>
        </w:rPr>
        <w:t xml:space="preserve">       </w:t>
      </w:r>
      <w:r w:rsidRPr="00E341A2">
        <w:rPr>
          <w:sz w:val="20"/>
          <w:szCs w:val="20"/>
        </w:rPr>
        <w:t>Surgical Pharmacology</w:t>
      </w:r>
      <w:r>
        <w:rPr>
          <w:sz w:val="20"/>
          <w:szCs w:val="20"/>
        </w:rPr>
        <w:t xml:space="preserve">           </w:t>
      </w:r>
      <w:r w:rsidRPr="00E341A2">
        <w:rPr>
          <w:sz w:val="20"/>
          <w:szCs w:val="20"/>
        </w:rPr>
        <w:t xml:space="preserve"> 3 </w:t>
      </w:r>
      <w:r>
        <w:rPr>
          <w:sz w:val="20"/>
          <w:szCs w:val="20"/>
        </w:rPr>
        <w:t xml:space="preserve">        </w:t>
      </w:r>
      <w:r w:rsidRPr="00E341A2">
        <w:rPr>
          <w:sz w:val="20"/>
          <w:szCs w:val="20"/>
        </w:rPr>
        <w:t>HLHS 101, APHY 101, MATH 050, 015 or 023</w:t>
      </w:r>
      <w:r>
        <w:rPr>
          <w:sz w:val="20"/>
          <w:szCs w:val="20"/>
        </w:rPr>
        <w:t xml:space="preserve">  </w:t>
      </w:r>
      <w:r w:rsidRPr="00E341A2">
        <w:rPr>
          <w:sz w:val="20"/>
          <w:szCs w:val="20"/>
        </w:rPr>
        <w:t xml:space="preserve"> ________ </w:t>
      </w:r>
    </w:p>
    <w:p w14:paraId="2D819760" w14:textId="77777777" w:rsidR="00E341A2" w:rsidRPr="00E341A2" w:rsidRDefault="00E341A2" w:rsidP="00E341A2">
      <w:pPr>
        <w:pStyle w:val="Default"/>
        <w:rPr>
          <w:sz w:val="20"/>
          <w:szCs w:val="20"/>
        </w:rPr>
      </w:pPr>
      <w:r w:rsidRPr="00E341A2">
        <w:rPr>
          <w:sz w:val="20"/>
          <w:szCs w:val="20"/>
        </w:rPr>
        <w:t xml:space="preserve">IVY 1XX </w:t>
      </w:r>
      <w:r>
        <w:rPr>
          <w:sz w:val="20"/>
          <w:szCs w:val="20"/>
        </w:rPr>
        <w:t xml:space="preserve">         </w:t>
      </w:r>
      <w:r w:rsidRPr="00E341A2">
        <w:rPr>
          <w:sz w:val="20"/>
          <w:szCs w:val="20"/>
        </w:rPr>
        <w:t>Life Skills</w:t>
      </w:r>
      <w:r>
        <w:rPr>
          <w:sz w:val="20"/>
          <w:szCs w:val="20"/>
        </w:rPr>
        <w:t xml:space="preserve">                               </w:t>
      </w:r>
      <w:r w:rsidRPr="00E341A2">
        <w:rPr>
          <w:sz w:val="20"/>
          <w:szCs w:val="20"/>
        </w:rPr>
        <w:t xml:space="preserve"> 1</w:t>
      </w:r>
      <w:r>
        <w:rPr>
          <w:sz w:val="20"/>
          <w:szCs w:val="20"/>
        </w:rPr>
        <w:t xml:space="preserve">         </w:t>
      </w:r>
      <w:r w:rsidRPr="00E341A2">
        <w:rPr>
          <w:sz w:val="20"/>
          <w:szCs w:val="20"/>
        </w:rPr>
        <w:t xml:space="preserve"> None </w:t>
      </w:r>
      <w:r>
        <w:rPr>
          <w:sz w:val="20"/>
          <w:szCs w:val="20"/>
        </w:rPr>
        <w:t xml:space="preserve">                                                                      </w:t>
      </w:r>
      <w:r w:rsidRPr="00E341A2">
        <w:rPr>
          <w:sz w:val="20"/>
          <w:szCs w:val="20"/>
        </w:rPr>
        <w:t xml:space="preserve">________ </w:t>
      </w:r>
    </w:p>
    <w:p w14:paraId="13F68F30" w14:textId="77777777" w:rsidR="00E341A2" w:rsidRPr="00E341A2" w:rsidRDefault="00E341A2" w:rsidP="00E341A2">
      <w:pPr>
        <w:pStyle w:val="Default"/>
        <w:rPr>
          <w:sz w:val="20"/>
          <w:szCs w:val="20"/>
        </w:rPr>
      </w:pPr>
      <w:r w:rsidRPr="00E341A2">
        <w:rPr>
          <w:b/>
          <w:bCs/>
          <w:sz w:val="20"/>
          <w:szCs w:val="20"/>
        </w:rPr>
        <w:t>Semester III (Summer)</w:t>
      </w:r>
    </w:p>
    <w:p w14:paraId="33647196" w14:textId="77777777" w:rsidR="00E341A2" w:rsidRPr="00E341A2" w:rsidRDefault="00E341A2" w:rsidP="00E341A2">
      <w:pPr>
        <w:pStyle w:val="Default"/>
        <w:rPr>
          <w:sz w:val="20"/>
          <w:szCs w:val="20"/>
        </w:rPr>
      </w:pPr>
      <w:r w:rsidRPr="00E341A2">
        <w:rPr>
          <w:sz w:val="20"/>
          <w:szCs w:val="20"/>
        </w:rPr>
        <w:t xml:space="preserve">SOCI 111 </w:t>
      </w:r>
      <w:r>
        <w:rPr>
          <w:sz w:val="20"/>
          <w:szCs w:val="20"/>
        </w:rPr>
        <w:t xml:space="preserve">         </w:t>
      </w:r>
      <w:r w:rsidRPr="00E341A2">
        <w:rPr>
          <w:sz w:val="20"/>
          <w:szCs w:val="20"/>
        </w:rPr>
        <w:t xml:space="preserve">Introduction to Sociology </w:t>
      </w:r>
      <w:r>
        <w:rPr>
          <w:sz w:val="20"/>
          <w:szCs w:val="20"/>
        </w:rPr>
        <w:t xml:space="preserve">       </w:t>
      </w:r>
      <w:r w:rsidRPr="00E341A2">
        <w:rPr>
          <w:sz w:val="20"/>
          <w:szCs w:val="20"/>
        </w:rPr>
        <w:t xml:space="preserve">3 </w:t>
      </w:r>
      <w:r>
        <w:rPr>
          <w:sz w:val="20"/>
          <w:szCs w:val="20"/>
        </w:rPr>
        <w:t xml:space="preserve">        </w:t>
      </w:r>
      <w:r w:rsidRPr="00E341A2">
        <w:rPr>
          <w:sz w:val="20"/>
          <w:szCs w:val="20"/>
        </w:rPr>
        <w:t>ENGL 025, ENGL 032, MATH 044 or 015</w:t>
      </w:r>
      <w:r>
        <w:rPr>
          <w:sz w:val="20"/>
          <w:szCs w:val="20"/>
        </w:rPr>
        <w:t xml:space="preserve">          </w:t>
      </w:r>
      <w:r w:rsidRPr="00E341A2">
        <w:rPr>
          <w:sz w:val="20"/>
          <w:szCs w:val="20"/>
        </w:rPr>
        <w:t xml:space="preserve"> ________ </w:t>
      </w:r>
    </w:p>
    <w:p w14:paraId="1121E255" w14:textId="77777777" w:rsidR="00E341A2" w:rsidRPr="00E341A2" w:rsidRDefault="00E341A2" w:rsidP="00E341A2">
      <w:pPr>
        <w:pStyle w:val="Default"/>
        <w:rPr>
          <w:sz w:val="20"/>
          <w:szCs w:val="20"/>
        </w:rPr>
      </w:pPr>
      <w:r w:rsidRPr="00E341A2">
        <w:rPr>
          <w:b/>
          <w:bCs/>
          <w:sz w:val="20"/>
          <w:szCs w:val="20"/>
        </w:rPr>
        <w:t xml:space="preserve">OR </w:t>
      </w:r>
    </w:p>
    <w:p w14:paraId="045B55E2" w14:textId="77777777" w:rsidR="00E341A2" w:rsidRPr="00E341A2" w:rsidRDefault="00E341A2" w:rsidP="00E341A2">
      <w:pPr>
        <w:pStyle w:val="Default"/>
        <w:rPr>
          <w:sz w:val="20"/>
          <w:szCs w:val="20"/>
        </w:rPr>
      </w:pPr>
      <w:r w:rsidRPr="00E341A2">
        <w:rPr>
          <w:sz w:val="20"/>
          <w:szCs w:val="20"/>
        </w:rPr>
        <w:t xml:space="preserve">PSYC 101 </w:t>
      </w:r>
      <w:r>
        <w:rPr>
          <w:sz w:val="20"/>
          <w:szCs w:val="20"/>
        </w:rPr>
        <w:t xml:space="preserve">        </w:t>
      </w:r>
      <w:r w:rsidRPr="00E341A2">
        <w:rPr>
          <w:sz w:val="20"/>
          <w:szCs w:val="20"/>
        </w:rPr>
        <w:t xml:space="preserve">Introduction to Psychology </w:t>
      </w:r>
      <w:r>
        <w:rPr>
          <w:sz w:val="20"/>
          <w:szCs w:val="20"/>
        </w:rPr>
        <w:t xml:space="preserve">     </w:t>
      </w:r>
      <w:r w:rsidRPr="00E341A2">
        <w:rPr>
          <w:sz w:val="20"/>
          <w:szCs w:val="20"/>
        </w:rPr>
        <w:t xml:space="preserve">3 </w:t>
      </w:r>
      <w:r>
        <w:rPr>
          <w:sz w:val="20"/>
          <w:szCs w:val="20"/>
        </w:rPr>
        <w:t xml:space="preserve">        </w:t>
      </w:r>
      <w:r w:rsidRPr="00E341A2">
        <w:rPr>
          <w:sz w:val="20"/>
          <w:szCs w:val="20"/>
        </w:rPr>
        <w:t>ENGL 025, ENGL 032, MATH 044 or 015</w:t>
      </w:r>
      <w:r>
        <w:rPr>
          <w:sz w:val="20"/>
          <w:szCs w:val="20"/>
        </w:rPr>
        <w:t xml:space="preserve">         </w:t>
      </w:r>
      <w:r w:rsidRPr="00E341A2">
        <w:rPr>
          <w:sz w:val="20"/>
          <w:szCs w:val="20"/>
        </w:rPr>
        <w:t xml:space="preserve"> ________ </w:t>
      </w:r>
    </w:p>
    <w:p w14:paraId="76448962" w14:textId="77777777" w:rsidR="00E341A2" w:rsidRPr="00E341A2" w:rsidRDefault="00E341A2" w:rsidP="00E341A2">
      <w:pPr>
        <w:pStyle w:val="Default"/>
        <w:rPr>
          <w:sz w:val="20"/>
          <w:szCs w:val="20"/>
        </w:rPr>
      </w:pPr>
      <w:r w:rsidRPr="00E341A2">
        <w:rPr>
          <w:sz w:val="20"/>
          <w:szCs w:val="20"/>
        </w:rPr>
        <w:t xml:space="preserve">COMM 101 </w:t>
      </w:r>
      <w:r>
        <w:rPr>
          <w:sz w:val="20"/>
          <w:szCs w:val="20"/>
        </w:rPr>
        <w:t xml:space="preserve">  </w:t>
      </w:r>
      <w:r w:rsidRPr="00E341A2">
        <w:rPr>
          <w:sz w:val="20"/>
          <w:szCs w:val="20"/>
        </w:rPr>
        <w:t>Fundamentals of Public Speaking</w:t>
      </w:r>
      <w:r>
        <w:rPr>
          <w:sz w:val="20"/>
          <w:szCs w:val="20"/>
        </w:rPr>
        <w:t xml:space="preserve">  </w:t>
      </w:r>
      <w:r w:rsidRPr="00E341A2">
        <w:rPr>
          <w:sz w:val="20"/>
          <w:szCs w:val="20"/>
        </w:rPr>
        <w:t xml:space="preserve"> 3 </w:t>
      </w:r>
      <w:r>
        <w:rPr>
          <w:sz w:val="20"/>
          <w:szCs w:val="20"/>
        </w:rPr>
        <w:t xml:space="preserve">    </w:t>
      </w:r>
      <w:r w:rsidRPr="00E341A2">
        <w:rPr>
          <w:sz w:val="20"/>
          <w:szCs w:val="20"/>
        </w:rPr>
        <w:t xml:space="preserve">ENGL 025, ENG L032 </w:t>
      </w:r>
      <w:r>
        <w:rPr>
          <w:sz w:val="20"/>
          <w:szCs w:val="20"/>
        </w:rPr>
        <w:t xml:space="preserve">                                         </w:t>
      </w:r>
      <w:r w:rsidRPr="00E341A2">
        <w:rPr>
          <w:sz w:val="20"/>
          <w:szCs w:val="20"/>
        </w:rPr>
        <w:t xml:space="preserve">________ </w:t>
      </w:r>
    </w:p>
    <w:p w14:paraId="45807264" w14:textId="77777777" w:rsidR="00E341A2" w:rsidRPr="00E341A2" w:rsidRDefault="00E341A2" w:rsidP="00E341A2">
      <w:pPr>
        <w:pStyle w:val="Default"/>
        <w:rPr>
          <w:sz w:val="20"/>
          <w:szCs w:val="20"/>
        </w:rPr>
      </w:pPr>
      <w:r w:rsidRPr="00E341A2">
        <w:rPr>
          <w:b/>
          <w:bCs/>
          <w:sz w:val="20"/>
          <w:szCs w:val="20"/>
        </w:rPr>
        <w:t xml:space="preserve">OR </w:t>
      </w:r>
    </w:p>
    <w:p w14:paraId="647AFBC2" w14:textId="77777777" w:rsidR="00E341A2" w:rsidRPr="00E341A2" w:rsidRDefault="00E341A2" w:rsidP="00E341A2">
      <w:pPr>
        <w:pStyle w:val="Default"/>
        <w:rPr>
          <w:sz w:val="20"/>
          <w:szCs w:val="20"/>
        </w:rPr>
      </w:pPr>
      <w:r w:rsidRPr="00E341A2">
        <w:rPr>
          <w:sz w:val="20"/>
          <w:szCs w:val="20"/>
        </w:rPr>
        <w:t>COMM 102</w:t>
      </w:r>
      <w:r>
        <w:rPr>
          <w:sz w:val="20"/>
          <w:szCs w:val="20"/>
        </w:rPr>
        <w:t xml:space="preserve">   </w:t>
      </w:r>
      <w:r w:rsidRPr="00E341A2">
        <w:rPr>
          <w:sz w:val="20"/>
          <w:szCs w:val="20"/>
        </w:rPr>
        <w:t xml:space="preserve"> Intro to Interpersonal Comm. </w:t>
      </w:r>
      <w:r>
        <w:rPr>
          <w:sz w:val="20"/>
          <w:szCs w:val="20"/>
        </w:rPr>
        <w:t xml:space="preserve">     </w:t>
      </w:r>
      <w:r w:rsidRPr="00E341A2">
        <w:rPr>
          <w:sz w:val="20"/>
          <w:szCs w:val="20"/>
        </w:rPr>
        <w:t xml:space="preserve">3 </w:t>
      </w:r>
      <w:r>
        <w:rPr>
          <w:sz w:val="20"/>
          <w:szCs w:val="20"/>
        </w:rPr>
        <w:t xml:space="preserve">       </w:t>
      </w:r>
      <w:r w:rsidRPr="00E341A2">
        <w:rPr>
          <w:sz w:val="20"/>
          <w:szCs w:val="20"/>
        </w:rPr>
        <w:t xml:space="preserve">ENGL 025, ENGL 032 </w:t>
      </w:r>
      <w:r>
        <w:rPr>
          <w:sz w:val="20"/>
          <w:szCs w:val="20"/>
        </w:rPr>
        <w:t xml:space="preserve">                                         </w:t>
      </w:r>
      <w:r w:rsidRPr="00E341A2">
        <w:rPr>
          <w:sz w:val="20"/>
          <w:szCs w:val="20"/>
        </w:rPr>
        <w:t xml:space="preserve">________ </w:t>
      </w:r>
    </w:p>
    <w:p w14:paraId="2DC3228A" w14:textId="77777777" w:rsidR="00E341A2" w:rsidRPr="00E341A2" w:rsidRDefault="00E341A2" w:rsidP="00E341A2">
      <w:pPr>
        <w:pStyle w:val="Default"/>
        <w:rPr>
          <w:sz w:val="20"/>
          <w:szCs w:val="20"/>
        </w:rPr>
      </w:pPr>
      <w:r w:rsidRPr="00E341A2">
        <w:rPr>
          <w:b/>
          <w:bCs/>
          <w:sz w:val="20"/>
          <w:szCs w:val="20"/>
        </w:rPr>
        <w:t xml:space="preserve">Semester IV (Fall) </w:t>
      </w:r>
    </w:p>
    <w:p w14:paraId="50975524" w14:textId="77777777" w:rsidR="00E341A2" w:rsidRPr="00E341A2" w:rsidRDefault="00E341A2" w:rsidP="00E341A2">
      <w:pPr>
        <w:pStyle w:val="Default"/>
        <w:rPr>
          <w:sz w:val="20"/>
          <w:szCs w:val="20"/>
        </w:rPr>
      </w:pPr>
      <w:r w:rsidRPr="00E341A2">
        <w:rPr>
          <w:sz w:val="20"/>
          <w:szCs w:val="20"/>
        </w:rPr>
        <w:t xml:space="preserve">SURG 111 </w:t>
      </w:r>
      <w:r>
        <w:rPr>
          <w:sz w:val="20"/>
          <w:szCs w:val="20"/>
        </w:rPr>
        <w:t xml:space="preserve">     </w:t>
      </w:r>
      <w:r w:rsidRPr="00E341A2">
        <w:rPr>
          <w:sz w:val="20"/>
          <w:szCs w:val="20"/>
        </w:rPr>
        <w:t xml:space="preserve">Fundamentals of Surg. Tech. </w:t>
      </w:r>
      <w:r>
        <w:rPr>
          <w:sz w:val="20"/>
          <w:szCs w:val="20"/>
        </w:rPr>
        <w:t xml:space="preserve">      </w:t>
      </w:r>
      <w:r w:rsidRPr="00E341A2">
        <w:rPr>
          <w:sz w:val="20"/>
          <w:szCs w:val="20"/>
        </w:rPr>
        <w:t xml:space="preserve">4 </w:t>
      </w:r>
      <w:r>
        <w:rPr>
          <w:sz w:val="20"/>
          <w:szCs w:val="20"/>
        </w:rPr>
        <w:t xml:space="preserve">      </w:t>
      </w:r>
      <w:r w:rsidRPr="00E341A2">
        <w:rPr>
          <w:sz w:val="20"/>
          <w:szCs w:val="20"/>
        </w:rPr>
        <w:t xml:space="preserve">Program Chair Approval, APHY 101, MATH 1XX </w:t>
      </w:r>
    </w:p>
    <w:p w14:paraId="1863E53D" w14:textId="77777777" w:rsidR="00E341A2" w:rsidRPr="00E341A2" w:rsidRDefault="00E341A2" w:rsidP="00E341A2">
      <w:pPr>
        <w:pStyle w:val="Default"/>
        <w:ind w:left="4320"/>
        <w:rPr>
          <w:sz w:val="20"/>
          <w:szCs w:val="20"/>
        </w:rPr>
      </w:pPr>
      <w:r w:rsidRPr="00E341A2">
        <w:rPr>
          <w:sz w:val="20"/>
          <w:szCs w:val="20"/>
        </w:rPr>
        <w:t>ENGL 111, HLHS 101Coreq SURG 112</w:t>
      </w:r>
      <w:r>
        <w:rPr>
          <w:sz w:val="20"/>
          <w:szCs w:val="20"/>
        </w:rPr>
        <w:t xml:space="preserve">             </w:t>
      </w:r>
      <w:r w:rsidRPr="00E341A2">
        <w:rPr>
          <w:sz w:val="20"/>
          <w:szCs w:val="20"/>
        </w:rPr>
        <w:t xml:space="preserve"> ________ </w:t>
      </w:r>
    </w:p>
    <w:p w14:paraId="35849585" w14:textId="77777777" w:rsidR="00E341A2" w:rsidRPr="00E341A2" w:rsidRDefault="00E341A2" w:rsidP="00E341A2">
      <w:pPr>
        <w:pStyle w:val="Default"/>
        <w:rPr>
          <w:sz w:val="20"/>
          <w:szCs w:val="20"/>
        </w:rPr>
      </w:pPr>
      <w:r w:rsidRPr="00E341A2">
        <w:rPr>
          <w:sz w:val="20"/>
          <w:szCs w:val="20"/>
        </w:rPr>
        <w:t xml:space="preserve">SURG 112 </w:t>
      </w:r>
      <w:r>
        <w:rPr>
          <w:sz w:val="20"/>
          <w:szCs w:val="20"/>
        </w:rPr>
        <w:t xml:space="preserve">     </w:t>
      </w:r>
      <w:r w:rsidRPr="00E341A2">
        <w:rPr>
          <w:sz w:val="20"/>
          <w:szCs w:val="20"/>
        </w:rPr>
        <w:t xml:space="preserve">Application of Surg. Fund. </w:t>
      </w:r>
      <w:r>
        <w:rPr>
          <w:sz w:val="20"/>
          <w:szCs w:val="20"/>
        </w:rPr>
        <w:t xml:space="preserve">         </w:t>
      </w:r>
      <w:r w:rsidRPr="00E341A2">
        <w:rPr>
          <w:sz w:val="20"/>
          <w:szCs w:val="20"/>
        </w:rPr>
        <w:t xml:space="preserve">2 </w:t>
      </w:r>
      <w:r>
        <w:rPr>
          <w:sz w:val="20"/>
          <w:szCs w:val="20"/>
        </w:rPr>
        <w:t xml:space="preserve">       </w:t>
      </w:r>
      <w:r w:rsidRPr="00E341A2">
        <w:rPr>
          <w:sz w:val="20"/>
          <w:szCs w:val="20"/>
        </w:rPr>
        <w:t xml:space="preserve">Program Chair Approval, APHY 101, MATH 1XX, </w:t>
      </w:r>
    </w:p>
    <w:p w14:paraId="495865EA" w14:textId="77777777" w:rsidR="00E341A2" w:rsidRPr="00E341A2" w:rsidRDefault="00E341A2" w:rsidP="00E341A2">
      <w:pPr>
        <w:pStyle w:val="Default"/>
        <w:ind w:left="4320"/>
        <w:rPr>
          <w:sz w:val="20"/>
          <w:szCs w:val="20"/>
        </w:rPr>
      </w:pPr>
      <w:r w:rsidRPr="00E341A2">
        <w:rPr>
          <w:sz w:val="20"/>
          <w:szCs w:val="20"/>
        </w:rPr>
        <w:t xml:space="preserve">ENGL 111, HLHS 101Coreq SURG 111 </w:t>
      </w:r>
      <w:r>
        <w:rPr>
          <w:sz w:val="20"/>
          <w:szCs w:val="20"/>
        </w:rPr>
        <w:t xml:space="preserve">             </w:t>
      </w:r>
      <w:r w:rsidRPr="00E341A2">
        <w:rPr>
          <w:sz w:val="20"/>
          <w:szCs w:val="20"/>
        </w:rPr>
        <w:t xml:space="preserve">________ </w:t>
      </w:r>
    </w:p>
    <w:p w14:paraId="12A77CAC" w14:textId="474874D1" w:rsidR="00E341A2" w:rsidRPr="00E341A2" w:rsidRDefault="00E341A2" w:rsidP="00E341A2">
      <w:pPr>
        <w:pStyle w:val="Default"/>
        <w:rPr>
          <w:sz w:val="20"/>
          <w:szCs w:val="20"/>
        </w:rPr>
      </w:pPr>
      <w:r w:rsidRPr="00E341A2">
        <w:rPr>
          <w:sz w:val="20"/>
          <w:szCs w:val="20"/>
        </w:rPr>
        <w:t xml:space="preserve">SURG 113 </w:t>
      </w:r>
      <w:r>
        <w:rPr>
          <w:sz w:val="20"/>
          <w:szCs w:val="20"/>
        </w:rPr>
        <w:t xml:space="preserve">     </w:t>
      </w:r>
      <w:r w:rsidRPr="00E341A2">
        <w:rPr>
          <w:sz w:val="20"/>
          <w:szCs w:val="20"/>
        </w:rPr>
        <w:t xml:space="preserve">Surgical Procedures I </w:t>
      </w:r>
      <w:r>
        <w:rPr>
          <w:sz w:val="20"/>
          <w:szCs w:val="20"/>
        </w:rPr>
        <w:t xml:space="preserve">                  </w:t>
      </w:r>
      <w:r w:rsidRPr="00E341A2">
        <w:rPr>
          <w:sz w:val="20"/>
          <w:szCs w:val="20"/>
        </w:rPr>
        <w:t xml:space="preserve">3 </w:t>
      </w:r>
      <w:r>
        <w:rPr>
          <w:sz w:val="20"/>
          <w:szCs w:val="20"/>
        </w:rPr>
        <w:t xml:space="preserve">      </w:t>
      </w:r>
      <w:r w:rsidRPr="00E341A2">
        <w:rPr>
          <w:sz w:val="20"/>
          <w:szCs w:val="20"/>
        </w:rPr>
        <w:t>SURG 111, SURG 112, APHY 102</w:t>
      </w:r>
      <w:r w:rsidR="006A10B1">
        <w:rPr>
          <w:sz w:val="20"/>
          <w:szCs w:val="20"/>
        </w:rPr>
        <w:t>,</w:t>
      </w:r>
      <w:r w:rsidRPr="00E341A2">
        <w:rPr>
          <w:sz w:val="20"/>
          <w:szCs w:val="20"/>
        </w:rPr>
        <w:t xml:space="preserve"> </w:t>
      </w:r>
    </w:p>
    <w:p w14:paraId="1D4372FD" w14:textId="39387E0C" w:rsidR="00E341A2" w:rsidRPr="00E341A2" w:rsidRDefault="00E341A2" w:rsidP="00E341A2">
      <w:pPr>
        <w:pStyle w:val="Default"/>
        <w:ind w:left="4320"/>
        <w:rPr>
          <w:sz w:val="20"/>
          <w:szCs w:val="20"/>
        </w:rPr>
      </w:pPr>
      <w:r w:rsidRPr="00E341A2">
        <w:rPr>
          <w:sz w:val="20"/>
          <w:szCs w:val="20"/>
        </w:rPr>
        <w:t xml:space="preserve">SURG 203, </w:t>
      </w:r>
    </w:p>
    <w:p w14:paraId="03B23EDD" w14:textId="77777777" w:rsidR="00E341A2" w:rsidRPr="00E341A2" w:rsidRDefault="00E341A2" w:rsidP="00E341A2">
      <w:pPr>
        <w:pStyle w:val="Default"/>
        <w:ind w:left="4320"/>
        <w:rPr>
          <w:sz w:val="20"/>
          <w:szCs w:val="20"/>
        </w:rPr>
      </w:pPr>
      <w:r w:rsidRPr="00E341A2">
        <w:rPr>
          <w:sz w:val="20"/>
          <w:szCs w:val="20"/>
        </w:rPr>
        <w:t>Coreq SURG114, Program Chair approval</w:t>
      </w:r>
      <w:r>
        <w:rPr>
          <w:sz w:val="20"/>
          <w:szCs w:val="20"/>
        </w:rPr>
        <w:t xml:space="preserve">           </w:t>
      </w:r>
      <w:r w:rsidRPr="00E341A2">
        <w:rPr>
          <w:sz w:val="20"/>
          <w:szCs w:val="20"/>
        </w:rPr>
        <w:t xml:space="preserve"> ________ </w:t>
      </w:r>
    </w:p>
    <w:p w14:paraId="3C5CE7BE" w14:textId="27651076" w:rsidR="00E341A2" w:rsidRPr="00E341A2" w:rsidRDefault="00E341A2" w:rsidP="00E341A2">
      <w:pPr>
        <w:pStyle w:val="Default"/>
        <w:rPr>
          <w:sz w:val="20"/>
          <w:szCs w:val="20"/>
        </w:rPr>
      </w:pPr>
      <w:r w:rsidRPr="00E341A2">
        <w:rPr>
          <w:sz w:val="20"/>
          <w:szCs w:val="20"/>
        </w:rPr>
        <w:t xml:space="preserve">SURG 114 </w:t>
      </w:r>
      <w:r>
        <w:rPr>
          <w:sz w:val="20"/>
          <w:szCs w:val="20"/>
        </w:rPr>
        <w:t xml:space="preserve">     </w:t>
      </w:r>
      <w:r w:rsidRPr="00E341A2">
        <w:rPr>
          <w:sz w:val="20"/>
          <w:szCs w:val="20"/>
        </w:rPr>
        <w:t xml:space="preserve">Clinical Applications I </w:t>
      </w:r>
      <w:r>
        <w:rPr>
          <w:sz w:val="20"/>
          <w:szCs w:val="20"/>
        </w:rPr>
        <w:t xml:space="preserve">                 </w:t>
      </w:r>
      <w:r w:rsidRPr="00E341A2">
        <w:rPr>
          <w:sz w:val="20"/>
          <w:szCs w:val="20"/>
        </w:rPr>
        <w:t xml:space="preserve">3 </w:t>
      </w:r>
      <w:r>
        <w:rPr>
          <w:sz w:val="20"/>
          <w:szCs w:val="20"/>
        </w:rPr>
        <w:t xml:space="preserve">     </w:t>
      </w:r>
      <w:r w:rsidRPr="00E341A2">
        <w:rPr>
          <w:sz w:val="20"/>
          <w:szCs w:val="20"/>
        </w:rPr>
        <w:t>SURG111, SURG 112, APHYP 102</w:t>
      </w:r>
      <w:r w:rsidR="006A10B1">
        <w:rPr>
          <w:sz w:val="20"/>
          <w:szCs w:val="20"/>
        </w:rPr>
        <w:t>,</w:t>
      </w:r>
      <w:r w:rsidRPr="00E341A2">
        <w:rPr>
          <w:sz w:val="20"/>
          <w:szCs w:val="20"/>
        </w:rPr>
        <w:t xml:space="preserve"> </w:t>
      </w:r>
    </w:p>
    <w:p w14:paraId="26E1D384" w14:textId="7EE0F41B" w:rsidR="00E341A2" w:rsidRPr="00E341A2" w:rsidRDefault="00E341A2" w:rsidP="00E341A2">
      <w:pPr>
        <w:pStyle w:val="Default"/>
        <w:ind w:left="4320"/>
        <w:rPr>
          <w:sz w:val="20"/>
          <w:szCs w:val="20"/>
        </w:rPr>
      </w:pPr>
      <w:r w:rsidRPr="00E341A2">
        <w:rPr>
          <w:sz w:val="20"/>
          <w:szCs w:val="20"/>
        </w:rPr>
        <w:t>SURG 203,</w:t>
      </w:r>
    </w:p>
    <w:p w14:paraId="78D9B163" w14:textId="77777777" w:rsidR="00E341A2" w:rsidRPr="00E341A2" w:rsidRDefault="00E341A2" w:rsidP="00E341A2">
      <w:pPr>
        <w:pStyle w:val="Default"/>
        <w:rPr>
          <w:sz w:val="20"/>
          <w:szCs w:val="20"/>
        </w:rPr>
      </w:pPr>
      <w:r>
        <w:rPr>
          <w:sz w:val="20"/>
          <w:szCs w:val="20"/>
        </w:rPr>
        <w:t xml:space="preserve">                                                                                      </w:t>
      </w:r>
      <w:r w:rsidRPr="00E341A2">
        <w:rPr>
          <w:sz w:val="20"/>
          <w:szCs w:val="20"/>
        </w:rPr>
        <w:t xml:space="preserve">Coreq SURG 113, Program chair approval </w:t>
      </w:r>
      <w:r>
        <w:rPr>
          <w:sz w:val="20"/>
          <w:szCs w:val="20"/>
        </w:rPr>
        <w:t xml:space="preserve">          </w:t>
      </w:r>
      <w:r w:rsidRPr="00E341A2">
        <w:rPr>
          <w:sz w:val="20"/>
          <w:szCs w:val="20"/>
        </w:rPr>
        <w:t xml:space="preserve">________ </w:t>
      </w:r>
    </w:p>
    <w:p w14:paraId="0CB2FA62" w14:textId="77777777" w:rsidR="00E341A2" w:rsidRPr="00E341A2" w:rsidRDefault="00E341A2" w:rsidP="00E341A2">
      <w:pPr>
        <w:pStyle w:val="Default"/>
        <w:rPr>
          <w:sz w:val="20"/>
          <w:szCs w:val="20"/>
        </w:rPr>
      </w:pPr>
      <w:r w:rsidRPr="00E341A2">
        <w:rPr>
          <w:b/>
          <w:bCs/>
          <w:sz w:val="20"/>
          <w:szCs w:val="20"/>
        </w:rPr>
        <w:t xml:space="preserve">Semester IV (Spring) </w:t>
      </w:r>
    </w:p>
    <w:p w14:paraId="09D2491F" w14:textId="63149A04" w:rsidR="00E341A2" w:rsidRDefault="00E341A2" w:rsidP="00090371">
      <w:pPr>
        <w:pStyle w:val="Default"/>
        <w:rPr>
          <w:sz w:val="20"/>
          <w:szCs w:val="20"/>
        </w:rPr>
      </w:pPr>
      <w:r w:rsidRPr="00E341A2">
        <w:rPr>
          <w:sz w:val="20"/>
          <w:szCs w:val="20"/>
        </w:rPr>
        <w:t xml:space="preserve">SURG 211 </w:t>
      </w:r>
      <w:r w:rsidR="001C64CE">
        <w:rPr>
          <w:sz w:val="20"/>
          <w:szCs w:val="20"/>
        </w:rPr>
        <w:t xml:space="preserve">     </w:t>
      </w:r>
      <w:r w:rsidRPr="00E341A2">
        <w:rPr>
          <w:sz w:val="20"/>
          <w:szCs w:val="20"/>
        </w:rPr>
        <w:t xml:space="preserve">Surgical Procedures II </w:t>
      </w:r>
      <w:r w:rsidR="001C64CE">
        <w:rPr>
          <w:sz w:val="20"/>
          <w:szCs w:val="20"/>
        </w:rPr>
        <w:t xml:space="preserve">                 </w:t>
      </w:r>
      <w:r w:rsidR="00090371">
        <w:rPr>
          <w:sz w:val="20"/>
          <w:szCs w:val="20"/>
        </w:rPr>
        <w:t xml:space="preserve">   </w:t>
      </w:r>
      <w:r w:rsidR="001C64CE">
        <w:rPr>
          <w:sz w:val="20"/>
          <w:szCs w:val="20"/>
        </w:rPr>
        <w:t xml:space="preserve"> </w:t>
      </w:r>
      <w:r w:rsidRPr="00E341A2">
        <w:rPr>
          <w:sz w:val="20"/>
          <w:szCs w:val="20"/>
        </w:rPr>
        <w:t xml:space="preserve">6 </w:t>
      </w:r>
      <w:r w:rsidR="001C64CE">
        <w:rPr>
          <w:sz w:val="20"/>
          <w:szCs w:val="20"/>
        </w:rPr>
        <w:t xml:space="preserve">     </w:t>
      </w:r>
      <w:r w:rsidRPr="00E341A2">
        <w:rPr>
          <w:sz w:val="20"/>
          <w:szCs w:val="20"/>
        </w:rPr>
        <w:t xml:space="preserve">SURG 113, SURG 114, COMM 101 </w:t>
      </w:r>
      <w:r w:rsidR="001C64CE">
        <w:rPr>
          <w:sz w:val="20"/>
          <w:szCs w:val="20"/>
        </w:rPr>
        <w:t xml:space="preserve">                  </w:t>
      </w:r>
      <w:r w:rsidRPr="00E341A2">
        <w:rPr>
          <w:sz w:val="20"/>
          <w:szCs w:val="20"/>
        </w:rPr>
        <w:t xml:space="preserve">________ </w:t>
      </w:r>
    </w:p>
    <w:p w14:paraId="57E29DC6" w14:textId="0B323D33" w:rsidR="00090371" w:rsidRPr="00E341A2" w:rsidRDefault="00090371" w:rsidP="00090371">
      <w:pPr>
        <w:pStyle w:val="Default"/>
        <w:rPr>
          <w:sz w:val="20"/>
          <w:szCs w:val="20"/>
        </w:rPr>
      </w:pPr>
      <w:r>
        <w:rPr>
          <w:sz w:val="20"/>
          <w:szCs w:val="20"/>
        </w:rPr>
        <w:t>OR SURG 221A and SURG 222B</w:t>
      </w:r>
      <w:r>
        <w:rPr>
          <w:sz w:val="20"/>
          <w:szCs w:val="20"/>
        </w:rPr>
        <w:tab/>
      </w:r>
      <w:r>
        <w:rPr>
          <w:sz w:val="20"/>
          <w:szCs w:val="20"/>
        </w:rPr>
        <w:tab/>
        <w:t xml:space="preserve">     3/3</w:t>
      </w:r>
    </w:p>
    <w:p w14:paraId="74D8A771" w14:textId="77777777" w:rsidR="00E341A2" w:rsidRPr="00E341A2" w:rsidRDefault="00E341A2" w:rsidP="00E341A2">
      <w:pPr>
        <w:pStyle w:val="Default"/>
        <w:ind w:left="4320"/>
        <w:rPr>
          <w:sz w:val="20"/>
          <w:szCs w:val="20"/>
        </w:rPr>
      </w:pPr>
      <w:r w:rsidRPr="00E341A2">
        <w:rPr>
          <w:sz w:val="20"/>
          <w:szCs w:val="20"/>
        </w:rPr>
        <w:t xml:space="preserve">OR COMM 102, PSYC 101 or SOCI 111 </w:t>
      </w:r>
    </w:p>
    <w:p w14:paraId="7DCE1DA8" w14:textId="77777777" w:rsidR="00E341A2" w:rsidRPr="00E341A2" w:rsidRDefault="00E341A2" w:rsidP="00E341A2">
      <w:pPr>
        <w:pStyle w:val="Default"/>
        <w:ind w:left="4320"/>
        <w:rPr>
          <w:sz w:val="20"/>
          <w:szCs w:val="20"/>
        </w:rPr>
      </w:pPr>
      <w:r w:rsidRPr="00E341A2">
        <w:rPr>
          <w:sz w:val="20"/>
          <w:szCs w:val="20"/>
        </w:rPr>
        <w:t xml:space="preserve">Coreq SURG 212 </w:t>
      </w:r>
    </w:p>
    <w:p w14:paraId="776DC870" w14:textId="77777777" w:rsidR="00E341A2" w:rsidRDefault="00E341A2" w:rsidP="00E341A2">
      <w:pPr>
        <w:pStyle w:val="Default"/>
        <w:rPr>
          <w:sz w:val="20"/>
          <w:szCs w:val="20"/>
        </w:rPr>
      </w:pPr>
      <w:r w:rsidRPr="00E341A2">
        <w:rPr>
          <w:sz w:val="20"/>
          <w:szCs w:val="20"/>
        </w:rPr>
        <w:t xml:space="preserve">SURG 212 </w:t>
      </w:r>
      <w:r w:rsidR="001C64CE">
        <w:rPr>
          <w:sz w:val="20"/>
          <w:szCs w:val="20"/>
        </w:rPr>
        <w:t xml:space="preserve">     </w:t>
      </w:r>
      <w:r w:rsidRPr="00E341A2">
        <w:rPr>
          <w:sz w:val="20"/>
          <w:szCs w:val="20"/>
        </w:rPr>
        <w:t xml:space="preserve">Clinical Applications II </w:t>
      </w:r>
      <w:r w:rsidR="001C64CE">
        <w:rPr>
          <w:sz w:val="20"/>
          <w:szCs w:val="20"/>
        </w:rPr>
        <w:t xml:space="preserve">                </w:t>
      </w:r>
      <w:r w:rsidRPr="00E341A2">
        <w:rPr>
          <w:sz w:val="20"/>
          <w:szCs w:val="20"/>
        </w:rPr>
        <w:t xml:space="preserve">9 </w:t>
      </w:r>
      <w:r w:rsidR="001C64CE">
        <w:rPr>
          <w:sz w:val="20"/>
          <w:szCs w:val="20"/>
        </w:rPr>
        <w:t xml:space="preserve">     </w:t>
      </w:r>
      <w:r w:rsidRPr="00E341A2">
        <w:rPr>
          <w:sz w:val="20"/>
          <w:szCs w:val="20"/>
        </w:rPr>
        <w:t xml:space="preserve">SURG 113, SURG114, COMM 101 </w:t>
      </w:r>
      <w:r w:rsidR="001C64CE">
        <w:rPr>
          <w:sz w:val="20"/>
          <w:szCs w:val="20"/>
        </w:rPr>
        <w:t xml:space="preserve">                   </w:t>
      </w:r>
      <w:r w:rsidRPr="00E341A2">
        <w:rPr>
          <w:sz w:val="20"/>
          <w:szCs w:val="20"/>
        </w:rPr>
        <w:t xml:space="preserve">________ </w:t>
      </w:r>
    </w:p>
    <w:p w14:paraId="43F544F2" w14:textId="5C09409B" w:rsidR="00090371" w:rsidRPr="00E341A2" w:rsidRDefault="00090371" w:rsidP="00E341A2">
      <w:pPr>
        <w:pStyle w:val="Default"/>
        <w:rPr>
          <w:sz w:val="20"/>
          <w:szCs w:val="20"/>
        </w:rPr>
      </w:pPr>
      <w:r>
        <w:rPr>
          <w:sz w:val="20"/>
          <w:szCs w:val="20"/>
        </w:rPr>
        <w:t>OR SURG 223A and SURG 224B</w:t>
      </w:r>
      <w:r>
        <w:rPr>
          <w:sz w:val="20"/>
          <w:szCs w:val="20"/>
        </w:rPr>
        <w:tab/>
      </w:r>
      <w:r>
        <w:rPr>
          <w:sz w:val="20"/>
          <w:szCs w:val="20"/>
        </w:rPr>
        <w:tab/>
        <w:t xml:space="preserve">  4.5/4.5 </w:t>
      </w:r>
    </w:p>
    <w:p w14:paraId="7BA2B4A3" w14:textId="77777777" w:rsidR="00E341A2" w:rsidRPr="00E341A2" w:rsidRDefault="00E341A2" w:rsidP="00E341A2">
      <w:pPr>
        <w:pStyle w:val="Default"/>
        <w:ind w:left="4320"/>
        <w:rPr>
          <w:sz w:val="20"/>
          <w:szCs w:val="20"/>
        </w:rPr>
      </w:pPr>
      <w:r w:rsidRPr="00E341A2">
        <w:rPr>
          <w:sz w:val="20"/>
          <w:szCs w:val="20"/>
        </w:rPr>
        <w:t xml:space="preserve">OR COMM 102, PSYC 101 or SOCI 111 </w:t>
      </w:r>
    </w:p>
    <w:p w14:paraId="005F42EF" w14:textId="77777777" w:rsidR="00E341A2" w:rsidRPr="00E341A2" w:rsidRDefault="00E341A2" w:rsidP="00E341A2">
      <w:pPr>
        <w:pStyle w:val="Default"/>
        <w:ind w:left="4320"/>
        <w:rPr>
          <w:sz w:val="20"/>
          <w:szCs w:val="20"/>
        </w:rPr>
      </w:pPr>
      <w:r w:rsidRPr="00E341A2">
        <w:rPr>
          <w:sz w:val="20"/>
          <w:szCs w:val="20"/>
        </w:rPr>
        <w:t xml:space="preserve">Coreq SURG 211 </w:t>
      </w:r>
    </w:p>
    <w:p w14:paraId="59A48857" w14:textId="77777777" w:rsidR="00E341A2" w:rsidRPr="00E341A2" w:rsidRDefault="00E341A2" w:rsidP="00E341A2">
      <w:pPr>
        <w:pStyle w:val="Default"/>
        <w:rPr>
          <w:sz w:val="20"/>
          <w:szCs w:val="20"/>
        </w:rPr>
      </w:pPr>
      <w:r w:rsidRPr="00E341A2">
        <w:rPr>
          <w:b/>
          <w:bCs/>
          <w:sz w:val="20"/>
          <w:szCs w:val="20"/>
        </w:rPr>
        <w:t xml:space="preserve">Semester V (Summer) </w:t>
      </w:r>
    </w:p>
    <w:p w14:paraId="33F90000" w14:textId="77777777" w:rsidR="00E341A2" w:rsidRPr="00E341A2" w:rsidRDefault="00E341A2" w:rsidP="00E341A2">
      <w:pPr>
        <w:pStyle w:val="Default"/>
        <w:rPr>
          <w:sz w:val="20"/>
          <w:szCs w:val="20"/>
        </w:rPr>
      </w:pPr>
      <w:r w:rsidRPr="00E341A2">
        <w:rPr>
          <w:sz w:val="20"/>
          <w:szCs w:val="20"/>
        </w:rPr>
        <w:t xml:space="preserve">SURG 213 </w:t>
      </w:r>
      <w:r w:rsidR="001C64CE">
        <w:rPr>
          <w:sz w:val="20"/>
          <w:szCs w:val="20"/>
        </w:rPr>
        <w:t xml:space="preserve">    </w:t>
      </w:r>
      <w:r w:rsidRPr="00E341A2">
        <w:rPr>
          <w:sz w:val="20"/>
          <w:szCs w:val="20"/>
        </w:rPr>
        <w:t xml:space="preserve">Surgical Procedures III </w:t>
      </w:r>
      <w:r w:rsidR="001C64CE">
        <w:rPr>
          <w:sz w:val="20"/>
          <w:szCs w:val="20"/>
        </w:rPr>
        <w:t xml:space="preserve">                  </w:t>
      </w:r>
      <w:r w:rsidRPr="00E341A2">
        <w:rPr>
          <w:sz w:val="20"/>
          <w:szCs w:val="20"/>
        </w:rPr>
        <w:t xml:space="preserve">3 </w:t>
      </w:r>
      <w:r w:rsidR="001C64CE">
        <w:rPr>
          <w:sz w:val="20"/>
          <w:szCs w:val="20"/>
        </w:rPr>
        <w:t xml:space="preserve">     </w:t>
      </w:r>
      <w:r w:rsidRPr="00E341A2">
        <w:rPr>
          <w:sz w:val="20"/>
          <w:szCs w:val="20"/>
        </w:rPr>
        <w:t xml:space="preserve">SURG 211, SURG 212, Coreq SURG 214 </w:t>
      </w:r>
      <w:r w:rsidR="001C64CE">
        <w:rPr>
          <w:sz w:val="20"/>
          <w:szCs w:val="20"/>
        </w:rPr>
        <w:t xml:space="preserve">        </w:t>
      </w:r>
      <w:r w:rsidRPr="00E341A2">
        <w:rPr>
          <w:sz w:val="20"/>
          <w:szCs w:val="20"/>
        </w:rPr>
        <w:t xml:space="preserve">________ </w:t>
      </w:r>
    </w:p>
    <w:p w14:paraId="50598D72" w14:textId="77777777" w:rsidR="00324D96" w:rsidRDefault="00E341A2" w:rsidP="00E341A2">
      <w:pPr>
        <w:autoSpaceDE w:val="0"/>
        <w:autoSpaceDN w:val="0"/>
        <w:adjustRightInd w:val="0"/>
        <w:spacing w:after="0" w:line="240" w:lineRule="auto"/>
        <w:rPr>
          <w:rFonts w:ascii="Times New Roman" w:hAnsi="Times New Roman" w:cs="Times New Roman"/>
          <w:sz w:val="20"/>
          <w:szCs w:val="20"/>
        </w:rPr>
      </w:pPr>
      <w:r w:rsidRPr="00E341A2">
        <w:rPr>
          <w:rFonts w:ascii="Times New Roman" w:hAnsi="Times New Roman" w:cs="Times New Roman"/>
          <w:sz w:val="20"/>
          <w:szCs w:val="20"/>
        </w:rPr>
        <w:t xml:space="preserve">SURG 214 </w:t>
      </w:r>
      <w:r w:rsidR="001C64CE">
        <w:rPr>
          <w:rFonts w:ascii="Times New Roman" w:hAnsi="Times New Roman" w:cs="Times New Roman"/>
          <w:sz w:val="20"/>
          <w:szCs w:val="20"/>
        </w:rPr>
        <w:t xml:space="preserve">    </w:t>
      </w:r>
      <w:r w:rsidRPr="00E341A2">
        <w:rPr>
          <w:rFonts w:ascii="Times New Roman" w:hAnsi="Times New Roman" w:cs="Times New Roman"/>
          <w:sz w:val="20"/>
          <w:szCs w:val="20"/>
        </w:rPr>
        <w:t xml:space="preserve">Clinical Applications III </w:t>
      </w:r>
      <w:r w:rsidR="001C64CE">
        <w:rPr>
          <w:rFonts w:ascii="Times New Roman" w:hAnsi="Times New Roman" w:cs="Times New Roman"/>
          <w:sz w:val="20"/>
          <w:szCs w:val="20"/>
        </w:rPr>
        <w:t xml:space="preserve">                </w:t>
      </w:r>
      <w:r w:rsidRPr="00E341A2">
        <w:rPr>
          <w:rFonts w:ascii="Times New Roman" w:hAnsi="Times New Roman" w:cs="Times New Roman"/>
          <w:sz w:val="20"/>
          <w:szCs w:val="20"/>
        </w:rPr>
        <w:t xml:space="preserve">7 </w:t>
      </w:r>
      <w:r w:rsidR="001C64CE">
        <w:rPr>
          <w:rFonts w:ascii="Times New Roman" w:hAnsi="Times New Roman" w:cs="Times New Roman"/>
          <w:sz w:val="20"/>
          <w:szCs w:val="20"/>
        </w:rPr>
        <w:t xml:space="preserve">     </w:t>
      </w:r>
      <w:r w:rsidRPr="00E341A2">
        <w:rPr>
          <w:rFonts w:ascii="Times New Roman" w:hAnsi="Times New Roman" w:cs="Times New Roman"/>
          <w:sz w:val="20"/>
          <w:szCs w:val="20"/>
        </w:rPr>
        <w:t>SURG 211, SURG 212, Coreq SURG 213</w:t>
      </w:r>
      <w:r w:rsidR="001C64CE">
        <w:rPr>
          <w:rFonts w:ascii="Times New Roman" w:hAnsi="Times New Roman" w:cs="Times New Roman"/>
          <w:sz w:val="20"/>
          <w:szCs w:val="20"/>
        </w:rPr>
        <w:t xml:space="preserve">        </w:t>
      </w:r>
      <w:r w:rsidRPr="00E341A2">
        <w:rPr>
          <w:rFonts w:ascii="Times New Roman" w:hAnsi="Times New Roman" w:cs="Times New Roman"/>
          <w:sz w:val="20"/>
          <w:szCs w:val="20"/>
        </w:rPr>
        <w:t xml:space="preserve"> ________</w:t>
      </w:r>
    </w:p>
    <w:p w14:paraId="4B94D5A5" w14:textId="77777777" w:rsidR="001C64CE" w:rsidRDefault="001C64CE" w:rsidP="00E341A2">
      <w:pPr>
        <w:autoSpaceDE w:val="0"/>
        <w:autoSpaceDN w:val="0"/>
        <w:adjustRightInd w:val="0"/>
        <w:spacing w:after="0" w:line="240" w:lineRule="auto"/>
        <w:rPr>
          <w:rFonts w:ascii="Times New Roman" w:hAnsi="Times New Roman" w:cs="Times New Roman"/>
          <w:color w:val="000000"/>
          <w:sz w:val="20"/>
          <w:szCs w:val="20"/>
        </w:rPr>
      </w:pPr>
    </w:p>
    <w:p w14:paraId="3DEEC669" w14:textId="77777777" w:rsidR="001C64CE" w:rsidRPr="00E341A2" w:rsidRDefault="001C64CE" w:rsidP="00E341A2">
      <w:pPr>
        <w:autoSpaceDE w:val="0"/>
        <w:autoSpaceDN w:val="0"/>
        <w:adjustRightInd w:val="0"/>
        <w:spacing w:after="0" w:line="240" w:lineRule="auto"/>
        <w:rPr>
          <w:rFonts w:ascii="Times New Roman" w:hAnsi="Times New Roman" w:cs="Times New Roman"/>
          <w:color w:val="000000"/>
          <w:sz w:val="20"/>
          <w:szCs w:val="20"/>
        </w:rPr>
      </w:pPr>
    </w:p>
    <w:p w14:paraId="07D00516" w14:textId="67859A9A" w:rsidR="001C64CE" w:rsidRPr="001C64CE" w:rsidRDefault="001C64CE" w:rsidP="001C64CE">
      <w:pPr>
        <w:autoSpaceDE w:val="0"/>
        <w:autoSpaceDN w:val="0"/>
        <w:adjustRightInd w:val="0"/>
        <w:spacing w:after="0" w:line="240" w:lineRule="auto"/>
        <w:rPr>
          <w:rFonts w:ascii="Times New Roman" w:hAnsi="Times New Roman" w:cs="Times New Roman"/>
          <w:color w:val="000000"/>
          <w:sz w:val="20"/>
          <w:szCs w:val="20"/>
        </w:rPr>
      </w:pPr>
      <w:r w:rsidRPr="001C64CE">
        <w:rPr>
          <w:rFonts w:ascii="Times New Roman" w:hAnsi="Times New Roman" w:cs="Times New Roman"/>
          <w:b/>
          <w:bCs/>
          <w:color w:val="000000"/>
          <w:sz w:val="20"/>
          <w:szCs w:val="20"/>
        </w:rPr>
        <w:t xml:space="preserve">Total Credit Hours </w:t>
      </w:r>
      <w:r w:rsidR="007A12E3">
        <w:rPr>
          <w:rFonts w:ascii="Times New Roman" w:hAnsi="Times New Roman" w:cs="Times New Roman"/>
          <w:b/>
          <w:bCs/>
          <w:color w:val="000000"/>
          <w:sz w:val="20"/>
          <w:szCs w:val="20"/>
        </w:rPr>
        <w:t>62</w:t>
      </w:r>
      <w:r w:rsidRPr="001C64CE">
        <w:rPr>
          <w:rFonts w:ascii="Times New Roman" w:hAnsi="Times New Roman" w:cs="Times New Roman"/>
          <w:b/>
          <w:bCs/>
          <w:color w:val="000000"/>
          <w:sz w:val="20"/>
          <w:szCs w:val="20"/>
        </w:rPr>
        <w:t xml:space="preserve"> </w:t>
      </w:r>
    </w:p>
    <w:p w14:paraId="6DC19024" w14:textId="77777777" w:rsidR="001C64CE" w:rsidRPr="001C64CE" w:rsidRDefault="001C64CE" w:rsidP="001C64CE">
      <w:pPr>
        <w:autoSpaceDE w:val="0"/>
        <w:autoSpaceDN w:val="0"/>
        <w:adjustRightInd w:val="0"/>
        <w:spacing w:after="0" w:line="240" w:lineRule="auto"/>
        <w:rPr>
          <w:rFonts w:ascii="Times New Roman" w:hAnsi="Times New Roman" w:cs="Times New Roman"/>
          <w:color w:val="000000"/>
          <w:sz w:val="20"/>
          <w:szCs w:val="20"/>
        </w:rPr>
      </w:pPr>
      <w:r w:rsidRPr="001C64CE">
        <w:rPr>
          <w:rFonts w:ascii="Times New Roman" w:hAnsi="Times New Roman" w:cs="Times New Roman"/>
          <w:color w:val="000000"/>
          <w:sz w:val="20"/>
          <w:szCs w:val="20"/>
        </w:rPr>
        <w:lastRenderedPageBreak/>
        <w:t xml:space="preserve">The college requires for any degree or technical certificate demonstration of mastery of basic reading, writing, mathematical and algebraic skills, though appropriate ASSET or COMPASS scores or through completion ENGL 025, ENGL 032, MATH 050, 015 or 023”. (APPM 4.1) </w:t>
      </w:r>
    </w:p>
    <w:p w14:paraId="66D8890D" w14:textId="77777777" w:rsidR="00716FAD" w:rsidRPr="00716FAD" w:rsidRDefault="00716FAD" w:rsidP="00716FAD">
      <w:pPr>
        <w:autoSpaceDE w:val="0"/>
        <w:autoSpaceDN w:val="0"/>
        <w:adjustRightInd w:val="0"/>
        <w:spacing w:after="0" w:line="240" w:lineRule="auto"/>
        <w:rPr>
          <w:rFonts w:ascii="Times New Roman" w:hAnsi="Times New Roman" w:cs="Times New Roman"/>
          <w:b/>
          <w:bCs/>
          <w:color w:val="000000"/>
          <w:sz w:val="20"/>
          <w:szCs w:val="20"/>
        </w:rPr>
      </w:pPr>
      <w:bookmarkStart w:id="0" w:name="_Hlk132798198"/>
      <w:r w:rsidRPr="00716FAD">
        <w:rPr>
          <w:rFonts w:ascii="Times New Roman" w:hAnsi="Times New Roman" w:cs="Times New Roman"/>
          <w:b/>
          <w:bCs/>
          <w:color w:val="000000"/>
          <w:sz w:val="20"/>
          <w:szCs w:val="20"/>
        </w:rPr>
        <w:t>Clinical Case Requirements for Graduation</w:t>
      </w:r>
    </w:p>
    <w:p w14:paraId="1C0EA20C" w14:textId="487F71B0" w:rsidR="00716FAD" w:rsidRPr="00716FAD" w:rsidRDefault="00716FAD" w:rsidP="00716FAD">
      <w:pPr>
        <w:autoSpaceDE w:val="0"/>
        <w:autoSpaceDN w:val="0"/>
        <w:adjustRightInd w:val="0"/>
        <w:spacing w:after="0" w:line="240" w:lineRule="auto"/>
        <w:rPr>
          <w:rFonts w:ascii="Times New Roman" w:hAnsi="Times New Roman" w:cs="Times New Roman"/>
          <w:color w:val="000000"/>
          <w:sz w:val="20"/>
          <w:szCs w:val="20"/>
        </w:rPr>
      </w:pPr>
      <w:r w:rsidRPr="00716FAD">
        <w:rPr>
          <w:rFonts w:ascii="Times New Roman" w:hAnsi="Times New Roman" w:cs="Times New Roman"/>
          <w:color w:val="000000"/>
          <w:sz w:val="20"/>
          <w:szCs w:val="20"/>
        </w:rPr>
        <w:t xml:space="preserve">   Upon successful completion of the Surgical Technology Program, the student will have fulfilled the clinical case requirements as established by the </w:t>
      </w:r>
      <w:r w:rsidR="00491FAD">
        <w:rPr>
          <w:rFonts w:ascii="Times New Roman" w:hAnsi="Times New Roman" w:cs="Times New Roman"/>
          <w:color w:val="000000"/>
          <w:sz w:val="20"/>
          <w:szCs w:val="20"/>
        </w:rPr>
        <w:t>7</w:t>
      </w:r>
      <w:r w:rsidRPr="00716FAD">
        <w:rPr>
          <w:rFonts w:ascii="Times New Roman" w:hAnsi="Times New Roman" w:cs="Times New Roman"/>
          <w:color w:val="000000"/>
          <w:sz w:val="20"/>
          <w:szCs w:val="20"/>
        </w:rPr>
        <w:t>th edition of the Core Curriculum for Surgical Technology published by the Association of Surgical Technologists. </w:t>
      </w:r>
      <w:r w:rsidRPr="00716FAD">
        <w:rPr>
          <w:rFonts w:ascii="Times New Roman" w:hAnsi="Times New Roman" w:cs="Times New Roman"/>
          <w:color w:val="000000"/>
          <w:sz w:val="20"/>
          <w:szCs w:val="20"/>
        </w:rPr>
        <w:br/>
      </w:r>
      <w:r w:rsidRPr="00716FAD">
        <w:rPr>
          <w:rFonts w:ascii="Times New Roman" w:hAnsi="Times New Roman" w:cs="Times New Roman"/>
          <w:color w:val="000000"/>
          <w:sz w:val="20"/>
          <w:szCs w:val="20"/>
        </w:rPr>
        <w:br/>
        <w:t> </w:t>
      </w:r>
      <w:r w:rsidRPr="00090371">
        <w:rPr>
          <w:rFonts w:ascii="Times New Roman" w:hAnsi="Times New Roman" w:cs="Times New Roman"/>
          <w:b/>
          <w:bCs/>
          <w:color w:val="000000"/>
          <w:sz w:val="20"/>
          <w:szCs w:val="20"/>
          <w:u w:val="single"/>
        </w:rPr>
        <w:t>Students must complete a minimum of 120 cases as delineated below.</w:t>
      </w:r>
      <w:r w:rsidRPr="00716FAD">
        <w:rPr>
          <w:rFonts w:ascii="Times New Roman" w:hAnsi="Times New Roman" w:cs="Times New Roman"/>
          <w:color w:val="000000"/>
          <w:sz w:val="20"/>
          <w:szCs w:val="20"/>
        </w:rPr>
        <w:t> </w:t>
      </w:r>
      <w:r w:rsidRPr="00716FAD">
        <w:rPr>
          <w:rFonts w:ascii="Times New Roman" w:hAnsi="Times New Roman" w:cs="Times New Roman"/>
          <w:color w:val="000000"/>
          <w:sz w:val="20"/>
          <w:szCs w:val="20"/>
        </w:rPr>
        <w:br/>
      </w:r>
      <w:r w:rsidRPr="00716FAD">
        <w:rPr>
          <w:rFonts w:ascii="Times New Roman" w:hAnsi="Times New Roman" w:cs="Times New Roman"/>
          <w:color w:val="000000"/>
          <w:sz w:val="20"/>
          <w:szCs w:val="20"/>
        </w:rPr>
        <w:br/>
        <w:t>   A. General Surgery cases </w:t>
      </w:r>
      <w:r w:rsidRPr="00716FAD">
        <w:rPr>
          <w:rFonts w:ascii="Times New Roman" w:hAnsi="Times New Roman" w:cs="Times New Roman"/>
          <w:color w:val="000000"/>
          <w:sz w:val="20"/>
          <w:szCs w:val="20"/>
        </w:rPr>
        <w:br/>
        <w:t>   1. Students must complete a minimum of 30 cases in General Surgery; 20 which must be performed in the First Scrub Role. The remaining 10 cases may be performed in either the First or Second Scrub Role. </w:t>
      </w:r>
      <w:r w:rsidRPr="00716FAD">
        <w:rPr>
          <w:rFonts w:ascii="Times New Roman" w:hAnsi="Times New Roman" w:cs="Times New Roman"/>
          <w:color w:val="000000"/>
          <w:sz w:val="20"/>
          <w:szCs w:val="20"/>
        </w:rPr>
        <w:br/>
      </w:r>
      <w:r w:rsidRPr="00716FAD">
        <w:rPr>
          <w:rFonts w:ascii="Times New Roman" w:hAnsi="Times New Roman" w:cs="Times New Roman"/>
          <w:color w:val="000000"/>
          <w:sz w:val="20"/>
          <w:szCs w:val="20"/>
        </w:rPr>
        <w:br/>
        <w:t>   B. Specialty cases </w:t>
      </w:r>
      <w:r w:rsidRPr="00716FAD">
        <w:rPr>
          <w:rFonts w:ascii="Times New Roman" w:hAnsi="Times New Roman" w:cs="Times New Roman"/>
          <w:color w:val="000000"/>
          <w:sz w:val="20"/>
          <w:szCs w:val="20"/>
        </w:rPr>
        <w:br/>
      </w:r>
      <w:r w:rsidRPr="00716FAD">
        <w:rPr>
          <w:rFonts w:ascii="Times New Roman" w:hAnsi="Times New Roman" w:cs="Times New Roman"/>
          <w:color w:val="000000"/>
          <w:sz w:val="20"/>
          <w:szCs w:val="20"/>
        </w:rPr>
        <w:br/>
        <w:t>   1. Students must complete a minimum of90 cases in various surgical specialties, excluding General Surgery; 60 which must be performed in the First Scrub Role. The additional 30 cases may be performed in either the First or Second Scrub Role. </w:t>
      </w:r>
      <w:r w:rsidRPr="00716FAD">
        <w:rPr>
          <w:rFonts w:ascii="Times New Roman" w:hAnsi="Times New Roman" w:cs="Times New Roman"/>
          <w:color w:val="000000"/>
          <w:sz w:val="20"/>
          <w:szCs w:val="20"/>
        </w:rPr>
        <w:br/>
        <w:t>   a. A minimum of 60 surgical specialty cases must be performed in the First Scrub Role and distributed amongst a minimum of four surgical specialties. </w:t>
      </w:r>
      <w:r w:rsidRPr="00716FAD">
        <w:rPr>
          <w:rFonts w:ascii="Times New Roman" w:hAnsi="Times New Roman" w:cs="Times New Roman"/>
          <w:color w:val="000000"/>
          <w:sz w:val="20"/>
          <w:szCs w:val="20"/>
        </w:rPr>
        <w:br/>
        <w:t>   (1) A minimum of 10 cases in the First Scrub Role must be completed in each of the required minimum of four surgical specialties (40 cases total required). </w:t>
      </w:r>
      <w:r w:rsidRPr="00716FAD">
        <w:rPr>
          <w:rFonts w:ascii="Times New Roman" w:hAnsi="Times New Roman" w:cs="Times New Roman"/>
          <w:color w:val="000000"/>
          <w:sz w:val="20"/>
          <w:szCs w:val="20"/>
        </w:rPr>
        <w:br/>
        <w:t>   (2) The additional 20 cases in the First Scrub Role may be distributed amongst any one surgical specialty or multiple surgical specialties. </w:t>
      </w:r>
      <w:r w:rsidRPr="00716FAD">
        <w:rPr>
          <w:rFonts w:ascii="Times New Roman" w:hAnsi="Times New Roman" w:cs="Times New Roman"/>
          <w:color w:val="000000"/>
          <w:sz w:val="20"/>
          <w:szCs w:val="20"/>
        </w:rPr>
        <w:br/>
        <w:t>   b. The remaining 30 surgical specialty cases may be performed in any surgical specialty either in the First or Second Scrub Role</w:t>
      </w:r>
    </w:p>
    <w:bookmarkEnd w:id="0"/>
    <w:p w14:paraId="4DDBEF00"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3461D779"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3CF2D8B6"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0FB78278"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1FC39945"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0562CB0E"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34CE0A41"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62EBF3C5"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6D98A12B"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2946DB82"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5997CC1D"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110FFD37"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6B699379"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3FE9F23F"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1F72F646"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08CE6F91"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61CDCEAD"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6BB9E253"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23DE523C"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52E56223"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07547A01"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5043CB0F"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07459315"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6537F28F"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6DFB9E20"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70DF9E56"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44E871BC"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144A5D23"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738610EB"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637805D2"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463F29E8"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3B7B4B86"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3A0FF5F2"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5630AD66"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61829076"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2BA226A1"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17AD93B2"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0DE4B5B7" w14:textId="77777777" w:rsidR="00324D96" w:rsidRDefault="00324D96" w:rsidP="003F4F94">
      <w:pPr>
        <w:autoSpaceDE w:val="0"/>
        <w:autoSpaceDN w:val="0"/>
        <w:adjustRightInd w:val="0"/>
        <w:spacing w:after="0" w:line="240" w:lineRule="auto"/>
        <w:rPr>
          <w:rFonts w:ascii="Times New Roman" w:hAnsi="Times New Roman" w:cs="Times New Roman"/>
          <w:color w:val="000000"/>
          <w:sz w:val="16"/>
          <w:szCs w:val="16"/>
        </w:rPr>
      </w:pPr>
    </w:p>
    <w:p w14:paraId="66204FF1" w14:textId="77777777" w:rsidR="001C64CE" w:rsidRDefault="001C64CE" w:rsidP="003F4F94">
      <w:pPr>
        <w:autoSpaceDE w:val="0"/>
        <w:autoSpaceDN w:val="0"/>
        <w:adjustRightInd w:val="0"/>
        <w:spacing w:after="0" w:line="240" w:lineRule="auto"/>
        <w:rPr>
          <w:rFonts w:ascii="Times New Roman" w:hAnsi="Times New Roman" w:cs="Times New Roman"/>
          <w:color w:val="000000"/>
          <w:sz w:val="16"/>
          <w:szCs w:val="16"/>
        </w:rPr>
      </w:pPr>
    </w:p>
    <w:p w14:paraId="1231BE67" w14:textId="77777777" w:rsidR="003F4F94" w:rsidRPr="003F4F94" w:rsidRDefault="003F4F94" w:rsidP="00716FAD">
      <w:pPr>
        <w:autoSpaceDE w:val="0"/>
        <w:autoSpaceDN w:val="0"/>
        <w:adjustRightInd w:val="0"/>
        <w:spacing w:after="0" w:line="240" w:lineRule="auto"/>
        <w:rPr>
          <w:rFonts w:ascii="Times New Roman" w:hAnsi="Times New Roman" w:cs="Times New Roman"/>
          <w:color w:val="000000"/>
          <w:sz w:val="16"/>
          <w:szCs w:val="16"/>
        </w:rPr>
      </w:pPr>
    </w:p>
    <w:p w14:paraId="36FEB5B0" w14:textId="77777777" w:rsidR="003F4F94" w:rsidRPr="003F4F94" w:rsidRDefault="003F4F94" w:rsidP="003F4F94">
      <w:pPr>
        <w:autoSpaceDE w:val="0"/>
        <w:autoSpaceDN w:val="0"/>
        <w:adjustRightInd w:val="0"/>
        <w:spacing w:after="0" w:line="240" w:lineRule="auto"/>
        <w:rPr>
          <w:rFonts w:ascii="Times New Roman" w:hAnsi="Times New Roman" w:cs="Times New Roman"/>
          <w:color w:val="000000"/>
          <w:sz w:val="16"/>
          <w:szCs w:val="16"/>
        </w:rPr>
      </w:pPr>
    </w:p>
    <w:p w14:paraId="1F0AA9E4" w14:textId="77777777" w:rsidR="003F4F94" w:rsidRPr="003F4F94" w:rsidRDefault="003F4F94" w:rsidP="003F4F94">
      <w:pPr>
        <w:autoSpaceDE w:val="0"/>
        <w:autoSpaceDN w:val="0"/>
        <w:adjustRightInd w:val="0"/>
        <w:spacing w:after="0" w:line="240" w:lineRule="auto"/>
        <w:rPr>
          <w:rFonts w:ascii="Times New Roman" w:hAnsi="Times New Roman" w:cs="Times New Roman"/>
          <w:color w:val="000000"/>
          <w:sz w:val="23"/>
          <w:szCs w:val="23"/>
        </w:rPr>
      </w:pPr>
      <w:r w:rsidRPr="003F4F94">
        <w:rPr>
          <w:rFonts w:ascii="Times New Roman" w:hAnsi="Times New Roman" w:cs="Times New Roman"/>
          <w:color w:val="000000"/>
          <w:sz w:val="23"/>
          <w:szCs w:val="23"/>
        </w:rPr>
        <w:t xml:space="preserve">The application process is outlined below. Please direct any admissions questions to: </w:t>
      </w:r>
      <w:r w:rsidRPr="003F4F94">
        <w:rPr>
          <w:rFonts w:ascii="Times New Roman" w:hAnsi="Times New Roman" w:cs="Times New Roman"/>
          <w:b/>
          <w:bCs/>
          <w:color w:val="000000"/>
          <w:sz w:val="23"/>
          <w:szCs w:val="23"/>
        </w:rPr>
        <w:t>Admission</w:t>
      </w:r>
      <w:r w:rsidR="00C0507A">
        <w:rPr>
          <w:rFonts w:ascii="Times New Roman" w:hAnsi="Times New Roman" w:cs="Times New Roman"/>
          <w:b/>
          <w:bCs/>
          <w:color w:val="000000"/>
          <w:sz w:val="23"/>
          <w:szCs w:val="23"/>
        </w:rPr>
        <w:t>s</w:t>
      </w:r>
      <w:r w:rsidRPr="003F4F94">
        <w:rPr>
          <w:rFonts w:ascii="Times New Roman" w:hAnsi="Times New Roman" w:cs="Times New Roman"/>
          <w:b/>
          <w:bCs/>
          <w:color w:val="000000"/>
          <w:sz w:val="23"/>
          <w:szCs w:val="23"/>
        </w:rPr>
        <w:t xml:space="preserve"> office at (</w:t>
      </w:r>
      <w:r w:rsidR="00C0507A">
        <w:rPr>
          <w:rFonts w:ascii="Times New Roman" w:hAnsi="Times New Roman" w:cs="Times New Roman"/>
          <w:b/>
          <w:bCs/>
          <w:color w:val="000000"/>
          <w:sz w:val="23"/>
          <w:szCs w:val="23"/>
        </w:rPr>
        <w:t>260)-480-4268</w:t>
      </w:r>
      <w:r w:rsidRPr="003F4F94">
        <w:rPr>
          <w:rFonts w:ascii="Times New Roman" w:hAnsi="Times New Roman" w:cs="Times New Roman"/>
          <w:b/>
          <w:bCs/>
          <w:color w:val="000000"/>
          <w:sz w:val="23"/>
          <w:szCs w:val="23"/>
        </w:rPr>
        <w:t xml:space="preserve">. </w:t>
      </w:r>
    </w:p>
    <w:p w14:paraId="31B4745E" w14:textId="77777777" w:rsidR="003F4F94" w:rsidRPr="003F4F94" w:rsidRDefault="003F4F94" w:rsidP="003F4F94">
      <w:pPr>
        <w:autoSpaceDE w:val="0"/>
        <w:autoSpaceDN w:val="0"/>
        <w:adjustRightInd w:val="0"/>
        <w:spacing w:after="0" w:line="240" w:lineRule="auto"/>
        <w:ind w:left="1080" w:hanging="990"/>
        <w:rPr>
          <w:rFonts w:ascii="Times New Roman" w:hAnsi="Times New Roman" w:cs="Times New Roman"/>
          <w:color w:val="000000"/>
          <w:sz w:val="23"/>
          <w:szCs w:val="23"/>
        </w:rPr>
      </w:pPr>
      <w:r w:rsidRPr="003F4F94">
        <w:rPr>
          <w:rFonts w:ascii="Times New Roman" w:hAnsi="Times New Roman" w:cs="Times New Roman"/>
          <w:b/>
          <w:bCs/>
          <w:color w:val="000000"/>
          <w:sz w:val="23"/>
          <w:szCs w:val="23"/>
        </w:rPr>
        <w:t xml:space="preserve">Step 1: ADMISSION TO IVY TECH COMMUNITY COLLEGE OF INDIANA, Region </w:t>
      </w:r>
      <w:r w:rsidR="00FC242A">
        <w:rPr>
          <w:rFonts w:ascii="Times New Roman" w:hAnsi="Times New Roman" w:cs="Times New Roman"/>
          <w:b/>
          <w:bCs/>
          <w:color w:val="000000"/>
          <w:sz w:val="23"/>
          <w:szCs w:val="23"/>
        </w:rPr>
        <w:t>3</w:t>
      </w:r>
      <w:r w:rsidRPr="003F4F94">
        <w:rPr>
          <w:rFonts w:ascii="Times New Roman" w:hAnsi="Times New Roman" w:cs="Times New Roman"/>
          <w:color w:val="000000"/>
          <w:sz w:val="23"/>
          <w:szCs w:val="23"/>
        </w:rPr>
        <w:t xml:space="preserve">-make an appointment with the Admissions Office which may be open Monday through Friday, 8 am to 5 pm. You will need to: </w:t>
      </w:r>
    </w:p>
    <w:p w14:paraId="4384DE8B" w14:textId="77777777" w:rsidR="003F4F94" w:rsidRPr="003F4F94" w:rsidRDefault="003F4F94" w:rsidP="003F4F94">
      <w:pPr>
        <w:autoSpaceDE w:val="0"/>
        <w:autoSpaceDN w:val="0"/>
        <w:adjustRightInd w:val="0"/>
        <w:spacing w:after="0" w:line="240" w:lineRule="auto"/>
        <w:ind w:left="1440" w:hanging="360"/>
        <w:rPr>
          <w:rFonts w:ascii="Times New Roman" w:hAnsi="Times New Roman" w:cs="Times New Roman"/>
          <w:color w:val="000000"/>
          <w:sz w:val="23"/>
          <w:szCs w:val="23"/>
        </w:rPr>
      </w:pPr>
      <w:r w:rsidRPr="003F4F94">
        <w:rPr>
          <w:rFonts w:ascii="Times New Roman" w:hAnsi="Times New Roman" w:cs="Times New Roman"/>
          <w:color w:val="000000"/>
          <w:sz w:val="23"/>
          <w:szCs w:val="23"/>
        </w:rPr>
        <w:t xml:space="preserve">1.) Fill out an admissions form (online or print the application) and submit it to the Admissions Office. </w:t>
      </w:r>
    </w:p>
    <w:p w14:paraId="30D7AA69" w14:textId="77777777" w:rsidR="003F4F94" w:rsidRPr="003F4F94" w:rsidRDefault="003F4F94" w:rsidP="003F4F94">
      <w:pPr>
        <w:autoSpaceDE w:val="0"/>
        <w:autoSpaceDN w:val="0"/>
        <w:adjustRightInd w:val="0"/>
        <w:spacing w:after="0" w:line="240" w:lineRule="auto"/>
        <w:rPr>
          <w:rFonts w:ascii="Times New Roman" w:hAnsi="Times New Roman" w:cs="Times New Roman"/>
          <w:color w:val="000000"/>
          <w:sz w:val="23"/>
          <w:szCs w:val="23"/>
        </w:rPr>
      </w:pPr>
    </w:p>
    <w:p w14:paraId="3F145310" w14:textId="77777777" w:rsidR="003F4F94" w:rsidRPr="003F4F94" w:rsidRDefault="003F4F94" w:rsidP="003F4F94">
      <w:pPr>
        <w:autoSpaceDE w:val="0"/>
        <w:autoSpaceDN w:val="0"/>
        <w:adjustRightInd w:val="0"/>
        <w:spacing w:after="0" w:line="240" w:lineRule="auto"/>
        <w:ind w:left="1440" w:hanging="360"/>
        <w:rPr>
          <w:rFonts w:ascii="Times New Roman" w:hAnsi="Times New Roman" w:cs="Times New Roman"/>
          <w:color w:val="000000"/>
          <w:sz w:val="23"/>
          <w:szCs w:val="23"/>
        </w:rPr>
      </w:pPr>
      <w:r w:rsidRPr="003F4F94">
        <w:rPr>
          <w:rFonts w:ascii="Times New Roman" w:hAnsi="Times New Roman" w:cs="Times New Roman"/>
          <w:color w:val="000000"/>
          <w:sz w:val="23"/>
          <w:szCs w:val="23"/>
        </w:rPr>
        <w:t>2.) Make an appointment for the Placement Test. (</w:t>
      </w:r>
      <w:r w:rsidRPr="003F4F94">
        <w:rPr>
          <w:rFonts w:ascii="Times New Roman" w:hAnsi="Times New Roman" w:cs="Times New Roman"/>
          <w:i/>
          <w:iCs/>
          <w:color w:val="000000"/>
          <w:sz w:val="23"/>
          <w:szCs w:val="23"/>
        </w:rPr>
        <w:t>See Step 2</w:t>
      </w:r>
      <w:r w:rsidRPr="003F4F94">
        <w:rPr>
          <w:rFonts w:ascii="Times New Roman" w:hAnsi="Times New Roman" w:cs="Times New Roman"/>
          <w:color w:val="000000"/>
          <w:sz w:val="23"/>
          <w:szCs w:val="23"/>
        </w:rPr>
        <w:t xml:space="preserve">) </w:t>
      </w:r>
    </w:p>
    <w:p w14:paraId="7196D064" w14:textId="77777777" w:rsidR="003F4F94" w:rsidRPr="003F4F94" w:rsidRDefault="003F4F94" w:rsidP="003F4F94">
      <w:pPr>
        <w:autoSpaceDE w:val="0"/>
        <w:autoSpaceDN w:val="0"/>
        <w:adjustRightInd w:val="0"/>
        <w:spacing w:after="0" w:line="240" w:lineRule="auto"/>
        <w:rPr>
          <w:rFonts w:ascii="Times New Roman" w:hAnsi="Times New Roman" w:cs="Times New Roman"/>
          <w:color w:val="000000"/>
          <w:sz w:val="23"/>
          <w:szCs w:val="23"/>
        </w:rPr>
      </w:pPr>
    </w:p>
    <w:p w14:paraId="6C37AC73" w14:textId="77777777" w:rsidR="003F4F94" w:rsidRPr="003F4F94" w:rsidRDefault="003F4F94" w:rsidP="003F4F94">
      <w:pPr>
        <w:autoSpaceDE w:val="0"/>
        <w:autoSpaceDN w:val="0"/>
        <w:adjustRightInd w:val="0"/>
        <w:spacing w:after="0" w:line="240" w:lineRule="auto"/>
        <w:ind w:left="1530" w:hanging="450"/>
        <w:rPr>
          <w:rFonts w:ascii="Times New Roman" w:hAnsi="Times New Roman" w:cs="Times New Roman"/>
          <w:color w:val="000000"/>
          <w:sz w:val="23"/>
          <w:szCs w:val="23"/>
        </w:rPr>
      </w:pPr>
      <w:r w:rsidRPr="003F4F94">
        <w:rPr>
          <w:rFonts w:ascii="Times New Roman" w:hAnsi="Times New Roman" w:cs="Times New Roman"/>
          <w:color w:val="000000"/>
          <w:sz w:val="23"/>
          <w:szCs w:val="23"/>
        </w:rPr>
        <w:t>3.) Apply for financial aid. (</w:t>
      </w:r>
      <w:r w:rsidRPr="003F4F94">
        <w:rPr>
          <w:rFonts w:ascii="Times New Roman" w:hAnsi="Times New Roman" w:cs="Times New Roman"/>
          <w:i/>
          <w:iCs/>
          <w:color w:val="000000"/>
          <w:sz w:val="23"/>
          <w:szCs w:val="23"/>
        </w:rPr>
        <w:t>Optional</w:t>
      </w:r>
      <w:r w:rsidRPr="003F4F94">
        <w:rPr>
          <w:rFonts w:ascii="Times New Roman" w:hAnsi="Times New Roman" w:cs="Times New Roman"/>
          <w:color w:val="000000"/>
          <w:sz w:val="23"/>
          <w:szCs w:val="23"/>
        </w:rPr>
        <w:t xml:space="preserve">) </w:t>
      </w:r>
    </w:p>
    <w:p w14:paraId="34FF1C98" w14:textId="77777777" w:rsidR="003F4F94" w:rsidRPr="003F4F94" w:rsidRDefault="003F4F94" w:rsidP="003F4F94">
      <w:pPr>
        <w:autoSpaceDE w:val="0"/>
        <w:autoSpaceDN w:val="0"/>
        <w:adjustRightInd w:val="0"/>
        <w:spacing w:after="0" w:line="240" w:lineRule="auto"/>
        <w:rPr>
          <w:rFonts w:ascii="Times New Roman" w:hAnsi="Times New Roman" w:cs="Times New Roman"/>
          <w:color w:val="000000"/>
          <w:sz w:val="23"/>
          <w:szCs w:val="23"/>
        </w:rPr>
      </w:pPr>
    </w:p>
    <w:p w14:paraId="4A3735F5" w14:textId="77777777" w:rsidR="003F4F94" w:rsidRPr="003F4F94" w:rsidRDefault="003F4F94" w:rsidP="003F4F94">
      <w:pPr>
        <w:autoSpaceDE w:val="0"/>
        <w:autoSpaceDN w:val="0"/>
        <w:adjustRightInd w:val="0"/>
        <w:spacing w:after="0" w:line="240" w:lineRule="auto"/>
        <w:ind w:left="1080" w:hanging="1080"/>
        <w:rPr>
          <w:rFonts w:ascii="Times New Roman" w:hAnsi="Times New Roman" w:cs="Times New Roman"/>
          <w:color w:val="000000"/>
          <w:sz w:val="23"/>
          <w:szCs w:val="23"/>
        </w:rPr>
      </w:pPr>
      <w:r w:rsidRPr="003F4F94">
        <w:rPr>
          <w:rFonts w:ascii="Times New Roman" w:hAnsi="Times New Roman" w:cs="Times New Roman"/>
          <w:b/>
          <w:bCs/>
          <w:color w:val="000000"/>
          <w:sz w:val="23"/>
          <w:szCs w:val="23"/>
        </w:rPr>
        <w:t>Step 2: PLACEMENT TEST</w:t>
      </w:r>
      <w:r w:rsidRPr="003F4F94">
        <w:rPr>
          <w:rFonts w:ascii="Times New Roman" w:hAnsi="Times New Roman" w:cs="Times New Roman"/>
          <w:color w:val="000000"/>
          <w:sz w:val="23"/>
          <w:szCs w:val="23"/>
        </w:rPr>
        <w:t xml:space="preserve">-An assessment is used for course placement purposes. The assessment will determine if you are ready to enter college-level programs and the associated courses. Placement test prescribed basic skills courses must be completed before being accepted into Surgical Technology. This is a crucial step, because we want all of our students to succeed, and the proper course placement helps assure student success. </w:t>
      </w:r>
    </w:p>
    <w:p w14:paraId="76FFAABB" w14:textId="77777777" w:rsidR="003F4F94" w:rsidRPr="003F4F94" w:rsidRDefault="003F4F94" w:rsidP="003F4F94">
      <w:pPr>
        <w:autoSpaceDE w:val="0"/>
        <w:autoSpaceDN w:val="0"/>
        <w:adjustRightInd w:val="0"/>
        <w:spacing w:after="0" w:line="240" w:lineRule="auto"/>
        <w:ind w:left="1080"/>
        <w:rPr>
          <w:rFonts w:ascii="Times New Roman" w:hAnsi="Times New Roman" w:cs="Times New Roman"/>
          <w:color w:val="000000"/>
          <w:sz w:val="23"/>
          <w:szCs w:val="23"/>
        </w:rPr>
      </w:pPr>
      <w:r w:rsidRPr="003F4F94">
        <w:rPr>
          <w:rFonts w:ascii="Times New Roman" w:hAnsi="Times New Roman" w:cs="Times New Roman"/>
          <w:color w:val="000000"/>
          <w:sz w:val="23"/>
          <w:szCs w:val="23"/>
        </w:rPr>
        <w:t xml:space="preserve">If you are a current student, results of your assessment need to be on record and all assessment-identified basic skills courses must have been completed with a “C” grade or better. Please check your records or call you program advisor. </w:t>
      </w:r>
    </w:p>
    <w:p w14:paraId="19306C7D" w14:textId="74A2C3C2" w:rsidR="003F4F94" w:rsidRPr="003F4F94" w:rsidRDefault="003F4F94" w:rsidP="003F4F94">
      <w:pPr>
        <w:autoSpaceDE w:val="0"/>
        <w:autoSpaceDN w:val="0"/>
        <w:adjustRightInd w:val="0"/>
        <w:spacing w:after="0" w:line="240" w:lineRule="auto"/>
        <w:ind w:left="1080" w:hanging="1080"/>
        <w:rPr>
          <w:rFonts w:ascii="Times New Roman" w:hAnsi="Times New Roman" w:cs="Times New Roman"/>
          <w:color w:val="000000"/>
          <w:sz w:val="23"/>
          <w:szCs w:val="23"/>
        </w:rPr>
      </w:pPr>
      <w:r w:rsidRPr="003F4F94">
        <w:rPr>
          <w:rFonts w:ascii="Times New Roman" w:hAnsi="Times New Roman" w:cs="Times New Roman"/>
          <w:b/>
          <w:bCs/>
          <w:color w:val="000000"/>
          <w:sz w:val="23"/>
          <w:szCs w:val="23"/>
        </w:rPr>
        <w:t xml:space="preserve">Step 3: COMPLETE GENERAL EDUATION COURSEWORK </w:t>
      </w:r>
    </w:p>
    <w:p w14:paraId="36563000" w14:textId="70E68083" w:rsidR="003F4F94" w:rsidRPr="003F4F94" w:rsidRDefault="003F4F94" w:rsidP="003F4F94">
      <w:pPr>
        <w:autoSpaceDE w:val="0"/>
        <w:autoSpaceDN w:val="0"/>
        <w:adjustRightInd w:val="0"/>
        <w:spacing w:after="0" w:line="240" w:lineRule="auto"/>
        <w:ind w:left="1080"/>
        <w:rPr>
          <w:rFonts w:ascii="Times New Roman" w:hAnsi="Times New Roman" w:cs="Times New Roman"/>
          <w:color w:val="000000"/>
          <w:sz w:val="23"/>
          <w:szCs w:val="23"/>
        </w:rPr>
      </w:pPr>
      <w:r w:rsidRPr="012471C7">
        <w:rPr>
          <w:rFonts w:ascii="Times New Roman" w:hAnsi="Times New Roman" w:cs="Times New Roman"/>
          <w:color w:val="000000" w:themeColor="text1"/>
          <w:sz w:val="23"/>
          <w:szCs w:val="23"/>
        </w:rPr>
        <w:t xml:space="preserve">It is recommended that you discuss your education plan with an advisor. It is NOT necessary to complete </w:t>
      </w:r>
      <w:r w:rsidRPr="012471C7">
        <w:rPr>
          <w:rFonts w:ascii="Times New Roman" w:hAnsi="Times New Roman" w:cs="Times New Roman"/>
          <w:b/>
          <w:bCs/>
          <w:color w:val="000000" w:themeColor="text1"/>
          <w:sz w:val="23"/>
          <w:szCs w:val="23"/>
        </w:rPr>
        <w:t xml:space="preserve">all </w:t>
      </w:r>
      <w:r w:rsidRPr="012471C7">
        <w:rPr>
          <w:rFonts w:ascii="Times New Roman" w:hAnsi="Times New Roman" w:cs="Times New Roman"/>
          <w:color w:val="000000" w:themeColor="text1"/>
          <w:sz w:val="23"/>
          <w:szCs w:val="23"/>
        </w:rPr>
        <w:t xml:space="preserve">prerequisites before </w:t>
      </w:r>
      <w:r w:rsidR="006D3489" w:rsidRPr="012471C7">
        <w:rPr>
          <w:rFonts w:ascii="Times New Roman" w:hAnsi="Times New Roman" w:cs="Times New Roman"/>
          <w:color w:val="000000" w:themeColor="text1"/>
          <w:sz w:val="23"/>
          <w:szCs w:val="23"/>
        </w:rPr>
        <w:t>applying</w:t>
      </w:r>
      <w:r w:rsidRPr="012471C7">
        <w:rPr>
          <w:rFonts w:ascii="Times New Roman" w:hAnsi="Times New Roman" w:cs="Times New Roman"/>
          <w:color w:val="000000" w:themeColor="text1"/>
          <w:sz w:val="23"/>
          <w:szCs w:val="23"/>
        </w:rPr>
        <w:t xml:space="preserve"> to the program. However, all </w:t>
      </w:r>
      <w:r w:rsidR="00F8007A">
        <w:rPr>
          <w:rFonts w:ascii="Times New Roman" w:hAnsi="Times New Roman" w:cs="Times New Roman"/>
          <w:color w:val="000000" w:themeColor="text1"/>
          <w:sz w:val="23"/>
          <w:szCs w:val="23"/>
        </w:rPr>
        <w:t xml:space="preserve">classes must be complete by the end of the spring semester. </w:t>
      </w:r>
    </w:p>
    <w:p w14:paraId="03D6224D" w14:textId="77777777" w:rsidR="003F4F94" w:rsidRPr="003F4F94" w:rsidRDefault="003F4F94" w:rsidP="003F4F94">
      <w:pPr>
        <w:autoSpaceDE w:val="0"/>
        <w:autoSpaceDN w:val="0"/>
        <w:adjustRightInd w:val="0"/>
        <w:spacing w:after="0" w:line="240" w:lineRule="auto"/>
        <w:ind w:hanging="810"/>
        <w:rPr>
          <w:rFonts w:ascii="Times New Roman" w:hAnsi="Times New Roman" w:cs="Times New Roman"/>
          <w:color w:val="000000"/>
          <w:sz w:val="23"/>
          <w:szCs w:val="23"/>
        </w:rPr>
      </w:pPr>
      <w:r w:rsidRPr="003F4F94">
        <w:rPr>
          <w:rFonts w:ascii="Times New Roman" w:hAnsi="Times New Roman" w:cs="Times New Roman"/>
          <w:b/>
          <w:bCs/>
          <w:color w:val="000000"/>
          <w:sz w:val="23"/>
          <w:szCs w:val="23"/>
        </w:rPr>
        <w:t xml:space="preserve">Step 4: ADMISSION TO THE PROGRAM: </w:t>
      </w:r>
    </w:p>
    <w:p w14:paraId="7031ABAD" w14:textId="77777777" w:rsidR="004313DD" w:rsidRDefault="003F4F94" w:rsidP="004313DD">
      <w:pPr>
        <w:autoSpaceDE w:val="0"/>
        <w:autoSpaceDN w:val="0"/>
        <w:adjustRightInd w:val="0"/>
        <w:spacing w:after="80" w:line="240" w:lineRule="auto"/>
        <w:ind w:left="1530" w:hanging="450"/>
        <w:jc w:val="both"/>
        <w:rPr>
          <w:rFonts w:ascii="Times New Roman" w:hAnsi="Times New Roman" w:cs="Times New Roman"/>
          <w:color w:val="000000"/>
          <w:sz w:val="23"/>
          <w:szCs w:val="23"/>
        </w:rPr>
      </w:pPr>
      <w:r w:rsidRPr="003F4F94">
        <w:rPr>
          <w:rFonts w:ascii="Times New Roman" w:hAnsi="Times New Roman" w:cs="Times New Roman"/>
          <w:color w:val="000000"/>
          <w:sz w:val="23"/>
          <w:szCs w:val="23"/>
        </w:rPr>
        <w:t>1. Attend a</w:t>
      </w:r>
      <w:r w:rsidR="00F8007A">
        <w:rPr>
          <w:rFonts w:ascii="Times New Roman" w:hAnsi="Times New Roman" w:cs="Times New Roman"/>
          <w:color w:val="000000"/>
          <w:sz w:val="23"/>
          <w:szCs w:val="23"/>
        </w:rPr>
        <w:t xml:space="preserve">n </w:t>
      </w:r>
      <w:r w:rsidRPr="003F4F94">
        <w:rPr>
          <w:rFonts w:ascii="Times New Roman" w:hAnsi="Times New Roman" w:cs="Times New Roman"/>
          <w:color w:val="000000"/>
          <w:sz w:val="23"/>
          <w:szCs w:val="23"/>
        </w:rPr>
        <w:t xml:space="preserve">information session. </w:t>
      </w:r>
    </w:p>
    <w:p w14:paraId="68B40892" w14:textId="12A46E61" w:rsidR="003F4F94" w:rsidRPr="004313DD" w:rsidRDefault="004313DD" w:rsidP="004313DD">
      <w:pPr>
        <w:autoSpaceDE w:val="0"/>
        <w:autoSpaceDN w:val="0"/>
        <w:adjustRightInd w:val="0"/>
        <w:spacing w:after="80" w:line="240" w:lineRule="auto"/>
        <w:ind w:left="1530" w:hanging="450"/>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2. </w:t>
      </w:r>
      <w:r w:rsidR="003F4F94" w:rsidRPr="004313DD">
        <w:rPr>
          <w:rFonts w:ascii="Times New Roman" w:hAnsi="Times New Roman" w:cs="Times New Roman"/>
          <w:b/>
          <w:bCs/>
          <w:color w:val="000000"/>
          <w:sz w:val="23"/>
          <w:szCs w:val="23"/>
        </w:rPr>
        <w:t xml:space="preserve">Complete the </w:t>
      </w:r>
      <w:r>
        <w:rPr>
          <w:rFonts w:ascii="Times New Roman" w:hAnsi="Times New Roman" w:cs="Times New Roman"/>
          <w:b/>
          <w:bCs/>
          <w:color w:val="000000"/>
          <w:sz w:val="23"/>
          <w:szCs w:val="23"/>
        </w:rPr>
        <w:t>online program</w:t>
      </w:r>
      <w:r w:rsidR="003F4F94" w:rsidRPr="004313DD">
        <w:rPr>
          <w:rFonts w:ascii="Times New Roman" w:hAnsi="Times New Roman" w:cs="Times New Roman"/>
          <w:b/>
          <w:bCs/>
          <w:color w:val="000000"/>
          <w:sz w:val="23"/>
          <w:szCs w:val="23"/>
        </w:rPr>
        <w:t xml:space="preserve"> application</w:t>
      </w:r>
      <w:r>
        <w:rPr>
          <w:rFonts w:ascii="Times New Roman" w:hAnsi="Times New Roman" w:cs="Times New Roman"/>
          <w:b/>
          <w:bCs/>
          <w:color w:val="000000"/>
          <w:sz w:val="23"/>
          <w:szCs w:val="23"/>
        </w:rPr>
        <w:t xml:space="preserve"> and submit</w:t>
      </w:r>
      <w:r w:rsidR="003F4F94" w:rsidRPr="004313DD">
        <w:rPr>
          <w:rFonts w:ascii="Times New Roman" w:hAnsi="Times New Roman" w:cs="Times New Roman"/>
          <w:b/>
          <w:bCs/>
          <w:color w:val="000000"/>
          <w:sz w:val="23"/>
          <w:szCs w:val="23"/>
        </w:rPr>
        <w:t xml:space="preserve"> transcripts</w:t>
      </w:r>
      <w:r>
        <w:rPr>
          <w:rFonts w:ascii="Times New Roman" w:hAnsi="Times New Roman" w:cs="Times New Roman"/>
          <w:b/>
          <w:bCs/>
          <w:color w:val="000000"/>
          <w:sz w:val="23"/>
          <w:szCs w:val="23"/>
        </w:rPr>
        <w:t xml:space="preserve">. </w:t>
      </w:r>
      <w:r w:rsidR="007E6BAD" w:rsidRPr="004313DD">
        <w:rPr>
          <w:rFonts w:ascii="Times New Roman" w:hAnsi="Times New Roman" w:cs="Times New Roman"/>
          <w:b/>
          <w:bCs/>
          <w:color w:val="000000"/>
          <w:sz w:val="23"/>
          <w:szCs w:val="23"/>
        </w:rPr>
        <w:t xml:space="preserve">The application period is from March </w:t>
      </w:r>
      <w:r w:rsidR="00F6047A">
        <w:rPr>
          <w:rFonts w:ascii="Times New Roman" w:hAnsi="Times New Roman" w:cs="Times New Roman"/>
          <w:b/>
          <w:bCs/>
          <w:color w:val="000000"/>
          <w:sz w:val="23"/>
          <w:szCs w:val="23"/>
        </w:rPr>
        <w:t>15</w:t>
      </w:r>
      <w:r w:rsidR="00F6047A" w:rsidRPr="00F6047A">
        <w:rPr>
          <w:rFonts w:ascii="Times New Roman" w:hAnsi="Times New Roman" w:cs="Times New Roman"/>
          <w:b/>
          <w:bCs/>
          <w:color w:val="000000"/>
          <w:sz w:val="23"/>
          <w:szCs w:val="23"/>
          <w:vertAlign w:val="superscript"/>
        </w:rPr>
        <w:t>th</w:t>
      </w:r>
      <w:r w:rsidR="007E6BAD" w:rsidRPr="004313DD">
        <w:rPr>
          <w:rFonts w:ascii="Times New Roman" w:hAnsi="Times New Roman" w:cs="Times New Roman"/>
          <w:b/>
          <w:bCs/>
          <w:color w:val="000000"/>
          <w:sz w:val="23"/>
          <w:szCs w:val="23"/>
        </w:rPr>
        <w:t xml:space="preserve"> to May 1</w:t>
      </w:r>
      <w:r w:rsidR="00F6047A">
        <w:rPr>
          <w:rFonts w:ascii="Times New Roman" w:hAnsi="Times New Roman" w:cs="Times New Roman"/>
          <w:b/>
          <w:bCs/>
          <w:color w:val="000000"/>
          <w:sz w:val="23"/>
          <w:szCs w:val="23"/>
        </w:rPr>
        <w:t>5</w:t>
      </w:r>
      <w:r w:rsidR="007E6BAD" w:rsidRPr="004313DD">
        <w:rPr>
          <w:rFonts w:ascii="Times New Roman" w:hAnsi="Times New Roman" w:cs="Times New Roman"/>
          <w:b/>
          <w:bCs/>
          <w:color w:val="000000"/>
          <w:sz w:val="23"/>
          <w:szCs w:val="23"/>
          <w:vertAlign w:val="superscript"/>
        </w:rPr>
        <w:t>th</w:t>
      </w:r>
      <w:r w:rsidR="007E6BAD" w:rsidRPr="004313DD">
        <w:rPr>
          <w:rFonts w:ascii="Times New Roman" w:hAnsi="Times New Roman" w:cs="Times New Roman"/>
          <w:b/>
          <w:bCs/>
          <w:color w:val="000000"/>
          <w:sz w:val="23"/>
          <w:szCs w:val="23"/>
        </w:rPr>
        <w:t>.</w:t>
      </w:r>
      <w:hyperlink r:id="rId14" w:history="1">
        <w:r w:rsidR="009536AD" w:rsidRPr="004313DD">
          <w:rPr>
            <w:rStyle w:val="Hyperlink"/>
            <w:rFonts w:ascii="Times New Roman" w:hAnsi="Times New Roman" w:cs="Times New Roman"/>
            <w:b/>
            <w:bCs/>
            <w:sz w:val="23"/>
            <w:szCs w:val="23"/>
          </w:rPr>
          <w:t>https://www.ivytech.edu/surgical-technology</w:t>
        </w:r>
      </w:hyperlink>
      <w:hyperlink r:id="rId15" w:history="1">
        <w:r w:rsidR="009536AD" w:rsidRPr="004313DD">
          <w:rPr>
            <w:rStyle w:val="Hyperlink"/>
            <w:rFonts w:ascii="Times New Roman" w:hAnsi="Times New Roman" w:cs="Times New Roman"/>
            <w:b/>
            <w:bCs/>
            <w:sz w:val="23"/>
            <w:szCs w:val="23"/>
          </w:rPr>
          <w:t>/</w:t>
        </w:r>
      </w:hyperlink>
    </w:p>
    <w:p w14:paraId="7D595E9B" w14:textId="77777777" w:rsidR="003F4F94" w:rsidRPr="003F4F94" w:rsidRDefault="003F4F94" w:rsidP="003F4F94">
      <w:pPr>
        <w:autoSpaceDE w:val="0"/>
        <w:autoSpaceDN w:val="0"/>
        <w:adjustRightInd w:val="0"/>
        <w:spacing w:after="80" w:line="240" w:lineRule="auto"/>
        <w:ind w:left="1440" w:hanging="360"/>
        <w:jc w:val="both"/>
        <w:rPr>
          <w:rFonts w:ascii="Times New Roman" w:hAnsi="Times New Roman" w:cs="Times New Roman"/>
          <w:color w:val="000000"/>
          <w:sz w:val="23"/>
          <w:szCs w:val="23"/>
        </w:rPr>
      </w:pPr>
      <w:r w:rsidRPr="003F4F94">
        <w:rPr>
          <w:rFonts w:ascii="Times New Roman" w:hAnsi="Times New Roman" w:cs="Times New Roman"/>
          <w:color w:val="000000"/>
          <w:sz w:val="23"/>
          <w:szCs w:val="23"/>
        </w:rPr>
        <w:t xml:space="preserve">4. The student must successfully complete the following courses before beginning Fundamentals of Surgical Technology (SURG 111): </w:t>
      </w:r>
    </w:p>
    <w:p w14:paraId="6D072C0D" w14:textId="77777777" w:rsidR="003F4F94" w:rsidRPr="003F4F94" w:rsidRDefault="003F4F94" w:rsidP="003F4F94">
      <w:pPr>
        <w:autoSpaceDE w:val="0"/>
        <w:autoSpaceDN w:val="0"/>
        <w:adjustRightInd w:val="0"/>
        <w:spacing w:after="0" w:line="240" w:lineRule="auto"/>
        <w:rPr>
          <w:rFonts w:ascii="Times New Roman" w:hAnsi="Times New Roman" w:cs="Times New Roman"/>
          <w:color w:val="000000"/>
          <w:sz w:val="23"/>
          <w:szCs w:val="23"/>
        </w:rPr>
      </w:pPr>
    </w:p>
    <w:p w14:paraId="591FDEAF" w14:textId="77777777" w:rsidR="003F4F94" w:rsidRPr="003F4F94" w:rsidRDefault="003F4F94" w:rsidP="003F4F94">
      <w:pPr>
        <w:autoSpaceDE w:val="0"/>
        <w:autoSpaceDN w:val="0"/>
        <w:adjustRightInd w:val="0"/>
        <w:spacing w:after="80" w:line="240" w:lineRule="auto"/>
        <w:ind w:left="1980" w:hanging="360"/>
        <w:rPr>
          <w:rFonts w:ascii="Times New Roman" w:hAnsi="Times New Roman" w:cs="Times New Roman"/>
          <w:color w:val="000000"/>
          <w:sz w:val="23"/>
          <w:szCs w:val="23"/>
        </w:rPr>
      </w:pPr>
      <w:r w:rsidRPr="003F4F94">
        <w:rPr>
          <w:rFonts w:ascii="Times New Roman" w:hAnsi="Times New Roman" w:cs="Times New Roman"/>
          <w:color w:val="000000"/>
          <w:sz w:val="23"/>
          <w:szCs w:val="23"/>
        </w:rPr>
        <w:t xml:space="preserve">a. Anatomy and Physiology I &amp; II (APHY 101 &amp; 102) </w:t>
      </w:r>
    </w:p>
    <w:p w14:paraId="1BF3C053" w14:textId="77777777" w:rsidR="003F4F94" w:rsidRPr="003F4F94" w:rsidRDefault="003F4F94" w:rsidP="003F4F94">
      <w:pPr>
        <w:autoSpaceDE w:val="0"/>
        <w:autoSpaceDN w:val="0"/>
        <w:adjustRightInd w:val="0"/>
        <w:spacing w:after="80" w:line="240" w:lineRule="auto"/>
        <w:ind w:left="1980" w:hanging="360"/>
        <w:rPr>
          <w:rFonts w:ascii="Times New Roman" w:hAnsi="Times New Roman" w:cs="Times New Roman"/>
          <w:color w:val="000000"/>
          <w:sz w:val="23"/>
          <w:szCs w:val="23"/>
        </w:rPr>
      </w:pPr>
      <w:r w:rsidRPr="003F4F94">
        <w:rPr>
          <w:rFonts w:ascii="Times New Roman" w:hAnsi="Times New Roman" w:cs="Times New Roman"/>
          <w:color w:val="000000"/>
          <w:sz w:val="23"/>
          <w:szCs w:val="23"/>
        </w:rPr>
        <w:t xml:space="preserve">b. Medical Terminology (HLHS 101) </w:t>
      </w:r>
    </w:p>
    <w:p w14:paraId="5BCD011A" w14:textId="77777777" w:rsidR="003F4F94" w:rsidRPr="003F4F94" w:rsidRDefault="003F4F94" w:rsidP="003F4F94">
      <w:pPr>
        <w:autoSpaceDE w:val="0"/>
        <w:autoSpaceDN w:val="0"/>
        <w:adjustRightInd w:val="0"/>
        <w:spacing w:after="80" w:line="240" w:lineRule="auto"/>
        <w:ind w:left="1980" w:hanging="360"/>
        <w:rPr>
          <w:rFonts w:ascii="Times New Roman" w:hAnsi="Times New Roman" w:cs="Times New Roman"/>
          <w:color w:val="000000"/>
          <w:sz w:val="23"/>
          <w:szCs w:val="23"/>
        </w:rPr>
      </w:pPr>
      <w:r w:rsidRPr="003F4F94">
        <w:rPr>
          <w:rFonts w:ascii="Times New Roman" w:hAnsi="Times New Roman" w:cs="Times New Roman"/>
          <w:color w:val="000000"/>
          <w:sz w:val="23"/>
          <w:szCs w:val="23"/>
        </w:rPr>
        <w:t xml:space="preserve">c. English Composition (ENGL 111) </w:t>
      </w:r>
    </w:p>
    <w:p w14:paraId="7930FFD4" w14:textId="77777777" w:rsidR="002E7A0E" w:rsidRDefault="003F4F94" w:rsidP="006A10B1">
      <w:pPr>
        <w:autoSpaceDE w:val="0"/>
        <w:autoSpaceDN w:val="0"/>
        <w:adjustRightInd w:val="0"/>
        <w:spacing w:after="80" w:line="240" w:lineRule="auto"/>
        <w:ind w:left="1980" w:hanging="360"/>
        <w:rPr>
          <w:rFonts w:ascii="Times New Roman" w:hAnsi="Times New Roman" w:cs="Times New Roman"/>
          <w:color w:val="000000"/>
          <w:sz w:val="23"/>
          <w:szCs w:val="23"/>
        </w:rPr>
      </w:pPr>
      <w:r w:rsidRPr="003F4F94">
        <w:rPr>
          <w:rFonts w:ascii="Times New Roman" w:hAnsi="Times New Roman" w:cs="Times New Roman"/>
          <w:color w:val="000000"/>
          <w:sz w:val="23"/>
          <w:szCs w:val="23"/>
        </w:rPr>
        <w:t>d. Mathematics elective (MATH 1XX)</w:t>
      </w:r>
    </w:p>
    <w:p w14:paraId="47654C0F" w14:textId="5C7AE1EC" w:rsidR="003F4F94" w:rsidRPr="003F4F94" w:rsidRDefault="002E7A0E" w:rsidP="006A10B1">
      <w:pPr>
        <w:autoSpaceDE w:val="0"/>
        <w:autoSpaceDN w:val="0"/>
        <w:adjustRightInd w:val="0"/>
        <w:spacing w:after="80" w:line="240" w:lineRule="auto"/>
        <w:ind w:left="1980" w:hanging="360"/>
        <w:rPr>
          <w:rFonts w:ascii="Times New Roman" w:hAnsi="Times New Roman" w:cs="Times New Roman"/>
          <w:color w:val="000000"/>
          <w:sz w:val="23"/>
          <w:szCs w:val="23"/>
        </w:rPr>
      </w:pPr>
      <w:r>
        <w:rPr>
          <w:rFonts w:ascii="Times New Roman" w:hAnsi="Times New Roman" w:cs="Times New Roman"/>
          <w:color w:val="000000"/>
          <w:sz w:val="23"/>
          <w:szCs w:val="23"/>
        </w:rPr>
        <w:t>e. Surgical Pharmacology (SURG 203)</w:t>
      </w:r>
      <w:r w:rsidR="003F4F94" w:rsidRPr="003F4F94">
        <w:rPr>
          <w:rFonts w:ascii="Times New Roman" w:hAnsi="Times New Roman" w:cs="Times New Roman"/>
          <w:color w:val="000000"/>
          <w:sz w:val="23"/>
          <w:szCs w:val="23"/>
        </w:rPr>
        <w:t xml:space="preserve"> </w:t>
      </w:r>
      <w:r w:rsidR="00F63A45">
        <w:rPr>
          <w:rFonts w:ascii="Times New Roman" w:hAnsi="Times New Roman" w:cs="Times New Roman"/>
          <w:color w:val="000000"/>
          <w:sz w:val="23"/>
          <w:szCs w:val="23"/>
        </w:rPr>
        <w:t>(</w:t>
      </w:r>
      <w:r w:rsidR="00F63A45" w:rsidRPr="00F21259">
        <w:rPr>
          <w:rFonts w:ascii="Times New Roman" w:hAnsi="Times New Roman" w:cs="Times New Roman"/>
          <w:b/>
          <w:color w:val="000000"/>
          <w:sz w:val="23"/>
          <w:szCs w:val="23"/>
        </w:rPr>
        <w:t xml:space="preserve">not </w:t>
      </w:r>
      <w:r w:rsidR="00F63A45">
        <w:rPr>
          <w:rFonts w:ascii="Times New Roman" w:hAnsi="Times New Roman" w:cs="Times New Roman"/>
          <w:color w:val="000000"/>
          <w:sz w:val="23"/>
          <w:szCs w:val="23"/>
        </w:rPr>
        <w:t>a pre-requisite but strongly recommended that the class is completed in the summer before the program starts)</w:t>
      </w:r>
    </w:p>
    <w:p w14:paraId="01544E19" w14:textId="6258A6B3" w:rsidR="003F4F94" w:rsidRPr="003F4F94" w:rsidRDefault="00202E3F" w:rsidP="003F4F94">
      <w:pPr>
        <w:autoSpaceDE w:val="0"/>
        <w:autoSpaceDN w:val="0"/>
        <w:adjustRightInd w:val="0"/>
        <w:spacing w:after="80" w:line="240" w:lineRule="auto"/>
        <w:ind w:left="1980" w:hanging="360"/>
        <w:rPr>
          <w:rFonts w:ascii="Times New Roman" w:hAnsi="Times New Roman" w:cs="Times New Roman"/>
          <w:color w:val="000000"/>
          <w:sz w:val="23"/>
          <w:szCs w:val="23"/>
        </w:rPr>
      </w:pPr>
      <w:r>
        <w:rPr>
          <w:rFonts w:ascii="Times New Roman" w:hAnsi="Times New Roman" w:cs="Times New Roman"/>
          <w:color w:val="000000"/>
          <w:sz w:val="23"/>
          <w:szCs w:val="23"/>
        </w:rPr>
        <w:t>f</w:t>
      </w:r>
      <w:r w:rsidR="003F4F94" w:rsidRPr="003F4F94">
        <w:rPr>
          <w:rFonts w:ascii="Times New Roman" w:hAnsi="Times New Roman" w:cs="Times New Roman"/>
          <w:color w:val="000000"/>
          <w:sz w:val="23"/>
          <w:szCs w:val="23"/>
        </w:rPr>
        <w:t xml:space="preserve">. Communications elective (COMM 101 or COMM 102) </w:t>
      </w:r>
    </w:p>
    <w:p w14:paraId="53D69C0E" w14:textId="6064A706" w:rsidR="003F4F94" w:rsidRPr="003F4F94" w:rsidRDefault="00202E3F" w:rsidP="003F4F94">
      <w:pPr>
        <w:autoSpaceDE w:val="0"/>
        <w:autoSpaceDN w:val="0"/>
        <w:adjustRightInd w:val="0"/>
        <w:spacing w:after="80" w:line="240" w:lineRule="auto"/>
        <w:ind w:left="1980" w:hanging="360"/>
        <w:rPr>
          <w:rFonts w:ascii="Times New Roman" w:hAnsi="Times New Roman" w:cs="Times New Roman"/>
          <w:color w:val="000000"/>
          <w:sz w:val="23"/>
          <w:szCs w:val="23"/>
        </w:rPr>
      </w:pPr>
      <w:r>
        <w:rPr>
          <w:rFonts w:ascii="Times New Roman" w:hAnsi="Times New Roman" w:cs="Times New Roman"/>
          <w:color w:val="000000"/>
          <w:sz w:val="23"/>
          <w:szCs w:val="23"/>
        </w:rPr>
        <w:t>g</w:t>
      </w:r>
      <w:r w:rsidR="003F4F94" w:rsidRPr="003F4F94">
        <w:rPr>
          <w:rFonts w:ascii="Times New Roman" w:hAnsi="Times New Roman" w:cs="Times New Roman"/>
          <w:color w:val="000000"/>
          <w:sz w:val="23"/>
          <w:szCs w:val="23"/>
        </w:rPr>
        <w:t xml:space="preserve">. Humanities elective (SOCI 111 or PSYC 101) </w:t>
      </w:r>
    </w:p>
    <w:p w14:paraId="48A21919" w14:textId="77777777" w:rsidR="003F4F94" w:rsidRPr="003F4F94" w:rsidRDefault="003F4F94" w:rsidP="003F4F94">
      <w:pPr>
        <w:autoSpaceDE w:val="0"/>
        <w:autoSpaceDN w:val="0"/>
        <w:adjustRightInd w:val="0"/>
        <w:spacing w:after="0" w:line="240" w:lineRule="auto"/>
        <w:rPr>
          <w:rFonts w:ascii="Times New Roman" w:hAnsi="Times New Roman" w:cs="Times New Roman"/>
          <w:color w:val="000000"/>
          <w:sz w:val="23"/>
          <w:szCs w:val="23"/>
        </w:rPr>
      </w:pPr>
    </w:p>
    <w:p w14:paraId="0723C337" w14:textId="77777777" w:rsidR="003F4F94" w:rsidRPr="003F4F94" w:rsidRDefault="003F4F94" w:rsidP="003F4F94">
      <w:pPr>
        <w:autoSpaceDE w:val="0"/>
        <w:autoSpaceDN w:val="0"/>
        <w:adjustRightInd w:val="0"/>
        <w:spacing w:after="80" w:line="240" w:lineRule="auto"/>
        <w:ind w:left="1440" w:hanging="360"/>
        <w:rPr>
          <w:rFonts w:ascii="Times New Roman" w:hAnsi="Times New Roman" w:cs="Times New Roman"/>
          <w:color w:val="000000"/>
          <w:sz w:val="23"/>
          <w:szCs w:val="23"/>
        </w:rPr>
      </w:pPr>
      <w:r w:rsidRPr="003F4F94">
        <w:rPr>
          <w:rFonts w:ascii="Times New Roman" w:hAnsi="Times New Roman" w:cs="Times New Roman"/>
          <w:color w:val="000000"/>
          <w:sz w:val="23"/>
          <w:szCs w:val="23"/>
        </w:rPr>
        <w:t xml:space="preserve">5. All applicants to the Surgical Technology Program must be physically able to perform all of the Essential Functions Required for the Surgical Technology Program (attached). </w:t>
      </w:r>
    </w:p>
    <w:p w14:paraId="6B30DBEB" w14:textId="77777777" w:rsidR="003F4F94" w:rsidRPr="003F4F94" w:rsidRDefault="003F4F94" w:rsidP="003F4F94">
      <w:pPr>
        <w:autoSpaceDE w:val="0"/>
        <w:autoSpaceDN w:val="0"/>
        <w:adjustRightInd w:val="0"/>
        <w:spacing w:after="80" w:line="240" w:lineRule="auto"/>
        <w:ind w:left="1440" w:hanging="360"/>
        <w:rPr>
          <w:rFonts w:ascii="Times New Roman" w:hAnsi="Times New Roman" w:cs="Times New Roman"/>
          <w:color w:val="000000"/>
          <w:sz w:val="23"/>
          <w:szCs w:val="23"/>
        </w:rPr>
      </w:pPr>
      <w:r w:rsidRPr="003F4F94">
        <w:rPr>
          <w:rFonts w:ascii="Times New Roman" w:hAnsi="Times New Roman" w:cs="Times New Roman"/>
          <w:b/>
          <w:bCs/>
          <w:color w:val="000000"/>
          <w:sz w:val="23"/>
          <w:szCs w:val="23"/>
        </w:rPr>
        <w:t xml:space="preserve">6. </w:t>
      </w:r>
      <w:r w:rsidRPr="003F4F94">
        <w:rPr>
          <w:rFonts w:ascii="Times New Roman" w:hAnsi="Times New Roman" w:cs="Times New Roman"/>
          <w:b/>
          <w:bCs/>
          <w:color w:val="FF0000"/>
          <w:sz w:val="23"/>
          <w:szCs w:val="23"/>
        </w:rPr>
        <w:t xml:space="preserve">At the time of acceptance to the Surgical Technology Program, students will receive notification by email of a </w:t>
      </w:r>
      <w:r w:rsidRPr="003F4F94">
        <w:rPr>
          <w:rFonts w:ascii="Times New Roman" w:hAnsi="Times New Roman" w:cs="Times New Roman"/>
          <w:b/>
          <w:bCs/>
          <w:color w:val="FF0000"/>
          <w:sz w:val="23"/>
          <w:szCs w:val="23"/>
          <w:u w:val="single"/>
        </w:rPr>
        <w:t>mandatory orientation session</w:t>
      </w:r>
      <w:r w:rsidRPr="003F4F94">
        <w:rPr>
          <w:rFonts w:ascii="Times New Roman" w:hAnsi="Times New Roman" w:cs="Times New Roman"/>
          <w:b/>
          <w:bCs/>
          <w:color w:val="FF0000"/>
          <w:sz w:val="23"/>
          <w:szCs w:val="23"/>
        </w:rPr>
        <w:t xml:space="preserve">. Students must reply indicating intent to attend the mandatory information session by the date stated in the letter. Failure to attend the information session may result in forfeiture of a clinical slot for the current year. </w:t>
      </w:r>
    </w:p>
    <w:p w14:paraId="42EAB5EA" w14:textId="77777777" w:rsidR="003F4F94" w:rsidRPr="005E01FD" w:rsidRDefault="003F4F94" w:rsidP="003F4F94">
      <w:pPr>
        <w:autoSpaceDE w:val="0"/>
        <w:autoSpaceDN w:val="0"/>
        <w:adjustRightInd w:val="0"/>
        <w:spacing w:after="80" w:line="240" w:lineRule="auto"/>
        <w:ind w:left="1440" w:hanging="450"/>
        <w:rPr>
          <w:rFonts w:ascii="Times New Roman" w:hAnsi="Times New Roman" w:cs="Times New Roman"/>
          <w:color w:val="000000"/>
          <w:sz w:val="23"/>
          <w:szCs w:val="23"/>
        </w:rPr>
      </w:pPr>
      <w:r w:rsidRPr="003F4F94">
        <w:rPr>
          <w:rFonts w:ascii="Times New Roman" w:hAnsi="Times New Roman" w:cs="Times New Roman"/>
          <w:color w:val="000000"/>
          <w:sz w:val="23"/>
          <w:szCs w:val="23"/>
        </w:rPr>
        <w:t xml:space="preserve">7. Prospective students will be awarded points for each course completed by the end of the </w:t>
      </w:r>
      <w:r w:rsidRPr="005E01FD">
        <w:rPr>
          <w:rFonts w:ascii="Times New Roman" w:hAnsi="Times New Roman" w:cs="Times New Roman"/>
          <w:color w:val="000000"/>
          <w:sz w:val="23"/>
          <w:szCs w:val="23"/>
        </w:rPr>
        <w:t xml:space="preserve">spring semester based on the following outlined schedule. </w:t>
      </w:r>
    </w:p>
    <w:p w14:paraId="3FC2F40D" w14:textId="77777777" w:rsidR="005E01FD" w:rsidRPr="005E01FD" w:rsidRDefault="005E01FD" w:rsidP="005E01FD">
      <w:pPr>
        <w:rPr>
          <w:rFonts w:ascii="Times New Roman" w:hAnsi="Times New Roman" w:cs="Times New Roman"/>
          <w:u w:val="single"/>
        </w:rPr>
      </w:pPr>
      <w:r w:rsidRPr="005E01FD">
        <w:rPr>
          <w:rFonts w:ascii="Times New Roman" w:hAnsi="Times New Roman" w:cs="Times New Roman"/>
          <w:u w:val="single"/>
        </w:rPr>
        <w:t>Point Values</w:t>
      </w:r>
    </w:p>
    <w:tbl>
      <w:tblPr>
        <w:tblW w:w="3930" w:type="dxa"/>
        <w:tblLayout w:type="fixed"/>
        <w:tblLook w:val="0400" w:firstRow="0" w:lastRow="0" w:firstColumn="0" w:lastColumn="0" w:noHBand="0" w:noVBand="1"/>
      </w:tblPr>
      <w:tblGrid>
        <w:gridCol w:w="1170"/>
        <w:gridCol w:w="1140"/>
        <w:gridCol w:w="1620"/>
      </w:tblGrid>
      <w:tr w:rsidR="005E01FD" w:rsidRPr="005E01FD" w14:paraId="2B4A34E2" w14:textId="77777777" w:rsidTr="00E66088">
        <w:trPr>
          <w:trHeight w:val="315"/>
        </w:trPr>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5196D0B" w14:textId="77777777" w:rsidR="005E01FD" w:rsidRPr="005E01FD" w:rsidRDefault="005E01FD" w:rsidP="00E66088">
            <w:pPr>
              <w:spacing w:after="0" w:line="240" w:lineRule="auto"/>
              <w:rPr>
                <w:rFonts w:ascii="Times New Roman" w:eastAsia="Arial" w:hAnsi="Times New Roman" w:cs="Times New Roman"/>
                <w:b/>
                <w:sz w:val="20"/>
                <w:szCs w:val="20"/>
              </w:rPr>
            </w:pPr>
            <w:r w:rsidRPr="005E01FD">
              <w:rPr>
                <w:rFonts w:ascii="Times New Roman" w:eastAsia="Arial" w:hAnsi="Times New Roman" w:cs="Times New Roman"/>
                <w:b/>
                <w:sz w:val="20"/>
                <w:szCs w:val="20"/>
              </w:rPr>
              <w:t>Point Scale</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B78FC10" w14:textId="77777777" w:rsidR="005E01FD" w:rsidRPr="005E01FD" w:rsidRDefault="005E01FD" w:rsidP="00E66088">
            <w:pPr>
              <w:spacing w:after="0" w:line="240" w:lineRule="auto"/>
              <w:rPr>
                <w:rFonts w:ascii="Times New Roman" w:eastAsia="Arial" w:hAnsi="Times New Roman" w:cs="Times New Roman"/>
                <w:b/>
                <w:sz w:val="20"/>
                <w:szCs w:val="20"/>
              </w:rPr>
            </w:pPr>
            <w:r w:rsidRPr="005E01FD">
              <w:rPr>
                <w:rFonts w:ascii="Times New Roman" w:eastAsia="Arial" w:hAnsi="Times New Roman" w:cs="Times New Roman"/>
                <w:b/>
                <w:sz w:val="20"/>
                <w:szCs w:val="20"/>
              </w:rPr>
              <w:t>SCIENCE</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B6ACD13" w14:textId="77777777" w:rsidR="005E01FD" w:rsidRPr="005E01FD" w:rsidRDefault="005E01FD" w:rsidP="00E66088">
            <w:pPr>
              <w:spacing w:after="0" w:line="240" w:lineRule="auto"/>
              <w:rPr>
                <w:rFonts w:ascii="Times New Roman" w:eastAsia="Arial" w:hAnsi="Times New Roman" w:cs="Times New Roman"/>
                <w:b/>
                <w:sz w:val="20"/>
                <w:szCs w:val="20"/>
              </w:rPr>
            </w:pPr>
            <w:r w:rsidRPr="005E01FD">
              <w:rPr>
                <w:rFonts w:ascii="Times New Roman" w:eastAsia="Arial" w:hAnsi="Times New Roman" w:cs="Times New Roman"/>
                <w:b/>
                <w:sz w:val="20"/>
                <w:szCs w:val="20"/>
              </w:rPr>
              <w:t>NON-SCIENCE</w:t>
            </w:r>
          </w:p>
        </w:tc>
      </w:tr>
      <w:tr w:rsidR="005E01FD" w:rsidRPr="005E01FD" w14:paraId="1EE219FC" w14:textId="77777777" w:rsidTr="00E66088">
        <w:trPr>
          <w:trHeight w:val="315"/>
        </w:trPr>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8DB99EB" w14:textId="77777777" w:rsidR="005E01FD" w:rsidRPr="005E01FD" w:rsidRDefault="005E01FD" w:rsidP="00E66088">
            <w:pPr>
              <w:spacing w:after="0" w:line="240" w:lineRule="auto"/>
              <w:rPr>
                <w:rFonts w:ascii="Times New Roman" w:eastAsia="Arial" w:hAnsi="Times New Roman" w:cs="Times New Roman"/>
                <w:sz w:val="20"/>
                <w:szCs w:val="20"/>
              </w:rPr>
            </w:pPr>
            <w:r w:rsidRPr="005E01FD">
              <w:rPr>
                <w:rFonts w:ascii="Times New Roman" w:eastAsia="Arial" w:hAnsi="Times New Roman" w:cs="Times New Roman"/>
                <w:sz w:val="20"/>
                <w:szCs w:val="20"/>
              </w:rPr>
              <w:t>A</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BACA1B6" w14:textId="77777777" w:rsidR="005E01FD" w:rsidRPr="005E01FD" w:rsidRDefault="005E01FD" w:rsidP="00E66088">
            <w:pPr>
              <w:spacing w:after="0" w:line="240" w:lineRule="auto"/>
              <w:jc w:val="right"/>
              <w:rPr>
                <w:rFonts w:ascii="Times New Roman" w:eastAsia="Arial" w:hAnsi="Times New Roman" w:cs="Times New Roman"/>
                <w:sz w:val="20"/>
                <w:szCs w:val="20"/>
              </w:rPr>
            </w:pPr>
            <w:r w:rsidRPr="005E01FD">
              <w:rPr>
                <w:rFonts w:ascii="Times New Roman" w:eastAsia="Arial" w:hAnsi="Times New Roman" w:cs="Times New Roman"/>
                <w:sz w:val="20"/>
                <w:szCs w:val="20"/>
              </w:rPr>
              <w:t>30</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8C4BF0D" w14:textId="77777777" w:rsidR="005E01FD" w:rsidRPr="005E01FD" w:rsidRDefault="005E01FD" w:rsidP="00E66088">
            <w:pPr>
              <w:spacing w:after="0" w:line="240" w:lineRule="auto"/>
              <w:jc w:val="right"/>
              <w:rPr>
                <w:rFonts w:ascii="Times New Roman" w:eastAsia="Arial" w:hAnsi="Times New Roman" w:cs="Times New Roman"/>
                <w:sz w:val="20"/>
                <w:szCs w:val="20"/>
              </w:rPr>
            </w:pPr>
            <w:r w:rsidRPr="005E01FD">
              <w:rPr>
                <w:rFonts w:ascii="Times New Roman" w:eastAsia="Arial" w:hAnsi="Times New Roman" w:cs="Times New Roman"/>
                <w:sz w:val="20"/>
                <w:szCs w:val="20"/>
              </w:rPr>
              <w:t>15</w:t>
            </w:r>
          </w:p>
        </w:tc>
      </w:tr>
      <w:tr w:rsidR="005E01FD" w:rsidRPr="005E01FD" w14:paraId="1D2DC8FE" w14:textId="77777777" w:rsidTr="00E66088">
        <w:trPr>
          <w:trHeight w:val="315"/>
        </w:trPr>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30B9E3A" w14:textId="77777777" w:rsidR="005E01FD" w:rsidRPr="005E01FD" w:rsidRDefault="005E01FD" w:rsidP="00E66088">
            <w:pPr>
              <w:spacing w:after="0" w:line="240" w:lineRule="auto"/>
              <w:rPr>
                <w:rFonts w:ascii="Times New Roman" w:eastAsia="Arial" w:hAnsi="Times New Roman" w:cs="Times New Roman"/>
                <w:sz w:val="20"/>
                <w:szCs w:val="20"/>
              </w:rPr>
            </w:pPr>
            <w:r w:rsidRPr="005E01FD">
              <w:rPr>
                <w:rFonts w:ascii="Times New Roman" w:eastAsia="Arial" w:hAnsi="Times New Roman" w:cs="Times New Roman"/>
                <w:sz w:val="20"/>
                <w:szCs w:val="20"/>
              </w:rPr>
              <w:t>B</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FC2146D" w14:textId="77777777" w:rsidR="005E01FD" w:rsidRPr="005E01FD" w:rsidRDefault="005E01FD" w:rsidP="00E66088">
            <w:pPr>
              <w:spacing w:after="0" w:line="240" w:lineRule="auto"/>
              <w:jc w:val="right"/>
              <w:rPr>
                <w:rFonts w:ascii="Times New Roman" w:eastAsia="Arial" w:hAnsi="Times New Roman" w:cs="Times New Roman"/>
                <w:sz w:val="20"/>
                <w:szCs w:val="20"/>
              </w:rPr>
            </w:pPr>
            <w:r w:rsidRPr="005E01FD">
              <w:rPr>
                <w:rFonts w:ascii="Times New Roman" w:eastAsia="Arial" w:hAnsi="Times New Roman" w:cs="Times New Roman"/>
                <w:sz w:val="20"/>
                <w:szCs w:val="20"/>
              </w:rPr>
              <w:t>20</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3966F04" w14:textId="77777777" w:rsidR="005E01FD" w:rsidRPr="005E01FD" w:rsidRDefault="005E01FD" w:rsidP="00E66088">
            <w:pPr>
              <w:spacing w:after="0" w:line="240" w:lineRule="auto"/>
              <w:jc w:val="right"/>
              <w:rPr>
                <w:rFonts w:ascii="Times New Roman" w:eastAsia="Arial" w:hAnsi="Times New Roman" w:cs="Times New Roman"/>
                <w:sz w:val="20"/>
                <w:szCs w:val="20"/>
              </w:rPr>
            </w:pPr>
            <w:r w:rsidRPr="005E01FD">
              <w:rPr>
                <w:rFonts w:ascii="Times New Roman" w:eastAsia="Arial" w:hAnsi="Times New Roman" w:cs="Times New Roman"/>
                <w:sz w:val="20"/>
                <w:szCs w:val="20"/>
              </w:rPr>
              <w:t>10</w:t>
            </w:r>
          </w:p>
        </w:tc>
      </w:tr>
      <w:tr w:rsidR="005E01FD" w:rsidRPr="005E01FD" w14:paraId="42F9B3C0" w14:textId="77777777" w:rsidTr="00E66088">
        <w:trPr>
          <w:trHeight w:val="315"/>
        </w:trPr>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0847844" w14:textId="77777777" w:rsidR="005E01FD" w:rsidRPr="005E01FD" w:rsidRDefault="005E01FD" w:rsidP="00E66088">
            <w:pPr>
              <w:spacing w:after="0" w:line="240" w:lineRule="auto"/>
              <w:rPr>
                <w:rFonts w:ascii="Times New Roman" w:eastAsia="Arial" w:hAnsi="Times New Roman" w:cs="Times New Roman"/>
                <w:sz w:val="20"/>
                <w:szCs w:val="20"/>
              </w:rPr>
            </w:pPr>
            <w:r w:rsidRPr="005E01FD">
              <w:rPr>
                <w:rFonts w:ascii="Times New Roman" w:eastAsia="Arial" w:hAnsi="Times New Roman" w:cs="Times New Roman"/>
                <w:sz w:val="20"/>
                <w:szCs w:val="20"/>
              </w:rPr>
              <w:t>C</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50680D2" w14:textId="77777777" w:rsidR="005E01FD" w:rsidRPr="005E01FD" w:rsidRDefault="005E01FD" w:rsidP="00E66088">
            <w:pPr>
              <w:spacing w:after="0" w:line="240" w:lineRule="auto"/>
              <w:jc w:val="right"/>
              <w:rPr>
                <w:rFonts w:ascii="Times New Roman" w:eastAsia="Arial" w:hAnsi="Times New Roman" w:cs="Times New Roman"/>
                <w:sz w:val="20"/>
                <w:szCs w:val="20"/>
              </w:rPr>
            </w:pPr>
            <w:r w:rsidRPr="005E01FD">
              <w:rPr>
                <w:rFonts w:ascii="Times New Roman" w:eastAsia="Arial" w:hAnsi="Times New Roman" w:cs="Times New Roman"/>
                <w:sz w:val="20"/>
                <w:szCs w:val="20"/>
              </w:rPr>
              <w:t>10</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588FA5E" w14:textId="77777777" w:rsidR="005E01FD" w:rsidRPr="005E01FD" w:rsidRDefault="005E01FD" w:rsidP="00E66088">
            <w:pPr>
              <w:spacing w:after="0" w:line="240" w:lineRule="auto"/>
              <w:jc w:val="right"/>
              <w:rPr>
                <w:rFonts w:ascii="Times New Roman" w:eastAsia="Arial" w:hAnsi="Times New Roman" w:cs="Times New Roman"/>
                <w:sz w:val="20"/>
                <w:szCs w:val="20"/>
              </w:rPr>
            </w:pPr>
            <w:r w:rsidRPr="005E01FD">
              <w:rPr>
                <w:rFonts w:ascii="Times New Roman" w:eastAsia="Arial" w:hAnsi="Times New Roman" w:cs="Times New Roman"/>
                <w:sz w:val="20"/>
                <w:szCs w:val="20"/>
              </w:rPr>
              <w:t>5</w:t>
            </w:r>
          </w:p>
        </w:tc>
      </w:tr>
      <w:tr w:rsidR="005E01FD" w:rsidRPr="005E01FD" w14:paraId="5608ACA4" w14:textId="77777777" w:rsidTr="00E66088">
        <w:trPr>
          <w:trHeight w:val="315"/>
        </w:trPr>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071B128" w14:textId="77777777" w:rsidR="005E01FD" w:rsidRPr="005E01FD" w:rsidRDefault="005E01FD" w:rsidP="00E66088">
            <w:pPr>
              <w:spacing w:after="0" w:line="240" w:lineRule="auto"/>
              <w:rPr>
                <w:rFonts w:ascii="Times New Roman" w:eastAsia="Arial" w:hAnsi="Times New Roman" w:cs="Times New Roman"/>
                <w:sz w:val="20"/>
                <w:szCs w:val="20"/>
              </w:rPr>
            </w:pPr>
            <w:r w:rsidRPr="005E01FD">
              <w:rPr>
                <w:rFonts w:ascii="Times New Roman" w:eastAsia="Arial" w:hAnsi="Times New Roman" w:cs="Times New Roman"/>
                <w:sz w:val="20"/>
                <w:szCs w:val="20"/>
              </w:rPr>
              <w:t>D</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4A60E4B" w14:textId="77777777" w:rsidR="005E01FD" w:rsidRPr="005E01FD" w:rsidRDefault="005E01FD" w:rsidP="00E66088">
            <w:pPr>
              <w:spacing w:after="0" w:line="240" w:lineRule="auto"/>
              <w:jc w:val="right"/>
              <w:rPr>
                <w:rFonts w:ascii="Times New Roman" w:eastAsia="Arial" w:hAnsi="Times New Roman" w:cs="Times New Roman"/>
                <w:sz w:val="20"/>
                <w:szCs w:val="20"/>
              </w:rPr>
            </w:pPr>
            <w:r w:rsidRPr="005E01FD">
              <w:rPr>
                <w:rFonts w:ascii="Times New Roman" w:eastAsia="Arial" w:hAnsi="Times New Roman" w:cs="Times New Roman"/>
                <w:sz w:val="20"/>
                <w:szCs w:val="20"/>
              </w:rPr>
              <w:t>0</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17F2705" w14:textId="77777777" w:rsidR="005E01FD" w:rsidRPr="005E01FD" w:rsidRDefault="005E01FD" w:rsidP="00E66088">
            <w:pPr>
              <w:spacing w:after="0" w:line="240" w:lineRule="auto"/>
              <w:jc w:val="right"/>
              <w:rPr>
                <w:rFonts w:ascii="Times New Roman" w:eastAsia="Arial" w:hAnsi="Times New Roman" w:cs="Times New Roman"/>
                <w:sz w:val="20"/>
                <w:szCs w:val="20"/>
              </w:rPr>
            </w:pPr>
            <w:r w:rsidRPr="005E01FD">
              <w:rPr>
                <w:rFonts w:ascii="Times New Roman" w:eastAsia="Arial" w:hAnsi="Times New Roman" w:cs="Times New Roman"/>
                <w:sz w:val="20"/>
                <w:szCs w:val="20"/>
              </w:rPr>
              <w:t>0</w:t>
            </w:r>
          </w:p>
        </w:tc>
      </w:tr>
      <w:tr w:rsidR="005E01FD" w:rsidRPr="005E01FD" w14:paraId="0A1B9D26" w14:textId="77777777" w:rsidTr="00E66088">
        <w:trPr>
          <w:trHeight w:val="315"/>
        </w:trPr>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5D3EC27" w14:textId="77777777" w:rsidR="005E01FD" w:rsidRPr="005E01FD" w:rsidRDefault="005E01FD" w:rsidP="00E66088">
            <w:pPr>
              <w:spacing w:after="0" w:line="240" w:lineRule="auto"/>
              <w:rPr>
                <w:rFonts w:ascii="Times New Roman" w:eastAsia="Arial" w:hAnsi="Times New Roman" w:cs="Times New Roman"/>
                <w:sz w:val="20"/>
                <w:szCs w:val="20"/>
              </w:rPr>
            </w:pPr>
            <w:r w:rsidRPr="005E01FD">
              <w:rPr>
                <w:rFonts w:ascii="Times New Roman" w:eastAsia="Arial" w:hAnsi="Times New Roman" w:cs="Times New Roman"/>
                <w:sz w:val="20"/>
                <w:szCs w:val="20"/>
              </w:rPr>
              <w:t>F</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E176AC9" w14:textId="77777777" w:rsidR="005E01FD" w:rsidRPr="005E01FD" w:rsidRDefault="005E01FD" w:rsidP="00E66088">
            <w:pPr>
              <w:spacing w:after="0" w:line="240" w:lineRule="auto"/>
              <w:jc w:val="right"/>
              <w:rPr>
                <w:rFonts w:ascii="Times New Roman" w:eastAsia="Arial" w:hAnsi="Times New Roman" w:cs="Times New Roman"/>
                <w:sz w:val="20"/>
                <w:szCs w:val="20"/>
              </w:rPr>
            </w:pPr>
            <w:r w:rsidRPr="005E01FD">
              <w:rPr>
                <w:rFonts w:ascii="Times New Roman" w:eastAsia="Arial" w:hAnsi="Times New Roman" w:cs="Times New Roman"/>
                <w:sz w:val="20"/>
                <w:szCs w:val="20"/>
              </w:rPr>
              <w:t>0</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36879F5" w14:textId="77777777" w:rsidR="005E01FD" w:rsidRPr="005E01FD" w:rsidRDefault="005E01FD" w:rsidP="00E66088">
            <w:pPr>
              <w:spacing w:after="0" w:line="240" w:lineRule="auto"/>
              <w:jc w:val="right"/>
              <w:rPr>
                <w:rFonts w:ascii="Times New Roman" w:eastAsia="Arial" w:hAnsi="Times New Roman" w:cs="Times New Roman"/>
                <w:sz w:val="20"/>
                <w:szCs w:val="20"/>
              </w:rPr>
            </w:pPr>
            <w:r w:rsidRPr="005E01FD">
              <w:rPr>
                <w:rFonts w:ascii="Times New Roman" w:eastAsia="Arial" w:hAnsi="Times New Roman" w:cs="Times New Roman"/>
                <w:sz w:val="20"/>
                <w:szCs w:val="20"/>
              </w:rPr>
              <w:t>0</w:t>
            </w:r>
          </w:p>
        </w:tc>
      </w:tr>
    </w:tbl>
    <w:p w14:paraId="22F97F35" w14:textId="77777777" w:rsidR="005E01FD" w:rsidRPr="005E01FD" w:rsidRDefault="005E01FD" w:rsidP="005E01FD">
      <w:pPr>
        <w:spacing w:after="0" w:line="240" w:lineRule="auto"/>
        <w:rPr>
          <w:rFonts w:ascii="Times New Roman" w:hAnsi="Times New Roman" w:cs="Times New Roman"/>
        </w:rPr>
      </w:pPr>
      <w:r w:rsidRPr="00D5382D">
        <w:rPr>
          <w:rFonts w:ascii="Times New Roman" w:hAnsi="Times New Roman" w:cs="Times New Roman"/>
          <w:b/>
        </w:rPr>
        <w:t>Science Classes</w:t>
      </w:r>
      <w:r w:rsidRPr="005E01FD">
        <w:rPr>
          <w:rFonts w:ascii="Times New Roman" w:hAnsi="Times New Roman" w:cs="Times New Roman"/>
        </w:rPr>
        <w:t xml:space="preserve"> – APHY, CHEM, BIOL, MATH, SCIN, HLHS 101, PARM 102, SURG 203</w:t>
      </w:r>
    </w:p>
    <w:p w14:paraId="6BD18F9B" w14:textId="1CDEC5E3" w:rsidR="003F4F94" w:rsidRPr="005E01FD" w:rsidRDefault="005E01FD" w:rsidP="005E01FD">
      <w:pPr>
        <w:spacing w:after="0" w:line="240" w:lineRule="auto"/>
        <w:rPr>
          <w:rFonts w:ascii="Times New Roman" w:hAnsi="Times New Roman" w:cs="Times New Roman"/>
        </w:rPr>
      </w:pPr>
      <w:r w:rsidRPr="00D5382D">
        <w:rPr>
          <w:rFonts w:ascii="Times New Roman" w:hAnsi="Times New Roman" w:cs="Times New Roman"/>
          <w:b/>
        </w:rPr>
        <w:t>Non-Science Classes</w:t>
      </w:r>
      <w:r w:rsidRPr="005E01FD">
        <w:rPr>
          <w:rFonts w:ascii="Times New Roman" w:hAnsi="Times New Roman" w:cs="Times New Roman"/>
        </w:rPr>
        <w:t xml:space="preserve"> – ENGL, PSYC, COMM, IVYT, </w:t>
      </w:r>
    </w:p>
    <w:p w14:paraId="133FB3A8" w14:textId="77777777" w:rsidR="005E01FD" w:rsidRPr="003F4F94" w:rsidRDefault="005E01FD" w:rsidP="003F4F94">
      <w:pPr>
        <w:autoSpaceDE w:val="0"/>
        <w:autoSpaceDN w:val="0"/>
        <w:adjustRightInd w:val="0"/>
        <w:spacing w:after="0" w:line="240" w:lineRule="auto"/>
        <w:rPr>
          <w:rFonts w:ascii="Times New Roman" w:hAnsi="Times New Roman" w:cs="Times New Roman"/>
          <w:color w:val="000000"/>
          <w:sz w:val="23"/>
          <w:szCs w:val="23"/>
        </w:rPr>
      </w:pPr>
    </w:p>
    <w:p w14:paraId="7553AB6F" w14:textId="4E51F8FC" w:rsidR="003F4F94" w:rsidRPr="003F4F94" w:rsidRDefault="003F4F94" w:rsidP="003F4F94">
      <w:pPr>
        <w:autoSpaceDE w:val="0"/>
        <w:autoSpaceDN w:val="0"/>
        <w:adjustRightInd w:val="0"/>
        <w:spacing w:after="80" w:line="240" w:lineRule="auto"/>
        <w:ind w:left="1440"/>
        <w:rPr>
          <w:rFonts w:ascii="Times New Roman" w:hAnsi="Times New Roman" w:cs="Times New Roman"/>
          <w:color w:val="000000"/>
          <w:sz w:val="23"/>
          <w:szCs w:val="23"/>
        </w:rPr>
      </w:pPr>
      <w:r w:rsidRPr="003F4F94">
        <w:rPr>
          <w:rFonts w:ascii="Times New Roman" w:hAnsi="Times New Roman" w:cs="Times New Roman"/>
          <w:color w:val="000000"/>
          <w:sz w:val="23"/>
          <w:szCs w:val="23"/>
        </w:rPr>
        <w:t xml:space="preserve">The student's grade for courses required in the Surgical Technology program as listed below, including coursework completed at other approved institutions is worth </w:t>
      </w:r>
      <w:r w:rsidR="004313DD">
        <w:rPr>
          <w:rFonts w:ascii="Times New Roman" w:hAnsi="Times New Roman" w:cs="Times New Roman"/>
          <w:color w:val="000000"/>
          <w:sz w:val="23"/>
          <w:szCs w:val="23"/>
        </w:rPr>
        <w:t>100</w:t>
      </w:r>
      <w:r w:rsidRPr="003F4F94">
        <w:rPr>
          <w:rFonts w:ascii="Times New Roman" w:hAnsi="Times New Roman" w:cs="Times New Roman"/>
          <w:color w:val="000000"/>
          <w:sz w:val="23"/>
          <w:szCs w:val="23"/>
        </w:rPr>
        <w:t xml:space="preserve">% of the </w:t>
      </w:r>
      <w:r w:rsidRPr="003F4F94">
        <w:rPr>
          <w:rFonts w:ascii="Times New Roman" w:hAnsi="Times New Roman" w:cs="Times New Roman"/>
          <w:b/>
          <w:bCs/>
          <w:color w:val="000000"/>
          <w:sz w:val="23"/>
          <w:szCs w:val="23"/>
        </w:rPr>
        <w:t>rank score</w:t>
      </w:r>
      <w:r w:rsidRPr="003F4F94">
        <w:rPr>
          <w:rFonts w:ascii="Times New Roman" w:hAnsi="Times New Roman" w:cs="Times New Roman"/>
          <w:color w:val="000000"/>
          <w:sz w:val="23"/>
          <w:szCs w:val="23"/>
        </w:rPr>
        <w:t>.</w:t>
      </w:r>
    </w:p>
    <w:p w14:paraId="32339D9A" w14:textId="488A69C5" w:rsidR="001C64CE" w:rsidRDefault="004313DD" w:rsidP="001C64CE">
      <w:pPr>
        <w:pStyle w:val="Default"/>
        <w:spacing w:after="80"/>
        <w:ind w:left="1440" w:hanging="360"/>
        <w:rPr>
          <w:sz w:val="23"/>
          <w:szCs w:val="23"/>
        </w:rPr>
      </w:pPr>
      <w:r>
        <w:rPr>
          <w:sz w:val="23"/>
          <w:szCs w:val="23"/>
        </w:rPr>
        <w:t>8</w:t>
      </w:r>
      <w:r w:rsidR="001C64CE">
        <w:rPr>
          <w:sz w:val="23"/>
          <w:szCs w:val="23"/>
        </w:rPr>
        <w:t xml:space="preserve">. Admission to the Surgical Technology Program is by selecting those students with the highest </w:t>
      </w:r>
      <w:r w:rsidR="001C64CE">
        <w:rPr>
          <w:b/>
          <w:bCs/>
          <w:sz w:val="23"/>
          <w:szCs w:val="23"/>
        </w:rPr>
        <w:t>rank score</w:t>
      </w:r>
      <w:r w:rsidR="001C64CE">
        <w:rPr>
          <w:sz w:val="23"/>
          <w:szCs w:val="23"/>
        </w:rPr>
        <w:t xml:space="preserve">. However, the number of students admitted shall not exceed the number of clinical externships available. </w:t>
      </w:r>
    </w:p>
    <w:p w14:paraId="156601A5" w14:textId="0D197D3E" w:rsidR="001C64CE" w:rsidRDefault="004313DD" w:rsidP="001C64CE">
      <w:pPr>
        <w:pStyle w:val="Default"/>
        <w:spacing w:after="80"/>
        <w:ind w:left="1440" w:hanging="360"/>
        <w:rPr>
          <w:sz w:val="23"/>
          <w:szCs w:val="23"/>
        </w:rPr>
      </w:pPr>
      <w:r>
        <w:rPr>
          <w:sz w:val="23"/>
          <w:szCs w:val="23"/>
        </w:rPr>
        <w:t>9</w:t>
      </w:r>
      <w:r w:rsidR="001C64CE">
        <w:rPr>
          <w:sz w:val="23"/>
          <w:szCs w:val="23"/>
        </w:rPr>
        <w:t xml:space="preserve">. Students who are not admitted to the program must reapply and are not given preferential consideration. </w:t>
      </w:r>
    </w:p>
    <w:p w14:paraId="50E6E626" w14:textId="77777777" w:rsidR="001C64CE" w:rsidRDefault="001C64CE" w:rsidP="00D5382D">
      <w:pPr>
        <w:pStyle w:val="Default"/>
        <w:rPr>
          <w:sz w:val="23"/>
          <w:szCs w:val="23"/>
        </w:rPr>
      </w:pPr>
      <w:r>
        <w:rPr>
          <w:b/>
          <w:bCs/>
          <w:sz w:val="23"/>
          <w:szCs w:val="23"/>
        </w:rPr>
        <w:t xml:space="preserve">Step 5: STUDENTS SELECTED </w:t>
      </w:r>
      <w:r>
        <w:rPr>
          <w:sz w:val="23"/>
          <w:szCs w:val="23"/>
        </w:rPr>
        <w:t xml:space="preserve">must complete the additional requirements listed below before the first day of class. </w:t>
      </w:r>
      <w:r>
        <w:rPr>
          <w:b/>
          <w:bCs/>
          <w:sz w:val="23"/>
          <w:szCs w:val="23"/>
        </w:rPr>
        <w:t>Necessary forms will be given to students at the mandatory summer orientation meeting</w:t>
      </w:r>
      <w:r>
        <w:rPr>
          <w:sz w:val="23"/>
          <w:szCs w:val="23"/>
        </w:rPr>
        <w:t xml:space="preserve">. Please note that your final acceptance will be contingent upon your satisfactory completion of these events: </w:t>
      </w:r>
    </w:p>
    <w:p w14:paraId="1C8AB66C" w14:textId="77777777" w:rsidR="001C64CE" w:rsidRDefault="001C64CE" w:rsidP="001C64CE">
      <w:pPr>
        <w:pStyle w:val="Default"/>
        <w:ind w:left="1530" w:hanging="450"/>
        <w:rPr>
          <w:sz w:val="23"/>
          <w:szCs w:val="23"/>
        </w:rPr>
      </w:pPr>
      <w:r>
        <w:rPr>
          <w:sz w:val="23"/>
          <w:szCs w:val="23"/>
        </w:rPr>
        <w:t xml:space="preserve">1.) Health Physical (Essential Functions Form) </w:t>
      </w:r>
    </w:p>
    <w:p w14:paraId="3B703315" w14:textId="13000A9B" w:rsidR="001C64CE" w:rsidRDefault="001C64CE" w:rsidP="001C64CE">
      <w:pPr>
        <w:pStyle w:val="Default"/>
        <w:ind w:left="1530" w:hanging="450"/>
        <w:rPr>
          <w:sz w:val="23"/>
          <w:szCs w:val="23"/>
        </w:rPr>
      </w:pPr>
      <w:r>
        <w:rPr>
          <w:sz w:val="23"/>
          <w:szCs w:val="23"/>
        </w:rPr>
        <w:t xml:space="preserve">2.) </w:t>
      </w:r>
      <w:r w:rsidR="00780917">
        <w:rPr>
          <w:sz w:val="23"/>
          <w:szCs w:val="23"/>
        </w:rPr>
        <w:t>Castlebranch</w:t>
      </w:r>
      <w:r>
        <w:rPr>
          <w:sz w:val="23"/>
          <w:szCs w:val="23"/>
        </w:rPr>
        <w:t xml:space="preserve"> information (OIG Fraud Check, Sex Offender, Criminal Background, 10 panel drug test, and Immunization Tracker) </w:t>
      </w:r>
    </w:p>
    <w:p w14:paraId="41CA8D0D" w14:textId="77777777" w:rsidR="001C64CE" w:rsidRDefault="001C64CE" w:rsidP="001C64CE">
      <w:pPr>
        <w:pStyle w:val="Default"/>
        <w:ind w:left="1530" w:hanging="450"/>
        <w:rPr>
          <w:sz w:val="23"/>
          <w:szCs w:val="23"/>
        </w:rPr>
      </w:pPr>
      <w:r>
        <w:rPr>
          <w:sz w:val="23"/>
          <w:szCs w:val="23"/>
        </w:rPr>
        <w:t xml:space="preserve">3.) All fees paid </w:t>
      </w:r>
    </w:p>
    <w:p w14:paraId="2C9EDB09" w14:textId="77777777" w:rsidR="001C64CE" w:rsidRDefault="001C64CE" w:rsidP="001C64CE">
      <w:pPr>
        <w:pStyle w:val="Default"/>
        <w:ind w:left="1530" w:hanging="450"/>
        <w:rPr>
          <w:sz w:val="23"/>
          <w:szCs w:val="23"/>
        </w:rPr>
      </w:pPr>
      <w:r>
        <w:rPr>
          <w:sz w:val="23"/>
          <w:szCs w:val="23"/>
        </w:rPr>
        <w:t xml:space="preserve">4.) Purchase books, uniforms, shoes, and supplies </w:t>
      </w:r>
    </w:p>
    <w:p w14:paraId="2172CBE8" w14:textId="77777777" w:rsidR="001C64CE" w:rsidRDefault="001C64CE" w:rsidP="001C64CE">
      <w:pPr>
        <w:pStyle w:val="Default"/>
        <w:ind w:left="1530" w:hanging="450"/>
        <w:rPr>
          <w:sz w:val="23"/>
          <w:szCs w:val="23"/>
        </w:rPr>
      </w:pPr>
      <w:r>
        <w:rPr>
          <w:sz w:val="23"/>
          <w:szCs w:val="23"/>
        </w:rPr>
        <w:t xml:space="preserve">5.) Attend orientation session in summer </w:t>
      </w:r>
    </w:p>
    <w:p w14:paraId="2C857C77" w14:textId="456DEFAE" w:rsidR="00F21259" w:rsidRPr="00D5382D" w:rsidRDefault="001C64CE" w:rsidP="00D5382D">
      <w:pPr>
        <w:rPr>
          <w:rFonts w:ascii="Times New Roman" w:hAnsi="Times New Roman" w:cs="Times New Roman"/>
          <w:sz w:val="23"/>
          <w:szCs w:val="23"/>
        </w:rPr>
      </w:pPr>
      <w:r w:rsidRPr="001C64CE">
        <w:rPr>
          <w:rFonts w:ascii="Times New Roman" w:hAnsi="Times New Roman" w:cs="Times New Roman"/>
          <w:sz w:val="23"/>
          <w:szCs w:val="23"/>
        </w:rPr>
        <w:t>Qualified applicants who are not initially selected will be placed in an “alternate pool”. Applicants who are selected but do not complete Step 5 may be replaced in the program by someone from this pool. After the semester begins, there is no longer an alternate pool, and you will need to re-apply to the program to be considered.</w:t>
      </w:r>
    </w:p>
    <w:p w14:paraId="03DEABF4" w14:textId="3CF0671B" w:rsidR="001C64CE" w:rsidRPr="001C64CE" w:rsidRDefault="001C64CE" w:rsidP="001C64CE">
      <w:pPr>
        <w:jc w:val="center"/>
        <w:rPr>
          <w:rFonts w:ascii="Times New Roman" w:hAnsi="Times New Roman" w:cs="Times New Roman"/>
          <w:b/>
          <w:sz w:val="20"/>
          <w:szCs w:val="20"/>
        </w:rPr>
      </w:pPr>
      <w:r w:rsidRPr="001C64CE">
        <w:rPr>
          <w:rFonts w:ascii="Times New Roman" w:hAnsi="Times New Roman" w:cs="Times New Roman"/>
          <w:b/>
          <w:sz w:val="20"/>
          <w:szCs w:val="20"/>
        </w:rPr>
        <w:lastRenderedPageBreak/>
        <w:t>IVY TECH COMMUNITY COLLEGE OF INDIANA-</w:t>
      </w:r>
      <w:r w:rsidR="005E01FD">
        <w:rPr>
          <w:rFonts w:ascii="Times New Roman" w:hAnsi="Times New Roman" w:cs="Times New Roman"/>
          <w:b/>
          <w:sz w:val="20"/>
          <w:szCs w:val="20"/>
        </w:rPr>
        <w:t>Fort Wayne</w:t>
      </w:r>
    </w:p>
    <w:p w14:paraId="4229FEC6" w14:textId="77777777" w:rsidR="001C64CE" w:rsidRPr="001C64CE" w:rsidRDefault="001C64CE" w:rsidP="001C64CE">
      <w:pPr>
        <w:jc w:val="center"/>
        <w:rPr>
          <w:rFonts w:ascii="Times New Roman" w:hAnsi="Times New Roman" w:cs="Times New Roman"/>
          <w:b/>
          <w:sz w:val="20"/>
          <w:szCs w:val="20"/>
        </w:rPr>
      </w:pPr>
      <w:r w:rsidRPr="001C64CE">
        <w:rPr>
          <w:rFonts w:ascii="Times New Roman" w:hAnsi="Times New Roman" w:cs="Times New Roman"/>
          <w:b/>
          <w:sz w:val="20"/>
          <w:szCs w:val="20"/>
        </w:rPr>
        <w:t>SURGICAL TECHNOLOGY</w:t>
      </w:r>
    </w:p>
    <w:p w14:paraId="4EFE3665" w14:textId="77777777" w:rsidR="001C64CE" w:rsidRPr="001C64CE" w:rsidRDefault="001C64CE" w:rsidP="001C64CE">
      <w:pPr>
        <w:jc w:val="center"/>
        <w:rPr>
          <w:rFonts w:ascii="Times New Roman" w:hAnsi="Times New Roman" w:cs="Times New Roman"/>
          <w:b/>
          <w:sz w:val="20"/>
          <w:szCs w:val="20"/>
        </w:rPr>
      </w:pPr>
      <w:r w:rsidRPr="001C64CE">
        <w:rPr>
          <w:rFonts w:ascii="Times New Roman" w:hAnsi="Times New Roman" w:cs="Times New Roman"/>
          <w:b/>
          <w:sz w:val="20"/>
          <w:szCs w:val="20"/>
        </w:rPr>
        <w:t>ESSENTIAL FUNCTIONS REQUIRED FOR</w:t>
      </w:r>
    </w:p>
    <w:p w14:paraId="49D80261" w14:textId="77777777" w:rsidR="001C64CE" w:rsidRPr="001C64CE" w:rsidRDefault="001C64CE" w:rsidP="001C64CE">
      <w:pPr>
        <w:jc w:val="center"/>
        <w:rPr>
          <w:rFonts w:ascii="Times New Roman" w:hAnsi="Times New Roman" w:cs="Times New Roman"/>
          <w:b/>
          <w:sz w:val="20"/>
          <w:szCs w:val="20"/>
        </w:rPr>
      </w:pPr>
      <w:r w:rsidRPr="001C64CE">
        <w:rPr>
          <w:rFonts w:ascii="Times New Roman" w:hAnsi="Times New Roman" w:cs="Times New Roman"/>
          <w:b/>
          <w:sz w:val="20"/>
          <w:szCs w:val="20"/>
        </w:rPr>
        <w:t>THE SURGICAL TECHNOLOGY PROGRAM</w:t>
      </w:r>
    </w:p>
    <w:p w14:paraId="31EEA9A8" w14:textId="77777777" w:rsidR="001C64CE" w:rsidRPr="001C64CE" w:rsidRDefault="001C64CE" w:rsidP="001C64CE">
      <w:pPr>
        <w:rPr>
          <w:rFonts w:ascii="Times New Roman" w:hAnsi="Times New Roman" w:cs="Times New Roman"/>
        </w:rPr>
      </w:pPr>
      <w:r w:rsidRPr="001C64CE">
        <w:rPr>
          <w:rFonts w:ascii="Times New Roman" w:hAnsi="Times New Roman" w:cs="Times New Roman"/>
        </w:rPr>
        <w:t>Qualified applicants are expected to meet all admission criteria and students are expected to meet all progression criteria, as well as these essential abilities with reasonable accommodations. Students requesting accommodations to meet these criteria must inform the Program Chair in writing of the need for accommodations at the time of admission to the program.</w:t>
      </w:r>
    </w:p>
    <w:p w14:paraId="51672527" w14:textId="77777777" w:rsidR="001C64CE" w:rsidRPr="001C64CE" w:rsidRDefault="001C64CE" w:rsidP="001C64CE">
      <w:pPr>
        <w:rPr>
          <w:rFonts w:ascii="Times New Roman" w:hAnsi="Times New Roman" w:cs="Times New Roman"/>
        </w:rPr>
      </w:pPr>
      <w:r w:rsidRPr="001C64CE">
        <w:rPr>
          <w:rFonts w:ascii="Times New Roman" w:hAnsi="Times New Roman" w:cs="Times New Roman"/>
        </w:rPr>
        <w:t>A Surgical Technologist must have specific physical and mental requirements. Please review the requirements listed below. To provide a minimum standard of patient care, the Surgical Technology student must be able to demonstrate the following occupational skills.</w:t>
      </w:r>
    </w:p>
    <w:tbl>
      <w:tblPr>
        <w:tblStyle w:val="TableGrid"/>
        <w:tblW w:w="0" w:type="auto"/>
        <w:tblLook w:val="04A0" w:firstRow="1" w:lastRow="0" w:firstColumn="1" w:lastColumn="0" w:noHBand="0" w:noVBand="1"/>
      </w:tblPr>
      <w:tblGrid>
        <w:gridCol w:w="3442"/>
        <w:gridCol w:w="1922"/>
        <w:gridCol w:w="3986"/>
      </w:tblGrid>
      <w:tr w:rsidR="003D3192" w14:paraId="1736DA0D" w14:textId="77777777" w:rsidTr="40512872">
        <w:tc>
          <w:tcPr>
            <w:tcW w:w="3055" w:type="dxa"/>
            <w:shd w:val="clear" w:color="auto" w:fill="D0CECE" w:themeFill="background2" w:themeFillShade="E6"/>
          </w:tcPr>
          <w:p w14:paraId="561AD6C4" w14:textId="77777777" w:rsidR="006F3E10" w:rsidRDefault="006F3E10" w:rsidP="001C64CE">
            <w:pPr>
              <w:rPr>
                <w:rFonts w:ascii="Times New Roman" w:hAnsi="Times New Roman" w:cs="Times New Roman"/>
              </w:rPr>
            </w:pPr>
            <w:r>
              <w:rPr>
                <w:rFonts w:ascii="Times New Roman" w:hAnsi="Times New Roman" w:cs="Times New Roman"/>
              </w:rPr>
              <w:t>Essential Function</w:t>
            </w:r>
          </w:p>
        </w:tc>
        <w:tc>
          <w:tcPr>
            <w:tcW w:w="1972" w:type="dxa"/>
            <w:shd w:val="clear" w:color="auto" w:fill="D0CECE" w:themeFill="background2" w:themeFillShade="E6"/>
          </w:tcPr>
          <w:p w14:paraId="31FF54C8" w14:textId="77777777" w:rsidR="006F3E10" w:rsidRDefault="006F3E10" w:rsidP="001C64CE">
            <w:pPr>
              <w:rPr>
                <w:rFonts w:ascii="Times New Roman" w:hAnsi="Times New Roman" w:cs="Times New Roman"/>
              </w:rPr>
            </w:pPr>
            <w:r>
              <w:rPr>
                <w:rFonts w:ascii="Times New Roman" w:hAnsi="Times New Roman" w:cs="Times New Roman"/>
              </w:rPr>
              <w:t>Description</w:t>
            </w:r>
          </w:p>
        </w:tc>
        <w:tc>
          <w:tcPr>
            <w:tcW w:w="4323" w:type="dxa"/>
            <w:shd w:val="clear" w:color="auto" w:fill="D0CECE" w:themeFill="background2" w:themeFillShade="E6"/>
          </w:tcPr>
          <w:p w14:paraId="02F6F337" w14:textId="77777777" w:rsidR="006F3E10" w:rsidRDefault="006F3E10" w:rsidP="001C64CE">
            <w:pPr>
              <w:rPr>
                <w:rFonts w:ascii="Times New Roman" w:hAnsi="Times New Roman" w:cs="Times New Roman"/>
              </w:rPr>
            </w:pPr>
            <w:r>
              <w:rPr>
                <w:rFonts w:ascii="Times New Roman" w:hAnsi="Times New Roman" w:cs="Times New Roman"/>
              </w:rPr>
              <w:t>Examples</w:t>
            </w:r>
          </w:p>
        </w:tc>
      </w:tr>
      <w:tr w:rsidR="006F3E10" w14:paraId="1A2A7B98" w14:textId="77777777" w:rsidTr="40512872">
        <w:tc>
          <w:tcPr>
            <w:tcW w:w="3055" w:type="dxa"/>
          </w:tcPr>
          <w:p w14:paraId="1373217E" w14:textId="77777777" w:rsidR="006F3E10" w:rsidRDefault="006F3E10" w:rsidP="001C64CE">
            <w:pPr>
              <w:rPr>
                <w:rFonts w:ascii="Times New Roman" w:hAnsi="Times New Roman" w:cs="Times New Roman"/>
              </w:rPr>
            </w:pPr>
            <w:r>
              <w:rPr>
                <w:rFonts w:ascii="Times New Roman" w:hAnsi="Times New Roman" w:cs="Times New Roman"/>
              </w:rPr>
              <w:t>Motor</w:t>
            </w:r>
          </w:p>
        </w:tc>
        <w:tc>
          <w:tcPr>
            <w:tcW w:w="1972" w:type="dxa"/>
          </w:tcPr>
          <w:p w14:paraId="7C674314" w14:textId="77777777" w:rsidR="006F3E10" w:rsidRDefault="006F3E10" w:rsidP="001C64CE">
            <w:pPr>
              <w:rPr>
                <w:rFonts w:ascii="Times New Roman" w:hAnsi="Times New Roman" w:cs="Times New Roman"/>
              </w:rPr>
            </w:pPr>
            <w:r>
              <w:rPr>
                <w:rFonts w:ascii="Times New Roman" w:hAnsi="Times New Roman" w:cs="Times New Roman"/>
              </w:rPr>
              <w:t>Physical health, ability and stamina</w:t>
            </w:r>
          </w:p>
        </w:tc>
        <w:tc>
          <w:tcPr>
            <w:tcW w:w="4323" w:type="dxa"/>
          </w:tcPr>
          <w:p w14:paraId="09C5EC81" w14:textId="77777777" w:rsidR="006F3E10" w:rsidRPr="003D3192" w:rsidRDefault="006F3E10" w:rsidP="006F3E10">
            <w:pPr>
              <w:rPr>
                <w:rFonts w:ascii="Times New Roman" w:hAnsi="Times New Roman" w:cs="Times New Roman"/>
                <w:sz w:val="20"/>
                <w:szCs w:val="20"/>
              </w:rPr>
            </w:pPr>
            <w:r w:rsidRPr="003D3192">
              <w:rPr>
                <w:rFonts w:ascii="Times New Roman" w:hAnsi="Times New Roman" w:cs="Times New Roman"/>
                <w:sz w:val="20"/>
                <w:szCs w:val="20"/>
              </w:rPr>
              <w:t>• Presents the following documents</w:t>
            </w:r>
          </w:p>
          <w:p w14:paraId="4F4F6E72" w14:textId="77777777" w:rsidR="006F3E10" w:rsidRPr="003D3192" w:rsidRDefault="006F3E10" w:rsidP="006F3E10">
            <w:pPr>
              <w:rPr>
                <w:rFonts w:ascii="Times New Roman" w:hAnsi="Times New Roman" w:cs="Times New Roman"/>
                <w:sz w:val="20"/>
                <w:szCs w:val="20"/>
              </w:rPr>
            </w:pPr>
            <w:r>
              <w:rPr>
                <w:noProof/>
              </w:rPr>
              <w:drawing>
                <wp:inline distT="0" distB="0" distL="0" distR="0" wp14:anchorId="0707FF05" wp14:editId="6363455D">
                  <wp:extent cx="171450" cy="171450"/>
                  <wp:effectExtent l="0" t="0" r="0" b="0"/>
                  <wp:docPr id="2092055977"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71450" cy="171450"/>
                          </a:xfrm>
                          <a:prstGeom prst="rect">
                            <a:avLst/>
                          </a:prstGeom>
                        </pic:spPr>
                      </pic:pic>
                    </a:graphicData>
                  </a:graphic>
                </wp:inline>
              </w:drawing>
            </w:r>
            <w:r w:rsidRPr="40512872">
              <w:rPr>
                <w:rFonts w:ascii="Times New Roman" w:hAnsi="Times New Roman" w:cs="Times New Roman"/>
                <w:sz w:val="20"/>
                <w:szCs w:val="20"/>
              </w:rPr>
              <w:t>head-to-toe physical examination</w:t>
            </w:r>
          </w:p>
          <w:p w14:paraId="495E6839" w14:textId="77777777" w:rsidR="006F3E10" w:rsidRPr="003D3192" w:rsidRDefault="006F3E10" w:rsidP="006F3E10">
            <w:pPr>
              <w:rPr>
                <w:rFonts w:ascii="Times New Roman" w:hAnsi="Times New Roman" w:cs="Times New Roman"/>
                <w:sz w:val="20"/>
                <w:szCs w:val="20"/>
              </w:rPr>
            </w:pPr>
            <w:r>
              <w:rPr>
                <w:noProof/>
              </w:rPr>
              <w:drawing>
                <wp:inline distT="0" distB="0" distL="0" distR="0" wp14:anchorId="25AB07BF" wp14:editId="7D30EF7E">
                  <wp:extent cx="171450" cy="171450"/>
                  <wp:effectExtent l="0" t="0" r="0" b="0"/>
                  <wp:docPr id="940235369"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71450" cy="171450"/>
                          </a:xfrm>
                          <a:prstGeom prst="rect">
                            <a:avLst/>
                          </a:prstGeom>
                        </pic:spPr>
                      </pic:pic>
                    </a:graphicData>
                  </a:graphic>
                </wp:inline>
              </w:drawing>
            </w:r>
            <w:r w:rsidRPr="40512872">
              <w:rPr>
                <w:rFonts w:ascii="Times New Roman" w:hAnsi="Times New Roman" w:cs="Times New Roman"/>
                <w:sz w:val="20"/>
                <w:szCs w:val="20"/>
              </w:rPr>
              <w:t>rubella screen</w:t>
            </w:r>
          </w:p>
          <w:p w14:paraId="64124CC1" w14:textId="77777777" w:rsidR="006F3E10" w:rsidRPr="003D3192" w:rsidRDefault="006F3E10" w:rsidP="006F3E10">
            <w:pPr>
              <w:rPr>
                <w:rFonts w:ascii="Times New Roman" w:hAnsi="Times New Roman" w:cs="Times New Roman"/>
                <w:sz w:val="20"/>
                <w:szCs w:val="20"/>
              </w:rPr>
            </w:pPr>
            <w:r>
              <w:rPr>
                <w:noProof/>
              </w:rPr>
              <w:drawing>
                <wp:inline distT="0" distB="0" distL="0" distR="0" wp14:anchorId="58DB3E62" wp14:editId="1C815121">
                  <wp:extent cx="171450" cy="171450"/>
                  <wp:effectExtent l="0" t="0" r="0" b="0"/>
                  <wp:docPr id="1374226227"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71450" cy="171450"/>
                          </a:xfrm>
                          <a:prstGeom prst="rect">
                            <a:avLst/>
                          </a:prstGeom>
                        </pic:spPr>
                      </pic:pic>
                    </a:graphicData>
                  </a:graphic>
                </wp:inline>
              </w:drawing>
            </w:r>
            <w:r w:rsidRPr="40512872">
              <w:rPr>
                <w:rFonts w:ascii="Times New Roman" w:hAnsi="Times New Roman" w:cs="Times New Roman"/>
                <w:sz w:val="20"/>
                <w:szCs w:val="20"/>
              </w:rPr>
              <w:t>tuberculosis testing</w:t>
            </w:r>
          </w:p>
          <w:p w14:paraId="17F5A279" w14:textId="77777777" w:rsidR="006F3E10" w:rsidRPr="003D3192" w:rsidRDefault="006F3E10" w:rsidP="006F3E10">
            <w:pPr>
              <w:rPr>
                <w:rFonts w:ascii="Times New Roman" w:hAnsi="Times New Roman" w:cs="Times New Roman"/>
                <w:sz w:val="20"/>
                <w:szCs w:val="20"/>
              </w:rPr>
            </w:pPr>
            <w:r>
              <w:rPr>
                <w:noProof/>
              </w:rPr>
              <w:drawing>
                <wp:inline distT="0" distB="0" distL="0" distR="0" wp14:anchorId="3A372EFF" wp14:editId="03E48CF9">
                  <wp:extent cx="171450" cy="171450"/>
                  <wp:effectExtent l="0" t="0" r="0" b="0"/>
                  <wp:docPr id="961543357"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71450" cy="171450"/>
                          </a:xfrm>
                          <a:prstGeom prst="rect">
                            <a:avLst/>
                          </a:prstGeom>
                        </pic:spPr>
                      </pic:pic>
                    </a:graphicData>
                  </a:graphic>
                </wp:inline>
              </w:drawing>
            </w:r>
            <w:r w:rsidRPr="40512872">
              <w:rPr>
                <w:rFonts w:ascii="Times New Roman" w:hAnsi="Times New Roman" w:cs="Times New Roman"/>
                <w:sz w:val="20"/>
                <w:szCs w:val="20"/>
              </w:rPr>
              <w:t>weight lifting ability (Lift and carry 50 pounds )</w:t>
            </w:r>
          </w:p>
          <w:p w14:paraId="50AE39E5" w14:textId="77777777" w:rsidR="006F3E10" w:rsidRPr="003D3192" w:rsidRDefault="006F3E10" w:rsidP="006F3E10">
            <w:pPr>
              <w:rPr>
                <w:rFonts w:ascii="Times New Roman" w:hAnsi="Times New Roman" w:cs="Times New Roman"/>
                <w:sz w:val="20"/>
                <w:szCs w:val="20"/>
              </w:rPr>
            </w:pPr>
            <w:r>
              <w:rPr>
                <w:noProof/>
              </w:rPr>
              <w:drawing>
                <wp:inline distT="0" distB="0" distL="0" distR="0" wp14:anchorId="3DBEEC67" wp14:editId="096BDA87">
                  <wp:extent cx="171450" cy="171450"/>
                  <wp:effectExtent l="0" t="0" r="0" b="0"/>
                  <wp:docPr id="1784996113"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71450" cy="171450"/>
                          </a:xfrm>
                          <a:prstGeom prst="rect">
                            <a:avLst/>
                          </a:prstGeom>
                        </pic:spPr>
                      </pic:pic>
                    </a:graphicData>
                  </a:graphic>
                </wp:inline>
              </w:drawing>
            </w:r>
            <w:r w:rsidRPr="40512872">
              <w:rPr>
                <w:rFonts w:ascii="Times New Roman" w:hAnsi="Times New Roman" w:cs="Times New Roman"/>
                <w:sz w:val="20"/>
                <w:szCs w:val="20"/>
              </w:rPr>
              <w:t>tetanus immunization</w:t>
            </w:r>
          </w:p>
          <w:p w14:paraId="4F1F9661" w14:textId="77777777" w:rsidR="006F3E10" w:rsidRPr="003D3192" w:rsidRDefault="006F3E10" w:rsidP="006F3E10">
            <w:pPr>
              <w:rPr>
                <w:rFonts w:ascii="Times New Roman" w:hAnsi="Times New Roman" w:cs="Times New Roman"/>
                <w:sz w:val="20"/>
                <w:szCs w:val="20"/>
              </w:rPr>
            </w:pPr>
            <w:r>
              <w:rPr>
                <w:noProof/>
              </w:rPr>
              <w:drawing>
                <wp:inline distT="0" distB="0" distL="0" distR="0" wp14:anchorId="43039597" wp14:editId="61FD64FD">
                  <wp:extent cx="171450" cy="171450"/>
                  <wp:effectExtent l="0" t="0" r="0" b="0"/>
                  <wp:docPr id="1033243591"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71450" cy="171450"/>
                          </a:xfrm>
                          <a:prstGeom prst="rect">
                            <a:avLst/>
                          </a:prstGeom>
                        </pic:spPr>
                      </pic:pic>
                    </a:graphicData>
                  </a:graphic>
                </wp:inline>
              </w:drawing>
            </w:r>
            <w:r w:rsidRPr="40512872">
              <w:rPr>
                <w:rFonts w:ascii="Times New Roman" w:hAnsi="Times New Roman" w:cs="Times New Roman"/>
                <w:sz w:val="20"/>
                <w:szCs w:val="20"/>
              </w:rPr>
              <w:t>hepatitis B immunization or declination form</w:t>
            </w:r>
          </w:p>
          <w:p w14:paraId="5762F999" w14:textId="77777777" w:rsidR="006F3E10" w:rsidRPr="003D3192" w:rsidRDefault="006F3E10" w:rsidP="006F3E10">
            <w:pPr>
              <w:rPr>
                <w:rFonts w:ascii="Times New Roman" w:hAnsi="Times New Roman" w:cs="Times New Roman"/>
                <w:sz w:val="20"/>
                <w:szCs w:val="20"/>
              </w:rPr>
            </w:pPr>
            <w:r>
              <w:rPr>
                <w:noProof/>
              </w:rPr>
              <w:drawing>
                <wp:inline distT="0" distB="0" distL="0" distR="0" wp14:anchorId="67CCEE2D" wp14:editId="5D40775E">
                  <wp:extent cx="171450" cy="171450"/>
                  <wp:effectExtent l="0" t="0" r="0" b="0"/>
                  <wp:docPr id="990963869" name="Graphic 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8"/>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71450" cy="171450"/>
                          </a:xfrm>
                          <a:prstGeom prst="rect">
                            <a:avLst/>
                          </a:prstGeom>
                        </pic:spPr>
                      </pic:pic>
                    </a:graphicData>
                  </a:graphic>
                </wp:inline>
              </w:drawing>
            </w:r>
            <w:r w:rsidRPr="40512872">
              <w:rPr>
                <w:rFonts w:ascii="Times New Roman" w:hAnsi="Times New Roman" w:cs="Times New Roman"/>
                <w:sz w:val="20"/>
                <w:szCs w:val="20"/>
              </w:rPr>
              <w:t>Laser eye exam</w:t>
            </w:r>
          </w:p>
          <w:p w14:paraId="6B810EB6" w14:textId="77777777" w:rsidR="006F3E10" w:rsidRPr="003D3192" w:rsidRDefault="006F3E10" w:rsidP="006F3E10">
            <w:pPr>
              <w:rPr>
                <w:rFonts w:ascii="Times New Roman" w:hAnsi="Times New Roman" w:cs="Times New Roman"/>
                <w:sz w:val="20"/>
                <w:szCs w:val="20"/>
              </w:rPr>
            </w:pPr>
            <w:r>
              <w:rPr>
                <w:noProof/>
              </w:rPr>
              <w:drawing>
                <wp:inline distT="0" distB="0" distL="0" distR="0" wp14:anchorId="22349DD3" wp14:editId="32B2239D">
                  <wp:extent cx="171450" cy="171450"/>
                  <wp:effectExtent l="0" t="0" r="0" b="0"/>
                  <wp:docPr id="1153513220" name="Graphic 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9"/>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71450" cy="171450"/>
                          </a:xfrm>
                          <a:prstGeom prst="rect">
                            <a:avLst/>
                          </a:prstGeom>
                        </pic:spPr>
                      </pic:pic>
                    </a:graphicData>
                  </a:graphic>
                </wp:inline>
              </w:drawing>
            </w:r>
            <w:r w:rsidRPr="40512872">
              <w:rPr>
                <w:rFonts w:ascii="Times New Roman" w:hAnsi="Times New Roman" w:cs="Times New Roman"/>
                <w:sz w:val="20"/>
                <w:szCs w:val="20"/>
              </w:rPr>
              <w:t>CPR certification</w:t>
            </w:r>
          </w:p>
          <w:p w14:paraId="0CD2BCF8" w14:textId="77777777" w:rsidR="006F3E10" w:rsidRPr="003D3192" w:rsidRDefault="006F3E10" w:rsidP="006F3E10">
            <w:pPr>
              <w:rPr>
                <w:rFonts w:ascii="Times New Roman" w:hAnsi="Times New Roman" w:cs="Times New Roman"/>
                <w:sz w:val="20"/>
                <w:szCs w:val="20"/>
              </w:rPr>
            </w:pPr>
            <w:r w:rsidRPr="003D3192">
              <w:rPr>
                <w:rFonts w:ascii="Times New Roman" w:hAnsi="Times New Roman" w:cs="Times New Roman"/>
                <w:sz w:val="20"/>
                <w:szCs w:val="20"/>
              </w:rPr>
              <w:t>• Demonstrates visual acuity (with correction if needed) within normal range, including peripheral and color vision with ability to read fine print and function visually in semi-dark room</w:t>
            </w:r>
          </w:p>
          <w:p w14:paraId="61E4E69A" w14:textId="77777777" w:rsidR="006F3E10" w:rsidRPr="003D3192" w:rsidRDefault="006F3E10" w:rsidP="006F3E10">
            <w:pPr>
              <w:rPr>
                <w:rFonts w:ascii="Times New Roman" w:hAnsi="Times New Roman" w:cs="Times New Roman"/>
                <w:sz w:val="20"/>
                <w:szCs w:val="20"/>
              </w:rPr>
            </w:pPr>
            <w:r w:rsidRPr="003D3192">
              <w:rPr>
                <w:rFonts w:ascii="Times New Roman" w:hAnsi="Times New Roman" w:cs="Times New Roman"/>
                <w:sz w:val="20"/>
                <w:szCs w:val="20"/>
              </w:rPr>
              <w:t>• Demonstrates auditory acuity (with correction if necessary) with ability to hear muffle voices (through masks) with extraneous background noise</w:t>
            </w:r>
          </w:p>
          <w:p w14:paraId="53DF9B79" w14:textId="77777777" w:rsidR="006F3E10" w:rsidRPr="003D3192" w:rsidRDefault="006F3E10" w:rsidP="006F3E10">
            <w:pPr>
              <w:rPr>
                <w:rFonts w:ascii="Times New Roman" w:hAnsi="Times New Roman" w:cs="Times New Roman"/>
                <w:sz w:val="20"/>
                <w:szCs w:val="20"/>
              </w:rPr>
            </w:pPr>
            <w:r w:rsidRPr="003D3192">
              <w:rPr>
                <w:rFonts w:ascii="Times New Roman" w:hAnsi="Times New Roman" w:cs="Times New Roman"/>
                <w:sz w:val="20"/>
                <w:szCs w:val="20"/>
              </w:rPr>
              <w:t>• Possess stamina for long period of standing</w:t>
            </w:r>
          </w:p>
          <w:p w14:paraId="0A5B3B5F" w14:textId="77777777" w:rsidR="006F3E10" w:rsidRPr="003D3192" w:rsidRDefault="006F3E10" w:rsidP="006F3E10">
            <w:pPr>
              <w:rPr>
                <w:rFonts w:ascii="Times New Roman" w:hAnsi="Times New Roman" w:cs="Times New Roman"/>
                <w:sz w:val="20"/>
                <w:szCs w:val="20"/>
              </w:rPr>
            </w:pPr>
            <w:r w:rsidRPr="003D3192">
              <w:rPr>
                <w:rFonts w:ascii="Times New Roman" w:hAnsi="Times New Roman" w:cs="Times New Roman"/>
                <w:sz w:val="20"/>
                <w:szCs w:val="20"/>
              </w:rPr>
              <w:t>• Ability to wear sterile surgical attire, including personal protective equipment</w:t>
            </w:r>
          </w:p>
          <w:p w14:paraId="098D9C02" w14:textId="77777777" w:rsidR="006F3E10" w:rsidRPr="003D3192" w:rsidRDefault="006F3E10" w:rsidP="006F3E10">
            <w:pPr>
              <w:rPr>
                <w:rFonts w:ascii="Times New Roman" w:hAnsi="Times New Roman" w:cs="Times New Roman"/>
                <w:sz w:val="20"/>
                <w:szCs w:val="20"/>
              </w:rPr>
            </w:pPr>
            <w:r w:rsidRPr="003D3192">
              <w:rPr>
                <w:rFonts w:ascii="Times New Roman" w:hAnsi="Times New Roman" w:cs="Times New Roman"/>
                <w:sz w:val="20"/>
                <w:szCs w:val="20"/>
              </w:rPr>
              <w:t>• Ability to with stand unusual smells such as cauterized, infected, or necrotic tissue</w:t>
            </w:r>
          </w:p>
          <w:p w14:paraId="788DFA3E" w14:textId="77777777" w:rsidR="006F3E10" w:rsidRPr="003D3192" w:rsidRDefault="006F3E10" w:rsidP="006F3E10">
            <w:pPr>
              <w:rPr>
                <w:rFonts w:ascii="Times New Roman" w:hAnsi="Times New Roman" w:cs="Times New Roman"/>
                <w:sz w:val="20"/>
                <w:szCs w:val="20"/>
              </w:rPr>
            </w:pPr>
            <w:r w:rsidRPr="003D3192">
              <w:rPr>
                <w:rFonts w:ascii="Times New Roman" w:hAnsi="Times New Roman" w:cs="Times New Roman"/>
                <w:sz w:val="20"/>
                <w:szCs w:val="20"/>
              </w:rPr>
              <w:t>• Demonstrates ability to focus intently on the task at hand without distraction</w:t>
            </w:r>
          </w:p>
        </w:tc>
      </w:tr>
      <w:tr w:rsidR="006F3E10" w14:paraId="4EF9545E" w14:textId="77777777" w:rsidTr="40512872">
        <w:tc>
          <w:tcPr>
            <w:tcW w:w="3055" w:type="dxa"/>
          </w:tcPr>
          <w:p w14:paraId="11A34489" w14:textId="77777777" w:rsidR="006F3E10" w:rsidRDefault="006F3E10" w:rsidP="001C64CE">
            <w:pPr>
              <w:rPr>
                <w:rFonts w:ascii="Times New Roman" w:hAnsi="Times New Roman" w:cs="Times New Roman"/>
              </w:rPr>
            </w:pPr>
            <w:r>
              <w:rPr>
                <w:rFonts w:ascii="Times New Roman" w:hAnsi="Times New Roman" w:cs="Times New Roman"/>
              </w:rPr>
              <w:t>Motor</w:t>
            </w:r>
          </w:p>
        </w:tc>
        <w:tc>
          <w:tcPr>
            <w:tcW w:w="1972" w:type="dxa"/>
          </w:tcPr>
          <w:p w14:paraId="0E02D304" w14:textId="77777777" w:rsidR="006F3E10" w:rsidRDefault="006F3E10" w:rsidP="001C64CE">
            <w:pPr>
              <w:rPr>
                <w:rFonts w:ascii="Times New Roman" w:hAnsi="Times New Roman" w:cs="Times New Roman"/>
              </w:rPr>
            </w:pPr>
            <w:r>
              <w:rPr>
                <w:rFonts w:ascii="Times New Roman" w:hAnsi="Times New Roman" w:cs="Times New Roman"/>
              </w:rPr>
              <w:t>Gross motor skills</w:t>
            </w:r>
          </w:p>
        </w:tc>
        <w:tc>
          <w:tcPr>
            <w:tcW w:w="4323" w:type="dxa"/>
          </w:tcPr>
          <w:tbl>
            <w:tblPr>
              <w:tblW w:w="0" w:type="auto"/>
              <w:tblBorders>
                <w:top w:val="nil"/>
                <w:left w:val="nil"/>
                <w:bottom w:val="nil"/>
                <w:right w:val="nil"/>
              </w:tblBorders>
              <w:tblLook w:val="0000" w:firstRow="0" w:lastRow="0" w:firstColumn="0" w:lastColumn="0" w:noHBand="0" w:noVBand="0"/>
            </w:tblPr>
            <w:tblGrid>
              <w:gridCol w:w="3770"/>
            </w:tblGrid>
            <w:tr w:rsidR="006F3E10" w:rsidRPr="006F3E10" w14:paraId="48CE97D3" w14:textId="77777777">
              <w:trPr>
                <w:trHeight w:val="1068"/>
              </w:trPr>
              <w:tc>
                <w:tcPr>
                  <w:tcW w:w="0" w:type="auto"/>
                </w:tcPr>
                <w:p w14:paraId="42C6D796" w14:textId="77777777" w:rsidR="006F3E10" w:rsidRPr="006F3E10" w:rsidRDefault="006F3E10" w:rsidP="006F3E10">
                  <w:pPr>
                    <w:autoSpaceDE w:val="0"/>
                    <w:autoSpaceDN w:val="0"/>
                    <w:adjustRightInd w:val="0"/>
                    <w:spacing w:after="0" w:line="240" w:lineRule="auto"/>
                    <w:ind w:hanging="393"/>
                    <w:jc w:val="both"/>
                    <w:rPr>
                      <w:rFonts w:ascii="Times New Roman" w:hAnsi="Times New Roman" w:cs="Times New Roman"/>
                      <w:sz w:val="20"/>
                      <w:szCs w:val="20"/>
                    </w:rPr>
                  </w:pPr>
                </w:p>
                <w:p w14:paraId="777B1876" w14:textId="77777777" w:rsidR="006F3E10" w:rsidRPr="003D3192" w:rsidRDefault="006F3E10" w:rsidP="006F3E10">
                  <w:pPr>
                    <w:autoSpaceDE w:val="0"/>
                    <w:autoSpaceDN w:val="0"/>
                    <w:adjustRightInd w:val="0"/>
                    <w:spacing w:after="0" w:line="240" w:lineRule="auto"/>
                    <w:rPr>
                      <w:rFonts w:ascii="Times New Roman" w:hAnsi="Times New Roman" w:cs="Times New Roman"/>
                      <w:color w:val="000000"/>
                      <w:sz w:val="20"/>
                      <w:szCs w:val="20"/>
                    </w:rPr>
                  </w:pPr>
                  <w:r w:rsidRPr="003D3192">
                    <w:rPr>
                      <w:rFonts w:ascii="Times New Roman" w:hAnsi="Times New Roman" w:cs="Times New Roman"/>
                      <w:color w:val="000000"/>
                      <w:sz w:val="20"/>
                      <w:szCs w:val="20"/>
                    </w:rPr>
                    <w:t xml:space="preserve">-Ability to bend, reach, pull, push, stand, stoop and walk during all aspects of the educational experience </w:t>
                  </w:r>
                </w:p>
                <w:p w14:paraId="15A57935" w14:textId="77777777" w:rsidR="006F3E10" w:rsidRPr="006F3E10" w:rsidRDefault="006F3E10" w:rsidP="006F3E10">
                  <w:pPr>
                    <w:autoSpaceDE w:val="0"/>
                    <w:autoSpaceDN w:val="0"/>
                    <w:adjustRightInd w:val="0"/>
                    <w:spacing w:after="0" w:line="240" w:lineRule="auto"/>
                    <w:rPr>
                      <w:rFonts w:ascii="Times New Roman" w:hAnsi="Times New Roman" w:cs="Times New Roman"/>
                      <w:color w:val="000000"/>
                      <w:sz w:val="20"/>
                      <w:szCs w:val="20"/>
                    </w:rPr>
                  </w:pPr>
                  <w:r w:rsidRPr="006F3E10">
                    <w:rPr>
                      <w:rFonts w:ascii="Times New Roman" w:hAnsi="Times New Roman" w:cs="Times New Roman"/>
                      <w:color w:val="000000"/>
                      <w:sz w:val="20"/>
                      <w:szCs w:val="20"/>
                    </w:rPr>
                    <w:t xml:space="preserve">• Ability to lift, position, and move patients and heavy equipment </w:t>
                  </w:r>
                </w:p>
                <w:p w14:paraId="245CAC04" w14:textId="77777777" w:rsidR="006F3E10" w:rsidRPr="006F3E10" w:rsidRDefault="006F3E10" w:rsidP="006F3E10">
                  <w:pPr>
                    <w:autoSpaceDE w:val="0"/>
                    <w:autoSpaceDN w:val="0"/>
                    <w:adjustRightInd w:val="0"/>
                    <w:spacing w:after="0" w:line="240" w:lineRule="auto"/>
                    <w:rPr>
                      <w:rFonts w:ascii="Times New Roman" w:hAnsi="Times New Roman" w:cs="Times New Roman"/>
                      <w:color w:val="000000"/>
                      <w:sz w:val="20"/>
                      <w:szCs w:val="20"/>
                    </w:rPr>
                  </w:pPr>
                  <w:r w:rsidRPr="006F3E10">
                    <w:rPr>
                      <w:rFonts w:ascii="Times New Roman" w:hAnsi="Times New Roman" w:cs="Times New Roman"/>
                      <w:color w:val="000000"/>
                      <w:sz w:val="20"/>
                      <w:szCs w:val="20"/>
                    </w:rPr>
                    <w:t xml:space="preserve">• Fastens masks and protective gowns </w:t>
                  </w:r>
                </w:p>
                <w:p w14:paraId="1A3A9A9B" w14:textId="77777777" w:rsidR="006F3E10" w:rsidRPr="006F3E10" w:rsidRDefault="006F3E10" w:rsidP="006F3E10">
                  <w:pPr>
                    <w:autoSpaceDE w:val="0"/>
                    <w:autoSpaceDN w:val="0"/>
                    <w:adjustRightInd w:val="0"/>
                    <w:spacing w:after="0" w:line="240" w:lineRule="auto"/>
                    <w:rPr>
                      <w:rFonts w:ascii="Times New Roman" w:hAnsi="Times New Roman" w:cs="Times New Roman"/>
                      <w:color w:val="000000"/>
                      <w:sz w:val="20"/>
                      <w:szCs w:val="20"/>
                    </w:rPr>
                  </w:pPr>
                  <w:r w:rsidRPr="006F3E10">
                    <w:rPr>
                      <w:rFonts w:ascii="Times New Roman" w:hAnsi="Times New Roman" w:cs="Times New Roman"/>
                      <w:color w:val="000000"/>
                      <w:sz w:val="20"/>
                      <w:szCs w:val="20"/>
                    </w:rPr>
                    <w:lastRenderedPageBreak/>
                    <w:t xml:space="preserve">• Responds quickly to surgeon’s request for instrumentation </w:t>
                  </w:r>
                </w:p>
                <w:p w14:paraId="5CFA0F0E" w14:textId="77777777" w:rsidR="006F3E10" w:rsidRPr="006F3E10" w:rsidRDefault="006F3E10" w:rsidP="006F3E10">
                  <w:pPr>
                    <w:autoSpaceDE w:val="0"/>
                    <w:autoSpaceDN w:val="0"/>
                    <w:adjustRightInd w:val="0"/>
                    <w:spacing w:after="0" w:line="240" w:lineRule="auto"/>
                    <w:rPr>
                      <w:rFonts w:ascii="Times New Roman" w:hAnsi="Times New Roman" w:cs="Times New Roman"/>
                      <w:color w:val="000000"/>
                      <w:sz w:val="20"/>
                      <w:szCs w:val="20"/>
                    </w:rPr>
                  </w:pPr>
                  <w:r w:rsidRPr="006F3E10">
                    <w:rPr>
                      <w:rFonts w:ascii="Times New Roman" w:hAnsi="Times New Roman" w:cs="Times New Roman"/>
                      <w:color w:val="000000"/>
                      <w:sz w:val="20"/>
                      <w:szCs w:val="20"/>
                    </w:rPr>
                    <w:t xml:space="preserve">• Scrubs all aspects of fingers, hands and arms </w:t>
                  </w:r>
                </w:p>
                <w:p w14:paraId="1A282A09" w14:textId="77777777" w:rsidR="006F3E10" w:rsidRPr="006F3E10" w:rsidRDefault="006F3E10" w:rsidP="006F3E10">
                  <w:pPr>
                    <w:autoSpaceDE w:val="0"/>
                    <w:autoSpaceDN w:val="0"/>
                    <w:adjustRightInd w:val="0"/>
                    <w:spacing w:after="0" w:line="240" w:lineRule="auto"/>
                    <w:rPr>
                      <w:rFonts w:ascii="Times New Roman" w:hAnsi="Times New Roman" w:cs="Times New Roman"/>
                      <w:color w:val="000000"/>
                      <w:sz w:val="20"/>
                      <w:szCs w:val="20"/>
                    </w:rPr>
                  </w:pPr>
                  <w:r w:rsidRPr="006F3E10">
                    <w:rPr>
                      <w:rFonts w:ascii="Times New Roman" w:hAnsi="Times New Roman" w:cs="Times New Roman"/>
                      <w:color w:val="000000"/>
                      <w:sz w:val="20"/>
                      <w:szCs w:val="20"/>
                    </w:rPr>
                    <w:t xml:space="preserve">• Visually identifies differences between instruments </w:t>
                  </w:r>
                </w:p>
                <w:p w14:paraId="43C51E08" w14:textId="77777777" w:rsidR="006F3E10" w:rsidRPr="006F3E10" w:rsidRDefault="006F3E10" w:rsidP="006F3E10">
                  <w:pPr>
                    <w:autoSpaceDE w:val="0"/>
                    <w:autoSpaceDN w:val="0"/>
                    <w:adjustRightInd w:val="0"/>
                    <w:spacing w:after="0" w:line="240" w:lineRule="auto"/>
                    <w:rPr>
                      <w:rFonts w:ascii="Times New Roman" w:hAnsi="Times New Roman" w:cs="Times New Roman"/>
                      <w:color w:val="000000"/>
                      <w:sz w:val="20"/>
                      <w:szCs w:val="20"/>
                    </w:rPr>
                  </w:pPr>
                  <w:r w:rsidRPr="006F3E10">
                    <w:rPr>
                      <w:rFonts w:ascii="Times New Roman" w:hAnsi="Times New Roman" w:cs="Times New Roman"/>
                      <w:color w:val="000000"/>
                      <w:sz w:val="20"/>
                      <w:szCs w:val="20"/>
                    </w:rPr>
                    <w:t xml:space="preserve">• Regulates equipment, including electrocautery, lasers, endoscopy </w:t>
                  </w:r>
                </w:p>
                <w:p w14:paraId="6FC46D97" w14:textId="77777777" w:rsidR="006F3E10" w:rsidRPr="006F3E10" w:rsidRDefault="006F3E10" w:rsidP="006F3E10">
                  <w:pPr>
                    <w:autoSpaceDE w:val="0"/>
                    <w:autoSpaceDN w:val="0"/>
                    <w:adjustRightInd w:val="0"/>
                    <w:spacing w:after="0" w:line="240" w:lineRule="auto"/>
                    <w:rPr>
                      <w:rFonts w:ascii="Times New Roman" w:hAnsi="Times New Roman" w:cs="Times New Roman"/>
                      <w:color w:val="000000"/>
                      <w:sz w:val="20"/>
                      <w:szCs w:val="20"/>
                    </w:rPr>
                  </w:pPr>
                  <w:r w:rsidRPr="006F3E10">
                    <w:rPr>
                      <w:rFonts w:ascii="Times New Roman" w:hAnsi="Times New Roman" w:cs="Times New Roman"/>
                      <w:color w:val="000000"/>
                      <w:sz w:val="20"/>
                      <w:szCs w:val="20"/>
                    </w:rPr>
                    <w:t xml:space="preserve">• Performs patient assessment </w:t>
                  </w:r>
                </w:p>
              </w:tc>
            </w:tr>
          </w:tbl>
          <w:p w14:paraId="6E1831B3" w14:textId="77777777" w:rsidR="006F3E10" w:rsidRPr="003D3192" w:rsidRDefault="006F3E10" w:rsidP="001C64CE">
            <w:pPr>
              <w:rPr>
                <w:rFonts w:ascii="Times New Roman" w:hAnsi="Times New Roman" w:cs="Times New Roman"/>
                <w:sz w:val="20"/>
                <w:szCs w:val="20"/>
              </w:rPr>
            </w:pPr>
          </w:p>
        </w:tc>
      </w:tr>
      <w:tr w:rsidR="006F3E10" w14:paraId="0CDDBF71" w14:textId="77777777" w:rsidTr="40512872">
        <w:tc>
          <w:tcPr>
            <w:tcW w:w="3055" w:type="dxa"/>
          </w:tcPr>
          <w:p w14:paraId="4324DCDC" w14:textId="77777777" w:rsidR="006F3E10" w:rsidRDefault="006F3E10" w:rsidP="001C64CE">
            <w:pPr>
              <w:rPr>
                <w:rFonts w:ascii="Times New Roman" w:hAnsi="Times New Roman" w:cs="Times New Roman"/>
              </w:rPr>
            </w:pPr>
            <w:r>
              <w:rPr>
                <w:rFonts w:ascii="Times New Roman" w:hAnsi="Times New Roman" w:cs="Times New Roman"/>
              </w:rPr>
              <w:lastRenderedPageBreak/>
              <w:t>Motor</w:t>
            </w:r>
          </w:p>
        </w:tc>
        <w:tc>
          <w:tcPr>
            <w:tcW w:w="1972" w:type="dxa"/>
          </w:tcPr>
          <w:p w14:paraId="24829692" w14:textId="77777777" w:rsidR="006F3E10" w:rsidRDefault="006F3E10" w:rsidP="001C64CE">
            <w:pPr>
              <w:rPr>
                <w:rFonts w:ascii="Times New Roman" w:hAnsi="Times New Roman" w:cs="Times New Roman"/>
              </w:rPr>
            </w:pPr>
            <w:r>
              <w:rPr>
                <w:rFonts w:ascii="Times New Roman" w:hAnsi="Times New Roman" w:cs="Times New Roman"/>
              </w:rPr>
              <w:t>Fine motor skills</w:t>
            </w:r>
          </w:p>
        </w:tc>
        <w:tc>
          <w:tcPr>
            <w:tcW w:w="4323" w:type="dxa"/>
          </w:tcPr>
          <w:p w14:paraId="29041B4B" w14:textId="77777777" w:rsidR="006F3E10" w:rsidRPr="003D3192" w:rsidRDefault="006F3E10" w:rsidP="006F3E10">
            <w:pPr>
              <w:pStyle w:val="Default"/>
              <w:rPr>
                <w:sz w:val="20"/>
                <w:szCs w:val="20"/>
              </w:rPr>
            </w:pPr>
            <w:r w:rsidRPr="003D3192">
              <w:rPr>
                <w:sz w:val="20"/>
                <w:szCs w:val="20"/>
              </w:rPr>
              <w:t xml:space="preserve">• Possesses eye-hand coordination, both hands </w:t>
            </w:r>
          </w:p>
          <w:p w14:paraId="08319B9A" w14:textId="77777777" w:rsidR="006F3E10" w:rsidRPr="003D3192" w:rsidRDefault="006F3E10" w:rsidP="006F3E10">
            <w:pPr>
              <w:pStyle w:val="Default"/>
              <w:rPr>
                <w:sz w:val="20"/>
                <w:szCs w:val="20"/>
              </w:rPr>
            </w:pPr>
            <w:r w:rsidRPr="003D3192">
              <w:rPr>
                <w:sz w:val="20"/>
                <w:szCs w:val="20"/>
              </w:rPr>
              <w:t xml:space="preserve">• Manipulates needles, blades, sutures, and instrumentation with both hands </w:t>
            </w:r>
          </w:p>
          <w:p w14:paraId="12233D34" w14:textId="77777777" w:rsidR="006F3E10" w:rsidRPr="003D3192" w:rsidRDefault="006F3E10" w:rsidP="006F3E10">
            <w:pPr>
              <w:pStyle w:val="Default"/>
              <w:rPr>
                <w:sz w:val="20"/>
                <w:szCs w:val="20"/>
              </w:rPr>
            </w:pPr>
            <w:r w:rsidRPr="003D3192">
              <w:rPr>
                <w:sz w:val="20"/>
                <w:szCs w:val="20"/>
              </w:rPr>
              <w:t xml:space="preserve">• Evaluates size of suture by feel </w:t>
            </w:r>
          </w:p>
        </w:tc>
      </w:tr>
      <w:tr w:rsidR="006F3E10" w14:paraId="6CD69320" w14:textId="77777777" w:rsidTr="40512872">
        <w:tc>
          <w:tcPr>
            <w:tcW w:w="3055" w:type="dxa"/>
          </w:tcPr>
          <w:p w14:paraId="067AFA6F" w14:textId="77777777" w:rsidR="006F3E10" w:rsidRDefault="006F3E10" w:rsidP="001C64CE">
            <w:pPr>
              <w:rPr>
                <w:rFonts w:ascii="Times New Roman" w:hAnsi="Times New Roman" w:cs="Times New Roman"/>
              </w:rPr>
            </w:pPr>
            <w:r>
              <w:rPr>
                <w:rFonts w:ascii="Times New Roman" w:hAnsi="Times New Roman" w:cs="Times New Roman"/>
              </w:rPr>
              <w:t>Behavioral/Social</w:t>
            </w:r>
          </w:p>
        </w:tc>
        <w:tc>
          <w:tcPr>
            <w:tcW w:w="1972" w:type="dxa"/>
          </w:tcPr>
          <w:p w14:paraId="7EE99AD8" w14:textId="77777777" w:rsidR="006F3E10" w:rsidRDefault="006F3E10" w:rsidP="001C64CE">
            <w:pPr>
              <w:rPr>
                <w:rFonts w:ascii="Times New Roman" w:hAnsi="Times New Roman" w:cs="Times New Roman"/>
              </w:rPr>
            </w:pPr>
            <w:r>
              <w:rPr>
                <w:rFonts w:ascii="Times New Roman" w:hAnsi="Times New Roman" w:cs="Times New Roman"/>
              </w:rPr>
              <w:t>Emotional stability</w:t>
            </w:r>
          </w:p>
        </w:tc>
        <w:tc>
          <w:tcPr>
            <w:tcW w:w="4323" w:type="dxa"/>
          </w:tcPr>
          <w:p w14:paraId="3DB74ACE" w14:textId="77777777" w:rsidR="006F3E10" w:rsidRPr="003D3192" w:rsidRDefault="006F3E10" w:rsidP="006F3E10">
            <w:pPr>
              <w:pStyle w:val="Default"/>
              <w:rPr>
                <w:sz w:val="20"/>
                <w:szCs w:val="20"/>
              </w:rPr>
            </w:pPr>
            <w:r w:rsidRPr="003D3192">
              <w:rPr>
                <w:sz w:val="20"/>
                <w:szCs w:val="20"/>
              </w:rPr>
              <w:t xml:space="preserve">• Accepts responsibility for total patient care </w:t>
            </w:r>
          </w:p>
          <w:p w14:paraId="09A335E2" w14:textId="77777777" w:rsidR="006F3E10" w:rsidRPr="003D3192" w:rsidRDefault="006F3E10" w:rsidP="006F3E10">
            <w:pPr>
              <w:pStyle w:val="Default"/>
              <w:rPr>
                <w:sz w:val="20"/>
                <w:szCs w:val="20"/>
              </w:rPr>
            </w:pPr>
            <w:r w:rsidRPr="003D3192">
              <w:rPr>
                <w:sz w:val="20"/>
                <w:szCs w:val="20"/>
              </w:rPr>
              <w:t xml:space="preserve">• Possesses stable temperament, is responsible, organized and patient </w:t>
            </w:r>
          </w:p>
          <w:p w14:paraId="6DF3835F" w14:textId="77777777" w:rsidR="006F3E10" w:rsidRPr="003D3192" w:rsidRDefault="006F3E10" w:rsidP="006F3E10">
            <w:pPr>
              <w:pStyle w:val="Default"/>
              <w:rPr>
                <w:sz w:val="20"/>
                <w:szCs w:val="20"/>
              </w:rPr>
            </w:pPr>
            <w:r w:rsidRPr="003D3192">
              <w:rPr>
                <w:sz w:val="20"/>
                <w:szCs w:val="20"/>
              </w:rPr>
              <w:t>• Responds in an emotionally controlled manner in emergency siuations</w:t>
            </w:r>
          </w:p>
        </w:tc>
      </w:tr>
      <w:tr w:rsidR="006F3E10" w14:paraId="3A8CF539" w14:textId="77777777" w:rsidTr="40512872">
        <w:tc>
          <w:tcPr>
            <w:tcW w:w="3055" w:type="dxa"/>
          </w:tcPr>
          <w:p w14:paraId="109D6318" w14:textId="77777777" w:rsidR="006F3E10" w:rsidRDefault="006F3E10" w:rsidP="001C64CE">
            <w:pPr>
              <w:rPr>
                <w:rFonts w:ascii="Times New Roman" w:hAnsi="Times New Roman" w:cs="Times New Roman"/>
              </w:rPr>
            </w:pPr>
            <w:r>
              <w:rPr>
                <w:rFonts w:ascii="Times New Roman" w:hAnsi="Times New Roman" w:cs="Times New Roman"/>
              </w:rPr>
              <w:t>Behavioral/Social</w:t>
            </w:r>
          </w:p>
        </w:tc>
        <w:tc>
          <w:tcPr>
            <w:tcW w:w="1972" w:type="dxa"/>
          </w:tcPr>
          <w:p w14:paraId="75937AE8" w14:textId="77777777" w:rsidR="006F3E10" w:rsidRDefault="006F3E10" w:rsidP="001C64CE">
            <w:pPr>
              <w:rPr>
                <w:rFonts w:ascii="Times New Roman" w:hAnsi="Times New Roman" w:cs="Times New Roman"/>
              </w:rPr>
            </w:pPr>
            <w:r>
              <w:rPr>
                <w:rFonts w:ascii="Times New Roman" w:hAnsi="Times New Roman" w:cs="Times New Roman"/>
              </w:rPr>
              <w:t>Flexibility</w:t>
            </w:r>
          </w:p>
        </w:tc>
        <w:tc>
          <w:tcPr>
            <w:tcW w:w="4323" w:type="dxa"/>
          </w:tcPr>
          <w:p w14:paraId="541D4CE1" w14:textId="77777777" w:rsidR="006F3E10" w:rsidRPr="003D3192" w:rsidRDefault="006F3E10" w:rsidP="006F3E10">
            <w:pPr>
              <w:pStyle w:val="Default"/>
              <w:rPr>
                <w:sz w:val="20"/>
                <w:szCs w:val="20"/>
              </w:rPr>
            </w:pPr>
            <w:r w:rsidRPr="003D3192">
              <w:rPr>
                <w:sz w:val="20"/>
                <w:szCs w:val="20"/>
              </w:rPr>
              <w:t>• Adapts to rigorous clinical attendance requirements, irregular working hours, and emergency call schedule</w:t>
            </w:r>
          </w:p>
        </w:tc>
      </w:tr>
      <w:tr w:rsidR="006F3E10" w14:paraId="5B5774F1" w14:textId="77777777" w:rsidTr="40512872">
        <w:tc>
          <w:tcPr>
            <w:tcW w:w="3055" w:type="dxa"/>
          </w:tcPr>
          <w:p w14:paraId="14B01425" w14:textId="77777777" w:rsidR="006F3E10" w:rsidRDefault="006F3E10" w:rsidP="006F3E10">
            <w:pPr>
              <w:rPr>
                <w:rFonts w:ascii="Times New Roman" w:hAnsi="Times New Roman" w:cs="Times New Roman"/>
              </w:rPr>
            </w:pPr>
            <w:r>
              <w:rPr>
                <w:rFonts w:ascii="Times New Roman" w:hAnsi="Times New Roman" w:cs="Times New Roman"/>
              </w:rPr>
              <w:t>Behavioral/Social</w:t>
            </w:r>
          </w:p>
        </w:tc>
        <w:tc>
          <w:tcPr>
            <w:tcW w:w="1972" w:type="dxa"/>
          </w:tcPr>
          <w:p w14:paraId="72279F40" w14:textId="77777777" w:rsidR="006F3E10" w:rsidRDefault="006F3E10" w:rsidP="006F3E10">
            <w:pPr>
              <w:rPr>
                <w:rFonts w:ascii="Times New Roman" w:hAnsi="Times New Roman" w:cs="Times New Roman"/>
              </w:rPr>
            </w:pPr>
            <w:r>
              <w:rPr>
                <w:rFonts w:ascii="Times New Roman" w:hAnsi="Times New Roman" w:cs="Times New Roman"/>
              </w:rPr>
              <w:t>Functions Effectively Under Stress</w:t>
            </w:r>
          </w:p>
        </w:tc>
        <w:tc>
          <w:tcPr>
            <w:tcW w:w="4323" w:type="dxa"/>
          </w:tcPr>
          <w:p w14:paraId="50FFD247" w14:textId="77777777" w:rsidR="006F3E10" w:rsidRPr="003D3192" w:rsidRDefault="006F3E10" w:rsidP="006F3E10">
            <w:pPr>
              <w:pStyle w:val="Default"/>
              <w:rPr>
                <w:sz w:val="20"/>
                <w:szCs w:val="20"/>
              </w:rPr>
            </w:pPr>
            <w:r w:rsidRPr="003D3192">
              <w:rPr>
                <w:sz w:val="20"/>
                <w:szCs w:val="20"/>
              </w:rPr>
              <w:t xml:space="preserve">• Utilizes acceptable coping mechanisms in a high stress environment </w:t>
            </w:r>
          </w:p>
          <w:p w14:paraId="7470032C" w14:textId="77777777" w:rsidR="006F3E10" w:rsidRPr="003D3192" w:rsidRDefault="006F3E10" w:rsidP="006F3E10">
            <w:pPr>
              <w:pStyle w:val="Default"/>
              <w:rPr>
                <w:sz w:val="20"/>
                <w:szCs w:val="20"/>
              </w:rPr>
            </w:pPr>
            <w:r w:rsidRPr="003D3192">
              <w:rPr>
                <w:sz w:val="20"/>
                <w:szCs w:val="20"/>
              </w:rPr>
              <w:t xml:space="preserve">• Accepts criticism without retaliation, particularly regarding sterile techniques, assignments, shift and unit/clinical rotation </w:t>
            </w:r>
          </w:p>
          <w:p w14:paraId="7BDBEADD" w14:textId="77777777" w:rsidR="006F3E10" w:rsidRPr="003D3192" w:rsidRDefault="006F3E10" w:rsidP="006F3E10">
            <w:pPr>
              <w:pStyle w:val="Default"/>
              <w:rPr>
                <w:sz w:val="20"/>
                <w:szCs w:val="20"/>
              </w:rPr>
            </w:pPr>
            <w:r w:rsidRPr="003D3192">
              <w:rPr>
                <w:sz w:val="20"/>
                <w:szCs w:val="20"/>
              </w:rPr>
              <w:t xml:space="preserve">• Plans and implements execution of duties independently </w:t>
            </w:r>
          </w:p>
          <w:p w14:paraId="1F4BA2B6" w14:textId="77777777" w:rsidR="006F3E10" w:rsidRPr="003D3192" w:rsidRDefault="006F3E10" w:rsidP="006F3E10">
            <w:pPr>
              <w:pStyle w:val="Default"/>
              <w:rPr>
                <w:sz w:val="20"/>
                <w:szCs w:val="20"/>
              </w:rPr>
            </w:pPr>
            <w:r w:rsidRPr="003D3192">
              <w:rPr>
                <w:sz w:val="20"/>
                <w:szCs w:val="20"/>
              </w:rPr>
              <w:t xml:space="preserve">• Avoids demonstrating personal stress or frustration when interacting with clients, significant others, and health care team members </w:t>
            </w:r>
          </w:p>
          <w:p w14:paraId="7C9154EF" w14:textId="77777777" w:rsidR="006F3E10" w:rsidRPr="003D3192" w:rsidRDefault="006F3E10" w:rsidP="006F3E10">
            <w:pPr>
              <w:pStyle w:val="Default"/>
              <w:rPr>
                <w:sz w:val="20"/>
                <w:szCs w:val="20"/>
              </w:rPr>
            </w:pPr>
            <w:r w:rsidRPr="003D3192">
              <w:rPr>
                <w:sz w:val="20"/>
                <w:szCs w:val="20"/>
              </w:rPr>
              <w:t xml:space="preserve">• Avoids use of drugs or alcohol in or before clinical or class setting </w:t>
            </w:r>
          </w:p>
        </w:tc>
      </w:tr>
      <w:tr w:rsidR="006F3E10" w14:paraId="2AE64E96" w14:textId="77777777" w:rsidTr="40512872">
        <w:tc>
          <w:tcPr>
            <w:tcW w:w="3055" w:type="dxa"/>
          </w:tcPr>
          <w:p w14:paraId="3EB60FAE" w14:textId="77777777" w:rsidR="006F3E10" w:rsidRDefault="006F3E10" w:rsidP="006F3E10">
            <w:pPr>
              <w:rPr>
                <w:rFonts w:ascii="Times New Roman" w:hAnsi="Times New Roman" w:cs="Times New Roman"/>
              </w:rPr>
            </w:pPr>
            <w:r>
              <w:rPr>
                <w:rFonts w:ascii="Times New Roman" w:hAnsi="Times New Roman" w:cs="Times New Roman"/>
              </w:rPr>
              <w:t>Behavioral/Social</w:t>
            </w:r>
          </w:p>
        </w:tc>
        <w:tc>
          <w:tcPr>
            <w:tcW w:w="1972" w:type="dxa"/>
          </w:tcPr>
          <w:p w14:paraId="5A34766F" w14:textId="77777777" w:rsidR="006F3E10" w:rsidRDefault="006F3E10" w:rsidP="006F3E10">
            <w:pPr>
              <w:rPr>
                <w:rFonts w:ascii="Times New Roman" w:hAnsi="Times New Roman" w:cs="Times New Roman"/>
              </w:rPr>
            </w:pPr>
            <w:r>
              <w:rPr>
                <w:rFonts w:ascii="Times New Roman" w:hAnsi="Times New Roman" w:cs="Times New Roman"/>
              </w:rPr>
              <w:t>Demonstrates caring behavior</w:t>
            </w:r>
          </w:p>
        </w:tc>
        <w:tc>
          <w:tcPr>
            <w:tcW w:w="4323" w:type="dxa"/>
          </w:tcPr>
          <w:p w14:paraId="0E636B0C" w14:textId="77777777" w:rsidR="003D3192" w:rsidRPr="003D3192" w:rsidRDefault="003D3192" w:rsidP="003D3192">
            <w:pPr>
              <w:pStyle w:val="Default"/>
              <w:rPr>
                <w:sz w:val="20"/>
                <w:szCs w:val="20"/>
              </w:rPr>
            </w:pPr>
            <w:r w:rsidRPr="003D3192">
              <w:rPr>
                <w:sz w:val="20"/>
                <w:szCs w:val="20"/>
              </w:rPr>
              <w:t xml:space="preserve">• Interacts with client and significant other in a positive manner without demonstrating personal stress or frustration </w:t>
            </w:r>
          </w:p>
          <w:p w14:paraId="4459FD6D" w14:textId="77777777" w:rsidR="003D3192" w:rsidRPr="003D3192" w:rsidRDefault="003D3192" w:rsidP="003D3192">
            <w:pPr>
              <w:pStyle w:val="Default"/>
              <w:rPr>
                <w:sz w:val="20"/>
                <w:szCs w:val="20"/>
              </w:rPr>
            </w:pPr>
            <w:r w:rsidRPr="003D3192">
              <w:rPr>
                <w:sz w:val="20"/>
                <w:szCs w:val="20"/>
              </w:rPr>
              <w:t xml:space="preserve">• Provides emotional support to surgical team members and the patient </w:t>
            </w:r>
          </w:p>
          <w:p w14:paraId="14A83423" w14:textId="77777777" w:rsidR="006F3E10" w:rsidRPr="003D3192" w:rsidRDefault="003D3192" w:rsidP="003D3192">
            <w:pPr>
              <w:pStyle w:val="Default"/>
              <w:rPr>
                <w:sz w:val="20"/>
                <w:szCs w:val="20"/>
              </w:rPr>
            </w:pPr>
            <w:r w:rsidRPr="003D3192">
              <w:rPr>
                <w:sz w:val="20"/>
                <w:szCs w:val="20"/>
              </w:rPr>
              <w:t xml:space="preserve">• Interacts professionally with clients, significant others and health care team members and organizations </w:t>
            </w:r>
          </w:p>
        </w:tc>
      </w:tr>
      <w:tr w:rsidR="006F3E10" w14:paraId="513CD510" w14:textId="77777777" w:rsidTr="40512872">
        <w:tc>
          <w:tcPr>
            <w:tcW w:w="3055" w:type="dxa"/>
          </w:tcPr>
          <w:p w14:paraId="43C70A2D" w14:textId="77777777" w:rsidR="006F3E10" w:rsidRDefault="006F3E10" w:rsidP="006F3E10">
            <w:pPr>
              <w:rPr>
                <w:rFonts w:ascii="Times New Roman" w:hAnsi="Times New Roman" w:cs="Times New Roman"/>
              </w:rPr>
            </w:pPr>
            <w:r>
              <w:rPr>
                <w:rFonts w:ascii="Times New Roman" w:hAnsi="Times New Roman" w:cs="Times New Roman"/>
              </w:rPr>
              <w:t>Intellectual/Conceptual/</w:t>
            </w:r>
            <w:r w:rsidR="00AE3331">
              <w:rPr>
                <w:rFonts w:ascii="Times New Roman" w:hAnsi="Times New Roman" w:cs="Times New Roman"/>
              </w:rPr>
              <w:t>Judgmental</w:t>
            </w:r>
          </w:p>
        </w:tc>
        <w:tc>
          <w:tcPr>
            <w:tcW w:w="1972" w:type="dxa"/>
          </w:tcPr>
          <w:p w14:paraId="00BA2E4B" w14:textId="77777777" w:rsidR="006F3E10" w:rsidRDefault="006F3E10" w:rsidP="006F3E10">
            <w:pPr>
              <w:rPr>
                <w:rFonts w:ascii="Times New Roman" w:hAnsi="Times New Roman" w:cs="Times New Roman"/>
              </w:rPr>
            </w:pPr>
            <w:r>
              <w:rPr>
                <w:rFonts w:ascii="Times New Roman" w:hAnsi="Times New Roman" w:cs="Times New Roman"/>
              </w:rPr>
              <w:t>Problem solving ability; critical thinking</w:t>
            </w:r>
          </w:p>
        </w:tc>
        <w:tc>
          <w:tcPr>
            <w:tcW w:w="4323" w:type="dxa"/>
          </w:tcPr>
          <w:p w14:paraId="45B96864" w14:textId="77777777" w:rsidR="003D3192" w:rsidRPr="003D3192" w:rsidRDefault="003D3192" w:rsidP="003D3192">
            <w:pPr>
              <w:pStyle w:val="Default"/>
              <w:rPr>
                <w:sz w:val="20"/>
                <w:szCs w:val="20"/>
              </w:rPr>
            </w:pPr>
            <w:r w:rsidRPr="003D3192">
              <w:rPr>
                <w:sz w:val="20"/>
                <w:szCs w:val="20"/>
              </w:rPr>
              <w:t xml:space="preserve">• Calculates dosages to prepare and mix medications correctly </w:t>
            </w:r>
          </w:p>
          <w:p w14:paraId="079CDC98" w14:textId="77777777" w:rsidR="003D3192" w:rsidRPr="003D3192" w:rsidRDefault="003D3192" w:rsidP="003D3192">
            <w:pPr>
              <w:pStyle w:val="Default"/>
              <w:rPr>
                <w:sz w:val="20"/>
                <w:szCs w:val="20"/>
              </w:rPr>
            </w:pPr>
            <w:r w:rsidRPr="003D3192">
              <w:rPr>
                <w:sz w:val="20"/>
                <w:szCs w:val="20"/>
              </w:rPr>
              <w:t xml:space="preserve">• Anticipates the needs of the surgical team for instrumentation and supplies in routine and unexpected situations </w:t>
            </w:r>
          </w:p>
          <w:p w14:paraId="76124D5A" w14:textId="77777777" w:rsidR="003D3192" w:rsidRPr="003D3192" w:rsidRDefault="003D3192" w:rsidP="003D3192">
            <w:pPr>
              <w:pStyle w:val="Default"/>
              <w:rPr>
                <w:sz w:val="20"/>
                <w:szCs w:val="20"/>
              </w:rPr>
            </w:pPr>
            <w:r w:rsidRPr="003D3192">
              <w:rPr>
                <w:sz w:val="20"/>
                <w:szCs w:val="20"/>
              </w:rPr>
              <w:t xml:space="preserve">• Demonstrates ability to respond quickly and prioritize the surgeon’s needs in routine and emergency situations </w:t>
            </w:r>
          </w:p>
          <w:p w14:paraId="23B0D171" w14:textId="77777777" w:rsidR="003D3192" w:rsidRPr="003D3192" w:rsidRDefault="003D3192" w:rsidP="003D3192">
            <w:pPr>
              <w:pStyle w:val="Default"/>
              <w:rPr>
                <w:sz w:val="20"/>
                <w:szCs w:val="20"/>
              </w:rPr>
            </w:pPr>
            <w:r w:rsidRPr="003D3192">
              <w:rPr>
                <w:sz w:val="20"/>
                <w:szCs w:val="20"/>
              </w:rPr>
              <w:t xml:space="preserve">• Analyzes situations involving a potential break in aseptic technique </w:t>
            </w:r>
          </w:p>
          <w:p w14:paraId="227519ED" w14:textId="77777777" w:rsidR="003D3192" w:rsidRPr="003D3192" w:rsidRDefault="003D3192" w:rsidP="003D3192">
            <w:pPr>
              <w:pStyle w:val="Default"/>
              <w:rPr>
                <w:sz w:val="20"/>
                <w:szCs w:val="20"/>
              </w:rPr>
            </w:pPr>
            <w:r w:rsidRPr="003D3192">
              <w:rPr>
                <w:sz w:val="20"/>
                <w:szCs w:val="20"/>
              </w:rPr>
              <w:t xml:space="preserve">• Recognizes and initiates interventions for client status changes </w:t>
            </w:r>
          </w:p>
          <w:p w14:paraId="57E9E399" w14:textId="77777777" w:rsidR="003D3192" w:rsidRPr="003D3192" w:rsidRDefault="003D3192" w:rsidP="003D3192">
            <w:pPr>
              <w:pStyle w:val="Default"/>
              <w:rPr>
                <w:sz w:val="20"/>
                <w:szCs w:val="20"/>
              </w:rPr>
            </w:pPr>
            <w:r w:rsidRPr="003D3192">
              <w:rPr>
                <w:sz w:val="20"/>
                <w:szCs w:val="20"/>
              </w:rPr>
              <w:lastRenderedPageBreak/>
              <w:t xml:space="preserve">• Prepares in advance for clinical and integrates general information to specific tasks and procedures </w:t>
            </w:r>
          </w:p>
          <w:p w14:paraId="54E11D2A" w14:textId="77777777" w:rsidR="006F3E10" w:rsidRPr="003D3192" w:rsidRDefault="006F3E10" w:rsidP="006F3E10">
            <w:pPr>
              <w:rPr>
                <w:rFonts w:ascii="Times New Roman" w:hAnsi="Times New Roman" w:cs="Times New Roman"/>
                <w:sz w:val="20"/>
                <w:szCs w:val="20"/>
              </w:rPr>
            </w:pPr>
          </w:p>
        </w:tc>
      </w:tr>
      <w:tr w:rsidR="006F3E10" w14:paraId="29E50B05" w14:textId="77777777" w:rsidTr="40512872">
        <w:tc>
          <w:tcPr>
            <w:tcW w:w="3055" w:type="dxa"/>
          </w:tcPr>
          <w:p w14:paraId="2345DA27" w14:textId="77777777" w:rsidR="006F3E10" w:rsidRDefault="006F3E10" w:rsidP="006F3E10">
            <w:pPr>
              <w:rPr>
                <w:rFonts w:ascii="Times New Roman" w:hAnsi="Times New Roman" w:cs="Times New Roman"/>
              </w:rPr>
            </w:pPr>
            <w:r>
              <w:rPr>
                <w:rFonts w:ascii="Times New Roman" w:hAnsi="Times New Roman" w:cs="Times New Roman"/>
              </w:rPr>
              <w:lastRenderedPageBreak/>
              <w:t>Intellectual/Conceptual/Judgemental</w:t>
            </w:r>
          </w:p>
        </w:tc>
        <w:tc>
          <w:tcPr>
            <w:tcW w:w="1972" w:type="dxa"/>
          </w:tcPr>
          <w:p w14:paraId="54735D52" w14:textId="77777777" w:rsidR="006F3E10" w:rsidRDefault="006F3E10" w:rsidP="006F3E10">
            <w:pPr>
              <w:rPr>
                <w:rFonts w:ascii="Times New Roman" w:hAnsi="Times New Roman" w:cs="Times New Roman"/>
              </w:rPr>
            </w:pPr>
            <w:r>
              <w:rPr>
                <w:rFonts w:ascii="Times New Roman" w:hAnsi="Times New Roman" w:cs="Times New Roman"/>
              </w:rPr>
              <w:t>Recognizes hazards and assumes responsibility for safety</w:t>
            </w:r>
          </w:p>
        </w:tc>
        <w:tc>
          <w:tcPr>
            <w:tcW w:w="4323" w:type="dxa"/>
          </w:tcPr>
          <w:p w14:paraId="601135B3" w14:textId="77777777" w:rsidR="003D3192" w:rsidRPr="003D3192" w:rsidRDefault="003D3192" w:rsidP="003D3192">
            <w:pPr>
              <w:pStyle w:val="Default"/>
              <w:rPr>
                <w:sz w:val="20"/>
                <w:szCs w:val="20"/>
              </w:rPr>
            </w:pPr>
            <w:r w:rsidRPr="003D3192">
              <w:rPr>
                <w:sz w:val="20"/>
                <w:szCs w:val="20"/>
              </w:rPr>
              <w:t xml:space="preserve">• Awareness of exposure to toxic substances such as Laser, sterilants, x-ray, fumes, blood, etc. </w:t>
            </w:r>
          </w:p>
          <w:p w14:paraId="7AEA660D" w14:textId="77777777" w:rsidR="006F3E10" w:rsidRPr="003D3192" w:rsidRDefault="003D3192" w:rsidP="003D3192">
            <w:pPr>
              <w:pStyle w:val="Default"/>
              <w:rPr>
                <w:sz w:val="20"/>
                <w:szCs w:val="20"/>
              </w:rPr>
            </w:pPr>
            <w:r w:rsidRPr="003D3192">
              <w:rPr>
                <w:sz w:val="20"/>
                <w:szCs w:val="20"/>
              </w:rPr>
              <w:t xml:space="preserve">• Takes appropriate safety precautions to prevent injury to self or others </w:t>
            </w:r>
          </w:p>
        </w:tc>
      </w:tr>
      <w:tr w:rsidR="006F3E10" w14:paraId="77834BF2" w14:textId="77777777" w:rsidTr="40512872">
        <w:tc>
          <w:tcPr>
            <w:tcW w:w="3055" w:type="dxa"/>
          </w:tcPr>
          <w:p w14:paraId="3CACDAF6" w14:textId="77777777" w:rsidR="006F3E10" w:rsidRDefault="006F3E10" w:rsidP="006F3E10">
            <w:pPr>
              <w:rPr>
                <w:rFonts w:ascii="Times New Roman" w:hAnsi="Times New Roman" w:cs="Times New Roman"/>
              </w:rPr>
            </w:pPr>
            <w:r>
              <w:rPr>
                <w:rFonts w:ascii="Times New Roman" w:hAnsi="Times New Roman" w:cs="Times New Roman"/>
              </w:rPr>
              <w:t>Communication</w:t>
            </w:r>
          </w:p>
        </w:tc>
        <w:tc>
          <w:tcPr>
            <w:tcW w:w="1972" w:type="dxa"/>
          </w:tcPr>
          <w:p w14:paraId="3055063E" w14:textId="77777777" w:rsidR="006F3E10" w:rsidRDefault="006F3E10" w:rsidP="006F3E10">
            <w:pPr>
              <w:rPr>
                <w:rFonts w:ascii="Times New Roman" w:hAnsi="Times New Roman" w:cs="Times New Roman"/>
              </w:rPr>
            </w:pPr>
            <w:r>
              <w:rPr>
                <w:rFonts w:ascii="Times New Roman" w:hAnsi="Times New Roman" w:cs="Times New Roman"/>
              </w:rPr>
              <w:t>Interaction and therapeutic communication</w:t>
            </w:r>
          </w:p>
        </w:tc>
        <w:tc>
          <w:tcPr>
            <w:tcW w:w="4323" w:type="dxa"/>
          </w:tcPr>
          <w:p w14:paraId="1A10A467" w14:textId="77777777" w:rsidR="003D3192" w:rsidRPr="003D3192" w:rsidRDefault="003D3192" w:rsidP="003D3192">
            <w:pPr>
              <w:pStyle w:val="Default"/>
              <w:rPr>
                <w:sz w:val="20"/>
                <w:szCs w:val="20"/>
              </w:rPr>
            </w:pPr>
            <w:r w:rsidRPr="003D3192">
              <w:rPr>
                <w:sz w:val="20"/>
                <w:szCs w:val="20"/>
              </w:rPr>
              <w:t xml:space="preserve">• Speaks effectively with patients, families, and health care team members </w:t>
            </w:r>
          </w:p>
          <w:p w14:paraId="3F74D654" w14:textId="77777777" w:rsidR="003D3192" w:rsidRPr="003D3192" w:rsidRDefault="003D3192" w:rsidP="003D3192">
            <w:pPr>
              <w:pStyle w:val="Default"/>
              <w:rPr>
                <w:sz w:val="20"/>
                <w:szCs w:val="20"/>
              </w:rPr>
            </w:pPr>
            <w:r w:rsidRPr="003D3192">
              <w:rPr>
                <w:sz w:val="20"/>
                <w:szCs w:val="20"/>
              </w:rPr>
              <w:t xml:space="preserve">• Identifies and interprets non-verbal communication </w:t>
            </w:r>
          </w:p>
          <w:p w14:paraId="42DA4EEB" w14:textId="77777777" w:rsidR="003D3192" w:rsidRPr="003D3192" w:rsidRDefault="003D3192" w:rsidP="003D3192">
            <w:pPr>
              <w:pStyle w:val="Default"/>
              <w:rPr>
                <w:sz w:val="20"/>
                <w:szCs w:val="20"/>
              </w:rPr>
            </w:pPr>
            <w:r w:rsidRPr="003D3192">
              <w:rPr>
                <w:sz w:val="20"/>
                <w:szCs w:val="20"/>
              </w:rPr>
              <w:t xml:space="preserve">• Demonstrates knowledge of items and events that must be documented such as counts, implants, equipment use, etc. </w:t>
            </w:r>
          </w:p>
          <w:p w14:paraId="67191868" w14:textId="77777777" w:rsidR="003D3192" w:rsidRPr="003D3192" w:rsidRDefault="003D3192" w:rsidP="003D3192">
            <w:pPr>
              <w:pStyle w:val="Default"/>
              <w:rPr>
                <w:sz w:val="20"/>
                <w:szCs w:val="20"/>
              </w:rPr>
            </w:pPr>
            <w:r w:rsidRPr="003D3192">
              <w:rPr>
                <w:sz w:val="20"/>
                <w:szCs w:val="20"/>
              </w:rPr>
              <w:t xml:space="preserve">• Accurately, objectively, concisely and legible documents information on the patient’s chart, specimens and other written documentation </w:t>
            </w:r>
          </w:p>
          <w:p w14:paraId="249F7476" w14:textId="77777777" w:rsidR="003D3192" w:rsidRPr="003D3192" w:rsidRDefault="003D3192" w:rsidP="003D3192">
            <w:pPr>
              <w:pStyle w:val="Default"/>
              <w:rPr>
                <w:sz w:val="20"/>
                <w:szCs w:val="20"/>
              </w:rPr>
            </w:pPr>
            <w:r w:rsidRPr="003D3192">
              <w:rPr>
                <w:sz w:val="20"/>
                <w:szCs w:val="20"/>
              </w:rPr>
              <w:t xml:space="preserve">• Reads surgeon’s preference cards, medication labels, orders (typed and handwritten), policies, procedures, and instructions </w:t>
            </w:r>
          </w:p>
          <w:p w14:paraId="30E1988B" w14:textId="77777777" w:rsidR="003D3192" w:rsidRPr="003D3192" w:rsidRDefault="003D3192" w:rsidP="003D3192">
            <w:pPr>
              <w:pStyle w:val="Default"/>
              <w:rPr>
                <w:sz w:val="20"/>
                <w:szCs w:val="20"/>
              </w:rPr>
            </w:pPr>
            <w:r w:rsidRPr="003D3192">
              <w:rPr>
                <w:sz w:val="20"/>
                <w:szCs w:val="20"/>
              </w:rPr>
              <w:t xml:space="preserve">• Ability to communicate in a rational and coherent manner both orally and in writing </w:t>
            </w:r>
          </w:p>
          <w:p w14:paraId="34CD778D" w14:textId="77777777" w:rsidR="003D3192" w:rsidRPr="003D3192" w:rsidRDefault="003D3192" w:rsidP="003D3192">
            <w:pPr>
              <w:pStyle w:val="Default"/>
              <w:rPr>
                <w:sz w:val="20"/>
                <w:szCs w:val="20"/>
              </w:rPr>
            </w:pPr>
            <w:r w:rsidRPr="003D3192">
              <w:rPr>
                <w:sz w:val="20"/>
                <w:szCs w:val="20"/>
              </w:rPr>
              <w:t xml:space="preserve">• Maintains professionalism and minimizes social interaction </w:t>
            </w:r>
          </w:p>
          <w:p w14:paraId="31126E5D" w14:textId="77777777" w:rsidR="006F3E10" w:rsidRPr="003D3192" w:rsidRDefault="006F3E10" w:rsidP="006F3E10">
            <w:pPr>
              <w:rPr>
                <w:rFonts w:ascii="Times New Roman" w:hAnsi="Times New Roman" w:cs="Times New Roman"/>
                <w:sz w:val="20"/>
                <w:szCs w:val="20"/>
              </w:rPr>
            </w:pPr>
          </w:p>
        </w:tc>
      </w:tr>
    </w:tbl>
    <w:p w14:paraId="2DE403A5" w14:textId="77777777" w:rsidR="001C64CE" w:rsidRDefault="001C64CE" w:rsidP="001C64CE">
      <w:pPr>
        <w:rPr>
          <w:rFonts w:ascii="Times New Roman" w:hAnsi="Times New Roman" w:cs="Times New Roman"/>
        </w:rPr>
      </w:pPr>
    </w:p>
    <w:p w14:paraId="19A60CC2" w14:textId="77777777" w:rsidR="001C64CE" w:rsidRPr="003D3192" w:rsidRDefault="001C64CE" w:rsidP="001C64CE">
      <w:pPr>
        <w:rPr>
          <w:rFonts w:ascii="Times New Roman" w:hAnsi="Times New Roman" w:cs="Times New Roman"/>
          <w:b/>
          <w:u w:val="single"/>
        </w:rPr>
      </w:pPr>
      <w:r w:rsidRPr="003D3192">
        <w:rPr>
          <w:rFonts w:ascii="Times New Roman" w:hAnsi="Times New Roman" w:cs="Times New Roman"/>
          <w:b/>
          <w:u w:val="single"/>
        </w:rPr>
        <w:t>National Certification Pass Rate</w:t>
      </w:r>
    </w:p>
    <w:p w14:paraId="4371F94E" w14:textId="3E2E0B98" w:rsidR="001C64CE" w:rsidRDefault="002E7A0E" w:rsidP="001C64CE">
      <w:pPr>
        <w:rPr>
          <w:rFonts w:ascii="Times New Roman" w:hAnsi="Times New Roman" w:cs="Times New Roman"/>
        </w:rPr>
      </w:pPr>
      <w:r>
        <w:rPr>
          <w:rFonts w:ascii="Times New Roman" w:hAnsi="Times New Roman" w:cs="Times New Roman"/>
        </w:rPr>
        <w:t>2020- 2021 100%</w:t>
      </w:r>
    </w:p>
    <w:p w14:paraId="26B16D3F" w14:textId="027C7125" w:rsidR="002E7A0E" w:rsidRDefault="002E7A0E" w:rsidP="001C64CE">
      <w:pPr>
        <w:rPr>
          <w:rFonts w:ascii="Times New Roman" w:hAnsi="Times New Roman" w:cs="Times New Roman"/>
        </w:rPr>
      </w:pPr>
      <w:r>
        <w:rPr>
          <w:rFonts w:ascii="Times New Roman" w:hAnsi="Times New Roman" w:cs="Times New Roman"/>
        </w:rPr>
        <w:t>2021- 2022  87.5%</w:t>
      </w:r>
    </w:p>
    <w:p w14:paraId="62431CDC" w14:textId="61939315" w:rsidR="0024617C" w:rsidRDefault="00C74CF3" w:rsidP="001C64CE">
      <w:pPr>
        <w:rPr>
          <w:rFonts w:ascii="Times New Roman" w:hAnsi="Times New Roman" w:cs="Times New Roman"/>
        </w:rPr>
      </w:pPr>
      <w:r>
        <w:rPr>
          <w:rFonts w:ascii="Times New Roman" w:hAnsi="Times New Roman" w:cs="Times New Roman"/>
        </w:rPr>
        <w:t xml:space="preserve">2022-2023 </w:t>
      </w:r>
      <w:r w:rsidR="0015291D">
        <w:rPr>
          <w:rFonts w:ascii="Times New Roman" w:hAnsi="Times New Roman" w:cs="Times New Roman"/>
        </w:rPr>
        <w:t>– 100%</w:t>
      </w:r>
    </w:p>
    <w:p w14:paraId="218A1F51" w14:textId="41D0DC1E" w:rsidR="00090371" w:rsidRDefault="00090371" w:rsidP="001C64CE">
      <w:pPr>
        <w:rPr>
          <w:rFonts w:ascii="Times New Roman" w:hAnsi="Times New Roman" w:cs="Times New Roman"/>
        </w:rPr>
      </w:pPr>
      <w:r>
        <w:rPr>
          <w:rFonts w:ascii="Times New Roman" w:hAnsi="Times New Roman" w:cs="Times New Roman"/>
        </w:rPr>
        <w:t>2023-2024- 100%</w:t>
      </w:r>
    </w:p>
    <w:p w14:paraId="49E398E2" w14:textId="77777777" w:rsidR="0024617C" w:rsidRDefault="0024617C" w:rsidP="001C64CE">
      <w:pPr>
        <w:rPr>
          <w:rFonts w:ascii="Times New Roman" w:hAnsi="Times New Roman" w:cs="Times New Roman"/>
        </w:rPr>
      </w:pPr>
    </w:p>
    <w:p w14:paraId="16287F21" w14:textId="77777777" w:rsidR="0024617C" w:rsidRDefault="0024617C" w:rsidP="001C64CE">
      <w:pPr>
        <w:rPr>
          <w:rFonts w:ascii="Times New Roman" w:hAnsi="Times New Roman" w:cs="Times New Roman"/>
        </w:rPr>
      </w:pPr>
    </w:p>
    <w:p w14:paraId="5BE93A62" w14:textId="77777777" w:rsidR="0024617C" w:rsidRDefault="0024617C" w:rsidP="001C64CE">
      <w:pPr>
        <w:rPr>
          <w:rFonts w:ascii="Times New Roman" w:hAnsi="Times New Roman" w:cs="Times New Roman"/>
        </w:rPr>
      </w:pPr>
    </w:p>
    <w:p w14:paraId="384BA73E" w14:textId="77777777" w:rsidR="0024617C" w:rsidRDefault="0024617C" w:rsidP="001C64CE">
      <w:pPr>
        <w:rPr>
          <w:rFonts w:ascii="Times New Roman" w:hAnsi="Times New Roman" w:cs="Times New Roman"/>
        </w:rPr>
      </w:pPr>
    </w:p>
    <w:p w14:paraId="34B3F2EB" w14:textId="77777777" w:rsidR="0024617C" w:rsidRDefault="0024617C" w:rsidP="001C64CE">
      <w:pPr>
        <w:rPr>
          <w:rFonts w:ascii="Times New Roman" w:hAnsi="Times New Roman" w:cs="Times New Roman"/>
        </w:rPr>
      </w:pPr>
    </w:p>
    <w:p w14:paraId="7D34F5C7" w14:textId="77777777" w:rsidR="0024617C" w:rsidRDefault="0024617C" w:rsidP="001C64CE">
      <w:pPr>
        <w:rPr>
          <w:rFonts w:ascii="Times New Roman" w:hAnsi="Times New Roman" w:cs="Times New Roman"/>
        </w:rPr>
      </w:pPr>
    </w:p>
    <w:p w14:paraId="0B4020A7" w14:textId="77777777" w:rsidR="0024617C" w:rsidRDefault="0024617C" w:rsidP="001C64CE">
      <w:pPr>
        <w:rPr>
          <w:rFonts w:ascii="Times New Roman" w:hAnsi="Times New Roman" w:cs="Times New Roman"/>
        </w:rPr>
      </w:pPr>
    </w:p>
    <w:p w14:paraId="1D7B270A" w14:textId="77777777" w:rsidR="0024617C" w:rsidRDefault="0024617C" w:rsidP="001C64CE">
      <w:pPr>
        <w:rPr>
          <w:rFonts w:ascii="Times New Roman" w:hAnsi="Times New Roman" w:cs="Times New Roman"/>
        </w:rPr>
      </w:pPr>
    </w:p>
    <w:p w14:paraId="4F904CB7" w14:textId="77777777" w:rsidR="0024617C" w:rsidRDefault="0024617C" w:rsidP="001C64CE">
      <w:pPr>
        <w:rPr>
          <w:rFonts w:ascii="Times New Roman" w:hAnsi="Times New Roman" w:cs="Times New Roman"/>
        </w:rPr>
      </w:pPr>
    </w:p>
    <w:p w14:paraId="06971CD3" w14:textId="77777777" w:rsidR="0024617C" w:rsidRDefault="0024617C" w:rsidP="001C64CE">
      <w:pPr>
        <w:rPr>
          <w:rFonts w:ascii="Times New Roman" w:hAnsi="Times New Roman" w:cs="Times New Roman"/>
        </w:rPr>
      </w:pPr>
    </w:p>
    <w:p w14:paraId="324BA719" w14:textId="77777777" w:rsidR="0024617C" w:rsidRPr="003C525C" w:rsidRDefault="0024617C" w:rsidP="0024617C">
      <w:pPr>
        <w:pStyle w:val="Default"/>
        <w:jc w:val="center"/>
        <w:rPr>
          <w:sz w:val="32"/>
          <w:szCs w:val="32"/>
        </w:rPr>
      </w:pPr>
      <w:r w:rsidRPr="003C525C">
        <w:rPr>
          <w:b/>
          <w:bCs/>
          <w:sz w:val="32"/>
          <w:szCs w:val="32"/>
        </w:rPr>
        <w:t xml:space="preserve">SURGICAL TECHNOLOGY PROGRAM ESTIMATED COSTS </w:t>
      </w:r>
    </w:p>
    <w:p w14:paraId="29745778" w14:textId="26F040DC" w:rsidR="00D5382D" w:rsidRDefault="00D5382D" w:rsidP="00D5382D">
      <w:pPr>
        <w:pStyle w:val="Heading1"/>
        <w:rPr>
          <w:rFonts w:ascii="Times New Roman" w:hAnsi="Times New Roman" w:cs="Times New Roman"/>
          <w:b/>
          <w:color w:val="000000"/>
          <w:sz w:val="28"/>
          <w:szCs w:val="24"/>
        </w:rPr>
      </w:pPr>
      <w:bookmarkStart w:id="1" w:name="_Toc128562102"/>
      <w:r w:rsidRPr="008C7D58">
        <w:rPr>
          <w:rFonts w:ascii="Times New Roman" w:hAnsi="Times New Roman" w:cs="Times New Roman"/>
          <w:b/>
          <w:color w:val="000000"/>
          <w:sz w:val="28"/>
          <w:szCs w:val="24"/>
        </w:rPr>
        <w:t>College/Program Costs</w:t>
      </w:r>
      <w:bookmarkEnd w:id="1"/>
      <w:r>
        <w:rPr>
          <w:rFonts w:ascii="Times New Roman" w:hAnsi="Times New Roman" w:cs="Times New Roman"/>
          <w:b/>
          <w:color w:val="000000"/>
          <w:sz w:val="28"/>
          <w:szCs w:val="24"/>
        </w:rPr>
        <w:t xml:space="preserve"> (estimated)</w:t>
      </w:r>
    </w:p>
    <w:p w14:paraId="69F4F4D6" w14:textId="77777777" w:rsidR="00D5382D" w:rsidRPr="00D5382D" w:rsidRDefault="00D5382D" w:rsidP="00D5382D"/>
    <w:p w14:paraId="5DF038A1" w14:textId="77777777" w:rsidR="00D5382D" w:rsidRPr="008C7D58" w:rsidRDefault="00D5382D" w:rsidP="00D5382D">
      <w:pPr>
        <w:rPr>
          <w:rFonts w:ascii="Times New Roman" w:hAnsi="Times New Roman" w:cs="Times New Roman"/>
          <w:sz w:val="24"/>
          <w:szCs w:val="24"/>
        </w:rPr>
      </w:pPr>
      <w:r w:rsidRPr="008C7D58">
        <w:rPr>
          <w:rFonts w:ascii="Times New Roman" w:hAnsi="Times New Roman" w:cs="Times New Roman"/>
          <w:sz w:val="24"/>
          <w:szCs w:val="24"/>
        </w:rPr>
        <w:t xml:space="preserve">The following is an </w:t>
      </w:r>
      <w:r w:rsidRPr="008C7D58">
        <w:rPr>
          <w:rFonts w:ascii="Times New Roman" w:hAnsi="Times New Roman" w:cs="Times New Roman"/>
          <w:sz w:val="24"/>
          <w:szCs w:val="24"/>
          <w:u w:val="single"/>
        </w:rPr>
        <w:t>estimate</w:t>
      </w:r>
      <w:r w:rsidRPr="008C7D58">
        <w:rPr>
          <w:rFonts w:ascii="Times New Roman" w:hAnsi="Times New Roman" w:cs="Times New Roman"/>
          <w:sz w:val="24"/>
          <w:szCs w:val="24"/>
        </w:rPr>
        <w:t xml:space="preserve"> of the total cost for the Surgical Technology program based on in-state fees. The total cost may vary from one campus to another.  Fees may vary and are subjective to change without notice. See next page for detailed breakdown.</w:t>
      </w:r>
    </w:p>
    <w:tbl>
      <w:tblPr>
        <w:tblW w:w="963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890"/>
        <w:gridCol w:w="1080"/>
        <w:gridCol w:w="134"/>
        <w:gridCol w:w="2584"/>
        <w:gridCol w:w="270"/>
        <w:gridCol w:w="882"/>
        <w:gridCol w:w="1170"/>
      </w:tblGrid>
      <w:tr w:rsidR="00D5382D" w:rsidRPr="008C7D58" w14:paraId="32F58AAC" w14:textId="77777777" w:rsidTr="00034927">
        <w:tc>
          <w:tcPr>
            <w:tcW w:w="1620" w:type="dxa"/>
            <w:shd w:val="clear" w:color="auto" w:fill="auto"/>
          </w:tcPr>
          <w:p w14:paraId="63B96D99" w14:textId="77777777"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 xml:space="preserve">PROGRAM </w:t>
            </w:r>
          </w:p>
        </w:tc>
        <w:tc>
          <w:tcPr>
            <w:tcW w:w="1890" w:type="dxa"/>
            <w:shd w:val="clear" w:color="auto" w:fill="auto"/>
          </w:tcPr>
          <w:p w14:paraId="5BAE831D" w14:textId="77777777"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SEMESTERS/TERMS</w:t>
            </w:r>
          </w:p>
        </w:tc>
        <w:tc>
          <w:tcPr>
            <w:tcW w:w="1214" w:type="dxa"/>
            <w:gridSpan w:val="2"/>
            <w:shd w:val="clear" w:color="auto" w:fill="auto"/>
          </w:tcPr>
          <w:p w14:paraId="50E8C507" w14:textId="77777777"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TUITION</w:t>
            </w:r>
          </w:p>
        </w:tc>
        <w:tc>
          <w:tcPr>
            <w:tcW w:w="2584" w:type="dxa"/>
            <w:shd w:val="clear" w:color="auto" w:fill="auto"/>
          </w:tcPr>
          <w:p w14:paraId="0CDB810D" w14:textId="77777777"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ITEM</w:t>
            </w:r>
          </w:p>
        </w:tc>
        <w:tc>
          <w:tcPr>
            <w:tcW w:w="1152" w:type="dxa"/>
            <w:gridSpan w:val="2"/>
            <w:shd w:val="clear" w:color="auto" w:fill="auto"/>
          </w:tcPr>
          <w:p w14:paraId="5BF28B97" w14:textId="77777777"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 xml:space="preserve">  COST</w:t>
            </w:r>
          </w:p>
        </w:tc>
        <w:tc>
          <w:tcPr>
            <w:tcW w:w="1170" w:type="dxa"/>
            <w:shd w:val="clear" w:color="auto" w:fill="FFFFFF"/>
          </w:tcPr>
          <w:p w14:paraId="02E1FEB8" w14:textId="77777777"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TOTAL</w:t>
            </w:r>
          </w:p>
        </w:tc>
      </w:tr>
      <w:tr w:rsidR="00D5382D" w:rsidRPr="008C7D58" w14:paraId="0DEE156E" w14:textId="77777777" w:rsidTr="00034927">
        <w:tc>
          <w:tcPr>
            <w:tcW w:w="1620" w:type="dxa"/>
            <w:vMerge w:val="restart"/>
            <w:shd w:val="clear" w:color="auto" w:fill="auto"/>
          </w:tcPr>
          <w:p w14:paraId="10D5BA50" w14:textId="77777777" w:rsidR="00D5382D" w:rsidRPr="008C7D58" w:rsidRDefault="00D5382D" w:rsidP="007A22E9">
            <w:pPr>
              <w:rPr>
                <w:rFonts w:ascii="Times New Roman" w:hAnsi="Times New Roman" w:cs="Times New Roman"/>
                <w:sz w:val="24"/>
                <w:szCs w:val="24"/>
              </w:rPr>
            </w:pPr>
          </w:p>
          <w:p w14:paraId="725940AA" w14:textId="77777777" w:rsidR="00D5382D" w:rsidRPr="008C7D58" w:rsidRDefault="00D5382D" w:rsidP="007A22E9">
            <w:pPr>
              <w:rPr>
                <w:rFonts w:ascii="Times New Roman" w:hAnsi="Times New Roman" w:cs="Times New Roman"/>
                <w:sz w:val="24"/>
                <w:szCs w:val="24"/>
              </w:rPr>
            </w:pPr>
          </w:p>
          <w:p w14:paraId="65129D09" w14:textId="77777777" w:rsidR="00D5382D" w:rsidRPr="008C7D58" w:rsidRDefault="00D5382D" w:rsidP="007A22E9">
            <w:pPr>
              <w:rPr>
                <w:rFonts w:ascii="Times New Roman" w:hAnsi="Times New Roman" w:cs="Times New Roman"/>
                <w:sz w:val="24"/>
                <w:szCs w:val="24"/>
              </w:rPr>
            </w:pPr>
          </w:p>
          <w:p w14:paraId="161F5609" w14:textId="77777777" w:rsidR="00D5382D" w:rsidRPr="008C7D58" w:rsidRDefault="00D5382D" w:rsidP="007A22E9">
            <w:pPr>
              <w:rPr>
                <w:rFonts w:ascii="Times New Roman" w:hAnsi="Times New Roman" w:cs="Times New Roman"/>
                <w:sz w:val="24"/>
                <w:szCs w:val="24"/>
              </w:rPr>
            </w:pPr>
          </w:p>
          <w:p w14:paraId="4B346319" w14:textId="77777777" w:rsidR="00D5382D" w:rsidRPr="008C7D58" w:rsidRDefault="00D5382D" w:rsidP="007A22E9">
            <w:pPr>
              <w:rPr>
                <w:rFonts w:ascii="Times New Roman" w:hAnsi="Times New Roman" w:cs="Times New Roman"/>
                <w:sz w:val="24"/>
                <w:szCs w:val="24"/>
              </w:rPr>
            </w:pPr>
          </w:p>
          <w:p w14:paraId="33CA8907" w14:textId="77777777"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HLCU</w:t>
            </w:r>
          </w:p>
        </w:tc>
        <w:tc>
          <w:tcPr>
            <w:tcW w:w="1890" w:type="dxa"/>
            <w:vMerge w:val="restart"/>
            <w:shd w:val="clear" w:color="auto" w:fill="auto"/>
          </w:tcPr>
          <w:p w14:paraId="7BF7AE4D" w14:textId="77777777"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Fall - Terms 1 &amp; 2</w:t>
            </w:r>
          </w:p>
        </w:tc>
        <w:tc>
          <w:tcPr>
            <w:tcW w:w="1214" w:type="dxa"/>
            <w:gridSpan w:val="2"/>
            <w:shd w:val="clear" w:color="auto" w:fill="auto"/>
          </w:tcPr>
          <w:p w14:paraId="67E6BB3A" w14:textId="6B744459"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1</w:t>
            </w:r>
            <w:r w:rsidR="00A639E0">
              <w:rPr>
                <w:rFonts w:ascii="Times New Roman" w:hAnsi="Times New Roman" w:cs="Times New Roman"/>
                <w:sz w:val="24"/>
                <w:szCs w:val="24"/>
              </w:rPr>
              <w:t>3</w:t>
            </w:r>
            <w:r w:rsidRPr="008C7D58">
              <w:rPr>
                <w:rFonts w:ascii="Times New Roman" w:hAnsi="Times New Roman" w:cs="Times New Roman"/>
                <w:sz w:val="24"/>
                <w:szCs w:val="24"/>
              </w:rPr>
              <w:t xml:space="preserve"> credits</w:t>
            </w:r>
          </w:p>
        </w:tc>
        <w:tc>
          <w:tcPr>
            <w:tcW w:w="2584" w:type="dxa"/>
            <w:shd w:val="clear" w:color="auto" w:fill="auto"/>
          </w:tcPr>
          <w:p w14:paraId="19A998A2" w14:textId="1E5B299E"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 xml:space="preserve">Varies @ </w:t>
            </w:r>
            <w:r>
              <w:rPr>
                <w:rFonts w:ascii="Times New Roman" w:hAnsi="Times New Roman" w:cs="Times New Roman"/>
                <w:sz w:val="24"/>
                <w:szCs w:val="24"/>
              </w:rPr>
              <w:t>17</w:t>
            </w:r>
            <w:r w:rsidR="00090371">
              <w:rPr>
                <w:rFonts w:ascii="Times New Roman" w:hAnsi="Times New Roman" w:cs="Times New Roman"/>
                <w:sz w:val="24"/>
                <w:szCs w:val="24"/>
              </w:rPr>
              <w:t>8</w:t>
            </w:r>
            <w:r>
              <w:rPr>
                <w:rFonts w:ascii="Times New Roman" w:hAnsi="Times New Roman" w:cs="Times New Roman"/>
                <w:sz w:val="24"/>
                <w:szCs w:val="24"/>
              </w:rPr>
              <w:t>.</w:t>
            </w:r>
            <w:r w:rsidR="00090371">
              <w:rPr>
                <w:rFonts w:ascii="Times New Roman" w:hAnsi="Times New Roman" w:cs="Times New Roman"/>
                <w:sz w:val="24"/>
                <w:szCs w:val="24"/>
              </w:rPr>
              <w:t>38</w:t>
            </w:r>
            <w:r w:rsidRPr="008C7D58">
              <w:rPr>
                <w:rFonts w:ascii="Times New Roman" w:hAnsi="Times New Roman" w:cs="Times New Roman"/>
                <w:sz w:val="24"/>
                <w:szCs w:val="24"/>
              </w:rPr>
              <w:t>/cr.</w:t>
            </w:r>
          </w:p>
        </w:tc>
        <w:tc>
          <w:tcPr>
            <w:tcW w:w="270" w:type="dxa"/>
            <w:shd w:val="clear" w:color="auto" w:fill="auto"/>
          </w:tcPr>
          <w:p w14:paraId="1A513C4C" w14:textId="77777777"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3982E0FD" w14:textId="3DE99DC0" w:rsidR="00D5382D" w:rsidRPr="008C7D58" w:rsidRDefault="00090371" w:rsidP="007A22E9">
            <w:pPr>
              <w:rPr>
                <w:rFonts w:ascii="Times New Roman" w:hAnsi="Times New Roman" w:cs="Times New Roman"/>
                <w:sz w:val="24"/>
                <w:szCs w:val="24"/>
              </w:rPr>
            </w:pPr>
            <w:r>
              <w:rPr>
                <w:rFonts w:ascii="Times New Roman" w:hAnsi="Times New Roman" w:cs="Times New Roman"/>
                <w:sz w:val="24"/>
                <w:szCs w:val="24"/>
              </w:rPr>
              <w:t>2140.56</w:t>
            </w:r>
          </w:p>
        </w:tc>
        <w:tc>
          <w:tcPr>
            <w:tcW w:w="1170" w:type="dxa"/>
            <w:vMerge w:val="restart"/>
            <w:shd w:val="clear" w:color="auto" w:fill="FFFFFF"/>
          </w:tcPr>
          <w:p w14:paraId="6CFE1848" w14:textId="77777777" w:rsidR="00D5382D" w:rsidRPr="008C7D58" w:rsidRDefault="00D5382D" w:rsidP="007A22E9">
            <w:pPr>
              <w:rPr>
                <w:rFonts w:ascii="Times New Roman" w:hAnsi="Times New Roman" w:cs="Times New Roman"/>
                <w:sz w:val="24"/>
                <w:szCs w:val="24"/>
              </w:rPr>
            </w:pPr>
          </w:p>
          <w:p w14:paraId="6AF68235" w14:textId="65234EDB"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w:t>
            </w:r>
            <w:r>
              <w:rPr>
                <w:rFonts w:ascii="Times New Roman" w:hAnsi="Times New Roman" w:cs="Times New Roman"/>
                <w:sz w:val="24"/>
                <w:szCs w:val="24"/>
              </w:rPr>
              <w:t>2</w:t>
            </w:r>
            <w:r w:rsidR="00F722B9">
              <w:rPr>
                <w:rFonts w:ascii="Times New Roman" w:hAnsi="Times New Roman" w:cs="Times New Roman"/>
                <w:sz w:val="24"/>
                <w:szCs w:val="24"/>
              </w:rPr>
              <w:t>533.44</w:t>
            </w:r>
          </w:p>
        </w:tc>
      </w:tr>
      <w:tr w:rsidR="00D5382D" w:rsidRPr="008C7D58" w14:paraId="2F6DDBA7" w14:textId="77777777" w:rsidTr="00034927">
        <w:tc>
          <w:tcPr>
            <w:tcW w:w="1620" w:type="dxa"/>
            <w:vMerge/>
            <w:shd w:val="clear" w:color="auto" w:fill="auto"/>
          </w:tcPr>
          <w:p w14:paraId="01B8DF47" w14:textId="77777777" w:rsidR="00D5382D" w:rsidRPr="008C7D58" w:rsidRDefault="00D5382D" w:rsidP="007A22E9">
            <w:pPr>
              <w:rPr>
                <w:rFonts w:ascii="Times New Roman" w:hAnsi="Times New Roman" w:cs="Times New Roman"/>
                <w:sz w:val="24"/>
                <w:szCs w:val="24"/>
              </w:rPr>
            </w:pPr>
          </w:p>
        </w:tc>
        <w:tc>
          <w:tcPr>
            <w:tcW w:w="1890" w:type="dxa"/>
            <w:vMerge/>
            <w:shd w:val="clear" w:color="auto" w:fill="auto"/>
          </w:tcPr>
          <w:p w14:paraId="2C5A50C1" w14:textId="77777777" w:rsidR="00D5382D" w:rsidRPr="008C7D58" w:rsidRDefault="00D5382D" w:rsidP="007A22E9">
            <w:pPr>
              <w:rPr>
                <w:rFonts w:ascii="Times New Roman" w:hAnsi="Times New Roman" w:cs="Times New Roman"/>
                <w:sz w:val="24"/>
                <w:szCs w:val="24"/>
              </w:rPr>
            </w:pPr>
          </w:p>
        </w:tc>
        <w:tc>
          <w:tcPr>
            <w:tcW w:w="1214" w:type="dxa"/>
            <w:gridSpan w:val="2"/>
            <w:shd w:val="clear" w:color="auto" w:fill="auto"/>
          </w:tcPr>
          <w:p w14:paraId="1FD8CB2B" w14:textId="77777777" w:rsidR="00D5382D" w:rsidRPr="008C7D58" w:rsidRDefault="00D5382D" w:rsidP="007A22E9">
            <w:pPr>
              <w:rPr>
                <w:rFonts w:ascii="Times New Roman" w:hAnsi="Times New Roman" w:cs="Times New Roman"/>
                <w:sz w:val="24"/>
                <w:szCs w:val="24"/>
              </w:rPr>
            </w:pPr>
          </w:p>
        </w:tc>
        <w:tc>
          <w:tcPr>
            <w:tcW w:w="2584" w:type="dxa"/>
            <w:shd w:val="clear" w:color="auto" w:fill="auto"/>
          </w:tcPr>
          <w:p w14:paraId="5AF6ECF0" w14:textId="6D2E01AB" w:rsidR="00D5382D" w:rsidRPr="008C7D58" w:rsidRDefault="00BF647B" w:rsidP="007A22E9">
            <w:pPr>
              <w:rPr>
                <w:rFonts w:ascii="Times New Roman" w:hAnsi="Times New Roman" w:cs="Times New Roman"/>
                <w:sz w:val="24"/>
                <w:szCs w:val="24"/>
              </w:rPr>
            </w:pPr>
            <w:r>
              <w:rPr>
                <w:rFonts w:ascii="Times New Roman" w:hAnsi="Times New Roman" w:cs="Times New Roman"/>
                <w:sz w:val="24"/>
                <w:szCs w:val="24"/>
              </w:rPr>
              <w:t xml:space="preserve">Ivy+ </w:t>
            </w:r>
            <w:r w:rsidR="00D0626E">
              <w:rPr>
                <w:rFonts w:ascii="Times New Roman" w:hAnsi="Times New Roman" w:cs="Times New Roman"/>
                <w:sz w:val="24"/>
                <w:szCs w:val="24"/>
              </w:rPr>
              <w:t>fee</w:t>
            </w:r>
          </w:p>
        </w:tc>
        <w:tc>
          <w:tcPr>
            <w:tcW w:w="270" w:type="dxa"/>
            <w:shd w:val="clear" w:color="auto" w:fill="auto"/>
          </w:tcPr>
          <w:p w14:paraId="4DEC957E" w14:textId="77777777"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082FE89B" w14:textId="40BB1CF7" w:rsidR="00BF647B"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 xml:space="preserve">  </w:t>
            </w:r>
            <w:r w:rsidR="00D0626E">
              <w:rPr>
                <w:rFonts w:ascii="Times New Roman" w:hAnsi="Times New Roman" w:cs="Times New Roman"/>
                <w:sz w:val="24"/>
                <w:szCs w:val="24"/>
              </w:rPr>
              <w:t>16.50/CR</w:t>
            </w:r>
          </w:p>
        </w:tc>
        <w:tc>
          <w:tcPr>
            <w:tcW w:w="1170" w:type="dxa"/>
            <w:vMerge/>
            <w:shd w:val="clear" w:color="auto" w:fill="FFFFFF"/>
          </w:tcPr>
          <w:p w14:paraId="30FB3004" w14:textId="77777777" w:rsidR="00D5382D" w:rsidRPr="008C7D58" w:rsidRDefault="00D5382D" w:rsidP="007A22E9">
            <w:pPr>
              <w:rPr>
                <w:rFonts w:ascii="Times New Roman" w:hAnsi="Times New Roman" w:cs="Times New Roman"/>
                <w:sz w:val="24"/>
                <w:szCs w:val="24"/>
              </w:rPr>
            </w:pPr>
          </w:p>
        </w:tc>
      </w:tr>
      <w:tr w:rsidR="00D5382D" w:rsidRPr="008C7D58" w14:paraId="7A115C3C" w14:textId="77777777" w:rsidTr="00034927">
        <w:tc>
          <w:tcPr>
            <w:tcW w:w="1620" w:type="dxa"/>
            <w:vMerge/>
            <w:shd w:val="clear" w:color="auto" w:fill="auto"/>
          </w:tcPr>
          <w:p w14:paraId="2490531C" w14:textId="77777777" w:rsidR="00D5382D" w:rsidRPr="008C7D58" w:rsidRDefault="00D5382D" w:rsidP="007A22E9">
            <w:pPr>
              <w:rPr>
                <w:rFonts w:ascii="Times New Roman" w:hAnsi="Times New Roman" w:cs="Times New Roman"/>
                <w:sz w:val="24"/>
                <w:szCs w:val="24"/>
              </w:rPr>
            </w:pPr>
          </w:p>
        </w:tc>
        <w:tc>
          <w:tcPr>
            <w:tcW w:w="1890" w:type="dxa"/>
            <w:vMerge w:val="restart"/>
            <w:shd w:val="clear" w:color="auto" w:fill="auto"/>
          </w:tcPr>
          <w:p w14:paraId="4FD130EA" w14:textId="77777777"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Spring - Terms 1 &amp; 2</w:t>
            </w:r>
          </w:p>
        </w:tc>
        <w:tc>
          <w:tcPr>
            <w:tcW w:w="1214" w:type="dxa"/>
            <w:gridSpan w:val="2"/>
            <w:shd w:val="clear" w:color="auto" w:fill="auto"/>
          </w:tcPr>
          <w:p w14:paraId="274E4F62" w14:textId="4AB23596"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1</w:t>
            </w:r>
            <w:r w:rsidR="00A639E0">
              <w:rPr>
                <w:rFonts w:ascii="Times New Roman" w:hAnsi="Times New Roman" w:cs="Times New Roman"/>
                <w:sz w:val="24"/>
                <w:szCs w:val="24"/>
              </w:rPr>
              <w:t>2</w:t>
            </w:r>
            <w:r w:rsidRPr="008C7D58">
              <w:rPr>
                <w:rFonts w:ascii="Times New Roman" w:hAnsi="Times New Roman" w:cs="Times New Roman"/>
                <w:sz w:val="24"/>
                <w:szCs w:val="24"/>
              </w:rPr>
              <w:t xml:space="preserve"> credits</w:t>
            </w:r>
          </w:p>
        </w:tc>
        <w:tc>
          <w:tcPr>
            <w:tcW w:w="2584" w:type="dxa"/>
            <w:shd w:val="clear" w:color="auto" w:fill="auto"/>
          </w:tcPr>
          <w:p w14:paraId="02483C4B" w14:textId="1DDD3684"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Varies @ $</w:t>
            </w:r>
            <w:r w:rsidR="00090371">
              <w:rPr>
                <w:rFonts w:ascii="Times New Roman" w:hAnsi="Times New Roman" w:cs="Times New Roman"/>
                <w:sz w:val="24"/>
                <w:szCs w:val="24"/>
              </w:rPr>
              <w:t>178.38</w:t>
            </w:r>
            <w:r w:rsidR="00090371" w:rsidRPr="008C7D58">
              <w:rPr>
                <w:rFonts w:ascii="Times New Roman" w:hAnsi="Times New Roman" w:cs="Times New Roman"/>
                <w:sz w:val="24"/>
                <w:szCs w:val="24"/>
              </w:rPr>
              <w:t>/cr.</w:t>
            </w:r>
          </w:p>
        </w:tc>
        <w:tc>
          <w:tcPr>
            <w:tcW w:w="270" w:type="dxa"/>
            <w:shd w:val="clear" w:color="auto" w:fill="auto"/>
          </w:tcPr>
          <w:p w14:paraId="283DCCFC" w14:textId="77777777"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65ED9AD1" w14:textId="448975E7"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2</w:t>
            </w:r>
            <w:r w:rsidR="00090371">
              <w:rPr>
                <w:rFonts w:ascii="Times New Roman" w:hAnsi="Times New Roman" w:cs="Times New Roman"/>
                <w:sz w:val="24"/>
                <w:szCs w:val="24"/>
              </w:rPr>
              <w:t>675.70</w:t>
            </w:r>
          </w:p>
        </w:tc>
        <w:tc>
          <w:tcPr>
            <w:tcW w:w="1170" w:type="dxa"/>
            <w:vMerge w:val="restart"/>
            <w:shd w:val="clear" w:color="auto" w:fill="FFFFFF"/>
          </w:tcPr>
          <w:p w14:paraId="67592867" w14:textId="77777777" w:rsidR="00D5382D" w:rsidRPr="008C7D58" w:rsidRDefault="00D5382D" w:rsidP="007A22E9">
            <w:pPr>
              <w:rPr>
                <w:rFonts w:ascii="Times New Roman" w:hAnsi="Times New Roman" w:cs="Times New Roman"/>
                <w:sz w:val="24"/>
                <w:szCs w:val="24"/>
              </w:rPr>
            </w:pPr>
          </w:p>
          <w:p w14:paraId="626FE782" w14:textId="7A92C146"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 xml:space="preserve">    $</w:t>
            </w:r>
            <w:r w:rsidR="00F722B9">
              <w:rPr>
                <w:rFonts w:ascii="Times New Roman" w:hAnsi="Times New Roman" w:cs="Times New Roman"/>
                <w:sz w:val="24"/>
                <w:szCs w:val="24"/>
              </w:rPr>
              <w:t>2</w:t>
            </w:r>
            <w:r w:rsidR="00F722B9">
              <w:rPr>
                <w:rFonts w:ascii="Times New Roman" w:hAnsi="Times New Roman" w:cs="Times New Roman"/>
                <w:sz w:val="24"/>
                <w:szCs w:val="24"/>
              </w:rPr>
              <w:t>338</w:t>
            </w:r>
            <w:r w:rsidR="00F722B9">
              <w:rPr>
                <w:rFonts w:ascii="Times New Roman" w:hAnsi="Times New Roman" w:cs="Times New Roman"/>
                <w:sz w:val="24"/>
                <w:szCs w:val="24"/>
              </w:rPr>
              <w:t>.56</w:t>
            </w:r>
          </w:p>
        </w:tc>
      </w:tr>
      <w:tr w:rsidR="00D5382D" w:rsidRPr="008C7D58" w14:paraId="3741038D" w14:textId="77777777" w:rsidTr="00034927">
        <w:tc>
          <w:tcPr>
            <w:tcW w:w="1620" w:type="dxa"/>
            <w:vMerge/>
            <w:shd w:val="clear" w:color="auto" w:fill="auto"/>
          </w:tcPr>
          <w:p w14:paraId="070C6D3A" w14:textId="77777777" w:rsidR="00D5382D" w:rsidRPr="008C7D58" w:rsidRDefault="00D5382D" w:rsidP="007A22E9">
            <w:pPr>
              <w:rPr>
                <w:rFonts w:ascii="Times New Roman" w:hAnsi="Times New Roman" w:cs="Times New Roman"/>
                <w:sz w:val="24"/>
                <w:szCs w:val="24"/>
              </w:rPr>
            </w:pPr>
          </w:p>
        </w:tc>
        <w:tc>
          <w:tcPr>
            <w:tcW w:w="1890" w:type="dxa"/>
            <w:vMerge/>
            <w:shd w:val="clear" w:color="auto" w:fill="auto"/>
          </w:tcPr>
          <w:p w14:paraId="02C6EE44" w14:textId="77777777" w:rsidR="00D5382D" w:rsidRPr="008C7D58" w:rsidRDefault="00D5382D" w:rsidP="007A22E9">
            <w:pPr>
              <w:rPr>
                <w:rFonts w:ascii="Times New Roman" w:hAnsi="Times New Roman" w:cs="Times New Roman"/>
                <w:sz w:val="24"/>
                <w:szCs w:val="24"/>
              </w:rPr>
            </w:pPr>
          </w:p>
        </w:tc>
        <w:tc>
          <w:tcPr>
            <w:tcW w:w="1214" w:type="dxa"/>
            <w:gridSpan w:val="2"/>
            <w:shd w:val="clear" w:color="auto" w:fill="auto"/>
          </w:tcPr>
          <w:p w14:paraId="24AF4FEA" w14:textId="77777777" w:rsidR="00D5382D" w:rsidRPr="008C7D58" w:rsidRDefault="00D5382D" w:rsidP="007A22E9">
            <w:pPr>
              <w:rPr>
                <w:rFonts w:ascii="Times New Roman" w:hAnsi="Times New Roman" w:cs="Times New Roman"/>
                <w:sz w:val="24"/>
                <w:szCs w:val="24"/>
              </w:rPr>
            </w:pPr>
          </w:p>
        </w:tc>
        <w:tc>
          <w:tcPr>
            <w:tcW w:w="2584" w:type="dxa"/>
            <w:shd w:val="clear" w:color="auto" w:fill="auto"/>
          </w:tcPr>
          <w:p w14:paraId="74999A1A" w14:textId="05C0BE7E" w:rsidR="00D5382D" w:rsidRPr="008C7D58" w:rsidRDefault="005D18C8" w:rsidP="007A22E9">
            <w:pPr>
              <w:rPr>
                <w:rFonts w:ascii="Times New Roman" w:hAnsi="Times New Roman" w:cs="Times New Roman"/>
                <w:sz w:val="24"/>
                <w:szCs w:val="24"/>
              </w:rPr>
            </w:pPr>
            <w:r>
              <w:rPr>
                <w:rFonts w:ascii="Times New Roman" w:hAnsi="Times New Roman" w:cs="Times New Roman"/>
                <w:sz w:val="24"/>
                <w:szCs w:val="24"/>
              </w:rPr>
              <w:t>Ivy+</w:t>
            </w:r>
            <w:r w:rsidR="00D0626E">
              <w:rPr>
                <w:rFonts w:ascii="Times New Roman" w:hAnsi="Times New Roman" w:cs="Times New Roman"/>
                <w:sz w:val="24"/>
                <w:szCs w:val="24"/>
              </w:rPr>
              <w:t xml:space="preserve"> fee</w:t>
            </w:r>
          </w:p>
        </w:tc>
        <w:tc>
          <w:tcPr>
            <w:tcW w:w="270" w:type="dxa"/>
            <w:shd w:val="clear" w:color="auto" w:fill="auto"/>
          </w:tcPr>
          <w:p w14:paraId="43B9BCF9" w14:textId="77777777"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47937B17" w14:textId="3ABE3B9A"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 xml:space="preserve">    </w:t>
            </w:r>
            <w:r w:rsidR="00D0626E">
              <w:rPr>
                <w:rFonts w:ascii="Times New Roman" w:hAnsi="Times New Roman" w:cs="Times New Roman"/>
                <w:sz w:val="24"/>
                <w:szCs w:val="24"/>
              </w:rPr>
              <w:t>16.50/CR</w:t>
            </w:r>
          </w:p>
        </w:tc>
        <w:tc>
          <w:tcPr>
            <w:tcW w:w="1170" w:type="dxa"/>
            <w:vMerge/>
            <w:shd w:val="clear" w:color="auto" w:fill="FFFFFF"/>
          </w:tcPr>
          <w:p w14:paraId="7FE60B00" w14:textId="77777777" w:rsidR="00D5382D" w:rsidRPr="008C7D58" w:rsidRDefault="00D5382D" w:rsidP="007A22E9">
            <w:pPr>
              <w:rPr>
                <w:rFonts w:ascii="Times New Roman" w:hAnsi="Times New Roman" w:cs="Times New Roman"/>
                <w:sz w:val="24"/>
                <w:szCs w:val="24"/>
              </w:rPr>
            </w:pPr>
          </w:p>
        </w:tc>
      </w:tr>
      <w:tr w:rsidR="00D5382D" w:rsidRPr="008C7D58" w14:paraId="0373EC99" w14:textId="77777777" w:rsidTr="00034927">
        <w:trPr>
          <w:trHeight w:val="532"/>
        </w:trPr>
        <w:tc>
          <w:tcPr>
            <w:tcW w:w="1620" w:type="dxa"/>
            <w:vMerge/>
            <w:shd w:val="clear" w:color="auto" w:fill="auto"/>
          </w:tcPr>
          <w:p w14:paraId="5431F823" w14:textId="77777777" w:rsidR="00D5382D" w:rsidRPr="008C7D58" w:rsidRDefault="00D5382D" w:rsidP="007A22E9">
            <w:pPr>
              <w:rPr>
                <w:rFonts w:ascii="Times New Roman" w:hAnsi="Times New Roman" w:cs="Times New Roman"/>
                <w:sz w:val="24"/>
                <w:szCs w:val="24"/>
              </w:rPr>
            </w:pPr>
          </w:p>
        </w:tc>
        <w:tc>
          <w:tcPr>
            <w:tcW w:w="1890" w:type="dxa"/>
            <w:vMerge w:val="restart"/>
            <w:shd w:val="clear" w:color="auto" w:fill="auto"/>
          </w:tcPr>
          <w:p w14:paraId="1C092E3C" w14:textId="77777777"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Summer - Term 1</w:t>
            </w:r>
          </w:p>
        </w:tc>
        <w:tc>
          <w:tcPr>
            <w:tcW w:w="1214" w:type="dxa"/>
            <w:gridSpan w:val="2"/>
            <w:vMerge w:val="restart"/>
            <w:shd w:val="clear" w:color="auto" w:fill="auto"/>
          </w:tcPr>
          <w:p w14:paraId="273F6D45" w14:textId="77777777" w:rsidR="00D5382D" w:rsidRPr="008C7D58" w:rsidRDefault="00D5382D" w:rsidP="007A22E9">
            <w:pPr>
              <w:rPr>
                <w:rFonts w:ascii="Times New Roman" w:hAnsi="Times New Roman" w:cs="Times New Roman"/>
                <w:i/>
                <w:sz w:val="24"/>
                <w:szCs w:val="24"/>
              </w:rPr>
            </w:pPr>
            <w:r w:rsidRPr="008C7D58">
              <w:rPr>
                <w:rFonts w:ascii="Times New Roman" w:hAnsi="Times New Roman" w:cs="Times New Roman"/>
                <w:i/>
                <w:sz w:val="24"/>
                <w:szCs w:val="24"/>
              </w:rPr>
              <w:t>If accepted:</w:t>
            </w:r>
          </w:p>
          <w:p w14:paraId="474FAFC1" w14:textId="77777777" w:rsidR="00D5382D" w:rsidRPr="008C7D58" w:rsidRDefault="00D5382D" w:rsidP="007A22E9">
            <w:pPr>
              <w:rPr>
                <w:rFonts w:ascii="Times New Roman" w:hAnsi="Times New Roman" w:cs="Times New Roman"/>
                <w:i/>
                <w:sz w:val="24"/>
                <w:szCs w:val="24"/>
              </w:rPr>
            </w:pPr>
          </w:p>
          <w:p w14:paraId="57166816" w14:textId="77777777" w:rsidR="00D5382D" w:rsidRPr="008C7D58" w:rsidRDefault="00D5382D" w:rsidP="007A22E9">
            <w:pPr>
              <w:rPr>
                <w:rFonts w:ascii="Times New Roman" w:hAnsi="Times New Roman" w:cs="Times New Roman"/>
                <w:b/>
                <w:i/>
                <w:sz w:val="24"/>
                <w:szCs w:val="24"/>
                <w:u w:val="single"/>
              </w:rPr>
            </w:pPr>
          </w:p>
        </w:tc>
        <w:tc>
          <w:tcPr>
            <w:tcW w:w="2584" w:type="dxa"/>
            <w:shd w:val="clear" w:color="auto" w:fill="auto"/>
          </w:tcPr>
          <w:p w14:paraId="11A40031" w14:textId="77777777"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American Heart Association CPR Certification</w:t>
            </w:r>
          </w:p>
        </w:tc>
        <w:tc>
          <w:tcPr>
            <w:tcW w:w="270" w:type="dxa"/>
            <w:shd w:val="clear" w:color="auto" w:fill="auto"/>
          </w:tcPr>
          <w:p w14:paraId="5BA8165D" w14:textId="77777777"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5A6EE153" w14:textId="77777777"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 xml:space="preserve">   50.00</w:t>
            </w:r>
          </w:p>
        </w:tc>
        <w:tc>
          <w:tcPr>
            <w:tcW w:w="1170" w:type="dxa"/>
            <w:vMerge w:val="restart"/>
            <w:shd w:val="clear" w:color="auto" w:fill="FFFFFF"/>
          </w:tcPr>
          <w:p w14:paraId="6AC70A70" w14:textId="77777777" w:rsidR="00D5382D" w:rsidRPr="008C7D58" w:rsidRDefault="00D5382D" w:rsidP="007A22E9">
            <w:pPr>
              <w:rPr>
                <w:rFonts w:ascii="Times New Roman" w:hAnsi="Times New Roman" w:cs="Times New Roman"/>
                <w:sz w:val="24"/>
                <w:szCs w:val="24"/>
              </w:rPr>
            </w:pPr>
          </w:p>
          <w:p w14:paraId="70E849FE" w14:textId="77777777" w:rsidR="00D5382D" w:rsidRPr="008C7D58" w:rsidRDefault="00D5382D" w:rsidP="007A22E9">
            <w:pPr>
              <w:rPr>
                <w:rFonts w:ascii="Times New Roman" w:hAnsi="Times New Roman" w:cs="Times New Roman"/>
                <w:sz w:val="24"/>
                <w:szCs w:val="24"/>
              </w:rPr>
            </w:pPr>
          </w:p>
          <w:p w14:paraId="1A6B9747" w14:textId="77777777" w:rsidR="00D5382D" w:rsidRPr="008C7D58" w:rsidRDefault="00D5382D" w:rsidP="007A22E9">
            <w:pPr>
              <w:rPr>
                <w:rFonts w:ascii="Times New Roman" w:hAnsi="Times New Roman" w:cs="Times New Roman"/>
                <w:sz w:val="24"/>
                <w:szCs w:val="24"/>
              </w:rPr>
            </w:pPr>
          </w:p>
          <w:p w14:paraId="2C9737F7" w14:textId="77777777" w:rsidR="00D5382D" w:rsidRPr="008C7D58" w:rsidRDefault="00D5382D" w:rsidP="007A22E9">
            <w:pPr>
              <w:rPr>
                <w:rFonts w:ascii="Times New Roman" w:hAnsi="Times New Roman" w:cs="Times New Roman"/>
                <w:sz w:val="24"/>
                <w:szCs w:val="24"/>
              </w:rPr>
            </w:pPr>
          </w:p>
          <w:p w14:paraId="404AC8E9" w14:textId="77777777" w:rsidR="00D5382D" w:rsidRPr="008C7D58" w:rsidRDefault="00D5382D" w:rsidP="007A22E9">
            <w:pPr>
              <w:rPr>
                <w:rFonts w:ascii="Times New Roman" w:hAnsi="Times New Roman" w:cs="Times New Roman"/>
                <w:sz w:val="24"/>
                <w:szCs w:val="24"/>
              </w:rPr>
            </w:pPr>
          </w:p>
          <w:p w14:paraId="100A65BE" w14:textId="77777777" w:rsidR="00D5382D" w:rsidRPr="008C7D58" w:rsidRDefault="00D5382D" w:rsidP="007A22E9">
            <w:pPr>
              <w:rPr>
                <w:rFonts w:ascii="Times New Roman" w:hAnsi="Times New Roman" w:cs="Times New Roman"/>
                <w:sz w:val="24"/>
                <w:szCs w:val="24"/>
              </w:rPr>
            </w:pPr>
          </w:p>
          <w:p w14:paraId="79EDEE5B" w14:textId="77777777" w:rsidR="00D5382D" w:rsidRPr="008C7D58" w:rsidRDefault="00D5382D" w:rsidP="007A22E9">
            <w:pPr>
              <w:rPr>
                <w:rFonts w:ascii="Times New Roman" w:hAnsi="Times New Roman" w:cs="Times New Roman"/>
                <w:sz w:val="24"/>
                <w:szCs w:val="24"/>
              </w:rPr>
            </w:pPr>
          </w:p>
          <w:p w14:paraId="37DE0C13" w14:textId="77777777" w:rsidR="00D5382D" w:rsidRPr="008C7D58" w:rsidRDefault="00D5382D" w:rsidP="007A22E9">
            <w:pPr>
              <w:rPr>
                <w:rFonts w:ascii="Times New Roman" w:hAnsi="Times New Roman" w:cs="Times New Roman"/>
                <w:sz w:val="24"/>
                <w:szCs w:val="24"/>
              </w:rPr>
            </w:pPr>
          </w:p>
          <w:p w14:paraId="5C8207D9" w14:textId="42432D59" w:rsidR="00D5382D" w:rsidRPr="008C7D58" w:rsidRDefault="00D5382D" w:rsidP="007A22E9">
            <w:pPr>
              <w:rPr>
                <w:rFonts w:ascii="Times New Roman" w:hAnsi="Times New Roman" w:cs="Times New Roman"/>
                <w:sz w:val="24"/>
                <w:szCs w:val="24"/>
              </w:rPr>
            </w:pPr>
            <w:r w:rsidRPr="008C7D58">
              <w:rPr>
                <w:rFonts w:ascii="Times New Roman" w:hAnsi="Times New Roman" w:cs="Times New Roman"/>
                <w:sz w:val="24"/>
                <w:szCs w:val="24"/>
              </w:rPr>
              <w:t xml:space="preserve">$ </w:t>
            </w:r>
            <w:r w:rsidR="00C56E8F">
              <w:rPr>
                <w:rFonts w:ascii="Times New Roman" w:hAnsi="Times New Roman" w:cs="Times New Roman"/>
                <w:sz w:val="24"/>
                <w:szCs w:val="24"/>
              </w:rPr>
              <w:t>329.36</w:t>
            </w:r>
          </w:p>
        </w:tc>
      </w:tr>
      <w:tr w:rsidR="00090371" w:rsidRPr="008C7D58" w14:paraId="2E0CDBB7" w14:textId="77777777" w:rsidTr="00034927">
        <w:tc>
          <w:tcPr>
            <w:tcW w:w="1620" w:type="dxa"/>
            <w:vMerge/>
            <w:shd w:val="clear" w:color="auto" w:fill="auto"/>
          </w:tcPr>
          <w:p w14:paraId="1148581E" w14:textId="77777777" w:rsidR="00090371" w:rsidRPr="008C7D58" w:rsidRDefault="00090371" w:rsidP="007A22E9">
            <w:pPr>
              <w:rPr>
                <w:rFonts w:ascii="Times New Roman" w:hAnsi="Times New Roman" w:cs="Times New Roman"/>
                <w:sz w:val="24"/>
                <w:szCs w:val="24"/>
              </w:rPr>
            </w:pPr>
          </w:p>
        </w:tc>
        <w:tc>
          <w:tcPr>
            <w:tcW w:w="1890" w:type="dxa"/>
            <w:vMerge/>
            <w:shd w:val="clear" w:color="auto" w:fill="auto"/>
          </w:tcPr>
          <w:p w14:paraId="1F6922A9" w14:textId="77777777" w:rsidR="00090371" w:rsidRPr="008C7D58" w:rsidRDefault="00090371" w:rsidP="007A22E9">
            <w:pPr>
              <w:rPr>
                <w:rFonts w:ascii="Times New Roman" w:hAnsi="Times New Roman" w:cs="Times New Roman"/>
                <w:sz w:val="24"/>
                <w:szCs w:val="24"/>
              </w:rPr>
            </w:pPr>
          </w:p>
        </w:tc>
        <w:tc>
          <w:tcPr>
            <w:tcW w:w="1214" w:type="dxa"/>
            <w:gridSpan w:val="2"/>
            <w:vMerge/>
            <w:shd w:val="clear" w:color="auto" w:fill="auto"/>
          </w:tcPr>
          <w:p w14:paraId="1F6363DF" w14:textId="77777777" w:rsidR="00090371" w:rsidRPr="008C7D58" w:rsidRDefault="00090371" w:rsidP="007A22E9">
            <w:pPr>
              <w:rPr>
                <w:rFonts w:ascii="Times New Roman" w:hAnsi="Times New Roman" w:cs="Times New Roman"/>
                <w:sz w:val="24"/>
                <w:szCs w:val="24"/>
              </w:rPr>
            </w:pPr>
          </w:p>
        </w:tc>
        <w:tc>
          <w:tcPr>
            <w:tcW w:w="2584" w:type="dxa"/>
            <w:shd w:val="clear" w:color="auto" w:fill="auto"/>
          </w:tcPr>
          <w:p w14:paraId="42FB1783" w14:textId="593FD893"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Scrub Suit &amp; Shoes</w:t>
            </w:r>
          </w:p>
        </w:tc>
        <w:tc>
          <w:tcPr>
            <w:tcW w:w="270" w:type="dxa"/>
            <w:shd w:val="clear" w:color="auto" w:fill="auto"/>
          </w:tcPr>
          <w:p w14:paraId="35C1CA97" w14:textId="01646C0D"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6685E010" w14:textId="0491F0BD"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150.00</w:t>
            </w:r>
          </w:p>
        </w:tc>
        <w:tc>
          <w:tcPr>
            <w:tcW w:w="1170" w:type="dxa"/>
            <w:vMerge/>
            <w:shd w:val="clear" w:color="auto" w:fill="FFFFFF"/>
          </w:tcPr>
          <w:p w14:paraId="38F1C484" w14:textId="77777777" w:rsidR="00090371" w:rsidRPr="008C7D58" w:rsidRDefault="00090371" w:rsidP="007A22E9">
            <w:pPr>
              <w:rPr>
                <w:rFonts w:ascii="Times New Roman" w:hAnsi="Times New Roman" w:cs="Times New Roman"/>
                <w:sz w:val="24"/>
                <w:szCs w:val="24"/>
              </w:rPr>
            </w:pPr>
          </w:p>
        </w:tc>
      </w:tr>
      <w:tr w:rsidR="00090371" w:rsidRPr="008C7D58" w14:paraId="6AD03EEC" w14:textId="77777777" w:rsidTr="00034927">
        <w:tc>
          <w:tcPr>
            <w:tcW w:w="1620" w:type="dxa"/>
            <w:vMerge/>
            <w:shd w:val="clear" w:color="auto" w:fill="auto"/>
          </w:tcPr>
          <w:p w14:paraId="3E55B434" w14:textId="77777777" w:rsidR="00090371" w:rsidRPr="008C7D58" w:rsidRDefault="00090371" w:rsidP="007A22E9">
            <w:pPr>
              <w:rPr>
                <w:rFonts w:ascii="Times New Roman" w:hAnsi="Times New Roman" w:cs="Times New Roman"/>
                <w:sz w:val="24"/>
                <w:szCs w:val="24"/>
              </w:rPr>
            </w:pPr>
          </w:p>
        </w:tc>
        <w:tc>
          <w:tcPr>
            <w:tcW w:w="1890" w:type="dxa"/>
            <w:vMerge/>
            <w:shd w:val="clear" w:color="auto" w:fill="auto"/>
          </w:tcPr>
          <w:p w14:paraId="78EEF59F" w14:textId="77777777" w:rsidR="00090371" w:rsidRPr="008C7D58" w:rsidRDefault="00090371" w:rsidP="007A22E9">
            <w:pPr>
              <w:rPr>
                <w:rFonts w:ascii="Times New Roman" w:hAnsi="Times New Roman" w:cs="Times New Roman"/>
                <w:sz w:val="24"/>
                <w:szCs w:val="24"/>
              </w:rPr>
            </w:pPr>
          </w:p>
        </w:tc>
        <w:tc>
          <w:tcPr>
            <w:tcW w:w="1214" w:type="dxa"/>
            <w:gridSpan w:val="2"/>
            <w:vMerge/>
            <w:shd w:val="clear" w:color="auto" w:fill="auto"/>
          </w:tcPr>
          <w:p w14:paraId="0251C096" w14:textId="77777777" w:rsidR="00090371" w:rsidRPr="008C7D58" w:rsidRDefault="00090371" w:rsidP="007A22E9">
            <w:pPr>
              <w:rPr>
                <w:rFonts w:ascii="Times New Roman" w:hAnsi="Times New Roman" w:cs="Times New Roman"/>
                <w:sz w:val="24"/>
                <w:szCs w:val="24"/>
              </w:rPr>
            </w:pPr>
          </w:p>
        </w:tc>
        <w:tc>
          <w:tcPr>
            <w:tcW w:w="2584" w:type="dxa"/>
            <w:shd w:val="clear" w:color="auto" w:fill="auto"/>
          </w:tcPr>
          <w:p w14:paraId="1555FCA8" w14:textId="74C81833"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Health &amp; Immunizations</w:t>
            </w:r>
          </w:p>
        </w:tc>
        <w:tc>
          <w:tcPr>
            <w:tcW w:w="270" w:type="dxa"/>
            <w:shd w:val="clear" w:color="auto" w:fill="auto"/>
          </w:tcPr>
          <w:p w14:paraId="1ECA7B6C" w14:textId="538B926C"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58EDA62A" w14:textId="57B5D607"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Varies</w:t>
            </w:r>
          </w:p>
        </w:tc>
        <w:tc>
          <w:tcPr>
            <w:tcW w:w="1170" w:type="dxa"/>
            <w:vMerge/>
            <w:shd w:val="clear" w:color="auto" w:fill="FFFFFF"/>
          </w:tcPr>
          <w:p w14:paraId="300C817C" w14:textId="77777777" w:rsidR="00090371" w:rsidRPr="008C7D58" w:rsidRDefault="00090371" w:rsidP="007A22E9">
            <w:pPr>
              <w:rPr>
                <w:rFonts w:ascii="Times New Roman" w:hAnsi="Times New Roman" w:cs="Times New Roman"/>
                <w:sz w:val="24"/>
                <w:szCs w:val="24"/>
              </w:rPr>
            </w:pPr>
          </w:p>
        </w:tc>
      </w:tr>
      <w:tr w:rsidR="00090371" w:rsidRPr="008C7D58" w14:paraId="32CEA991" w14:textId="77777777" w:rsidTr="00034927">
        <w:tc>
          <w:tcPr>
            <w:tcW w:w="1620" w:type="dxa"/>
            <w:vMerge/>
            <w:shd w:val="clear" w:color="auto" w:fill="auto"/>
          </w:tcPr>
          <w:p w14:paraId="520ACB82" w14:textId="77777777" w:rsidR="00090371" w:rsidRPr="008C7D58" w:rsidRDefault="00090371" w:rsidP="007A22E9">
            <w:pPr>
              <w:rPr>
                <w:rFonts w:ascii="Times New Roman" w:hAnsi="Times New Roman" w:cs="Times New Roman"/>
                <w:sz w:val="24"/>
                <w:szCs w:val="24"/>
              </w:rPr>
            </w:pPr>
          </w:p>
        </w:tc>
        <w:tc>
          <w:tcPr>
            <w:tcW w:w="1890" w:type="dxa"/>
            <w:vMerge/>
            <w:shd w:val="clear" w:color="auto" w:fill="auto"/>
          </w:tcPr>
          <w:p w14:paraId="032E2A19" w14:textId="77777777" w:rsidR="00090371" w:rsidRPr="008C7D58" w:rsidRDefault="00090371" w:rsidP="007A22E9">
            <w:pPr>
              <w:rPr>
                <w:rFonts w:ascii="Times New Roman" w:hAnsi="Times New Roman" w:cs="Times New Roman"/>
                <w:sz w:val="24"/>
                <w:szCs w:val="24"/>
              </w:rPr>
            </w:pPr>
          </w:p>
        </w:tc>
        <w:tc>
          <w:tcPr>
            <w:tcW w:w="1214" w:type="dxa"/>
            <w:gridSpan w:val="2"/>
            <w:vMerge/>
            <w:shd w:val="clear" w:color="auto" w:fill="auto"/>
          </w:tcPr>
          <w:p w14:paraId="1D11BBD4" w14:textId="77777777" w:rsidR="00090371" w:rsidRPr="008C7D58" w:rsidRDefault="00090371" w:rsidP="007A22E9">
            <w:pPr>
              <w:rPr>
                <w:rFonts w:ascii="Times New Roman" w:hAnsi="Times New Roman" w:cs="Times New Roman"/>
                <w:sz w:val="24"/>
                <w:szCs w:val="24"/>
              </w:rPr>
            </w:pPr>
          </w:p>
        </w:tc>
        <w:tc>
          <w:tcPr>
            <w:tcW w:w="2584" w:type="dxa"/>
            <w:shd w:val="clear" w:color="auto" w:fill="auto"/>
          </w:tcPr>
          <w:p w14:paraId="4C5F7714" w14:textId="46AD2E29"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Criminal Background Check &amp; Drug Screen (additional charges for additional names)</w:t>
            </w:r>
          </w:p>
        </w:tc>
        <w:tc>
          <w:tcPr>
            <w:tcW w:w="270" w:type="dxa"/>
            <w:shd w:val="clear" w:color="auto" w:fill="auto"/>
          </w:tcPr>
          <w:p w14:paraId="05681A8D" w14:textId="6E2B1C89"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05CF565D" w14:textId="24ECCBDD" w:rsidR="00090371" w:rsidRPr="008C7D58" w:rsidRDefault="00090371" w:rsidP="007A22E9">
            <w:pPr>
              <w:rPr>
                <w:rFonts w:ascii="Times New Roman" w:hAnsi="Times New Roman" w:cs="Times New Roman"/>
                <w:sz w:val="24"/>
                <w:szCs w:val="24"/>
              </w:rPr>
            </w:pPr>
            <w:r>
              <w:rPr>
                <w:rFonts w:ascii="Times New Roman" w:hAnsi="Times New Roman" w:cs="Times New Roman"/>
                <w:sz w:val="24"/>
                <w:szCs w:val="24"/>
              </w:rPr>
              <w:t>114</w:t>
            </w:r>
            <w:r w:rsidRPr="008C7D58">
              <w:rPr>
                <w:rFonts w:ascii="Times New Roman" w:hAnsi="Times New Roman" w:cs="Times New Roman"/>
                <w:sz w:val="24"/>
                <w:szCs w:val="24"/>
              </w:rPr>
              <w:t>.3</w:t>
            </w:r>
            <w:r>
              <w:rPr>
                <w:rFonts w:ascii="Times New Roman" w:hAnsi="Times New Roman" w:cs="Times New Roman"/>
                <w:sz w:val="24"/>
                <w:szCs w:val="24"/>
              </w:rPr>
              <w:t>6</w:t>
            </w:r>
            <w:r w:rsidRPr="008C7D58">
              <w:rPr>
                <w:rFonts w:ascii="Times New Roman" w:hAnsi="Times New Roman" w:cs="Times New Roman"/>
                <w:sz w:val="24"/>
                <w:szCs w:val="24"/>
              </w:rPr>
              <w:t>+</w:t>
            </w:r>
          </w:p>
        </w:tc>
        <w:tc>
          <w:tcPr>
            <w:tcW w:w="1170" w:type="dxa"/>
            <w:vMerge/>
            <w:shd w:val="clear" w:color="auto" w:fill="FFFFFF"/>
          </w:tcPr>
          <w:p w14:paraId="7E30D7AB" w14:textId="77777777" w:rsidR="00090371" w:rsidRPr="008C7D58" w:rsidRDefault="00090371" w:rsidP="007A22E9">
            <w:pPr>
              <w:rPr>
                <w:rFonts w:ascii="Times New Roman" w:hAnsi="Times New Roman" w:cs="Times New Roman"/>
                <w:sz w:val="24"/>
                <w:szCs w:val="24"/>
              </w:rPr>
            </w:pPr>
          </w:p>
        </w:tc>
      </w:tr>
      <w:tr w:rsidR="00090371" w:rsidRPr="008C7D58" w14:paraId="05163763" w14:textId="77777777" w:rsidTr="00034927">
        <w:tc>
          <w:tcPr>
            <w:tcW w:w="1620" w:type="dxa"/>
            <w:vMerge/>
            <w:shd w:val="clear" w:color="auto" w:fill="auto"/>
          </w:tcPr>
          <w:p w14:paraId="3D4BEFA0" w14:textId="77777777" w:rsidR="00090371" w:rsidRPr="008C7D58" w:rsidRDefault="00090371" w:rsidP="007A22E9">
            <w:pPr>
              <w:rPr>
                <w:rFonts w:ascii="Times New Roman" w:hAnsi="Times New Roman" w:cs="Times New Roman"/>
                <w:sz w:val="24"/>
                <w:szCs w:val="24"/>
              </w:rPr>
            </w:pPr>
          </w:p>
        </w:tc>
        <w:tc>
          <w:tcPr>
            <w:tcW w:w="1890" w:type="dxa"/>
            <w:vMerge/>
            <w:shd w:val="clear" w:color="auto" w:fill="auto"/>
          </w:tcPr>
          <w:p w14:paraId="25349FB3" w14:textId="77777777" w:rsidR="00090371" w:rsidRPr="008C7D58" w:rsidRDefault="00090371" w:rsidP="007A22E9">
            <w:pPr>
              <w:rPr>
                <w:rFonts w:ascii="Times New Roman" w:hAnsi="Times New Roman" w:cs="Times New Roman"/>
                <w:sz w:val="24"/>
                <w:szCs w:val="24"/>
              </w:rPr>
            </w:pPr>
          </w:p>
        </w:tc>
        <w:tc>
          <w:tcPr>
            <w:tcW w:w="1214" w:type="dxa"/>
            <w:gridSpan w:val="2"/>
            <w:vMerge/>
            <w:shd w:val="clear" w:color="auto" w:fill="auto"/>
          </w:tcPr>
          <w:p w14:paraId="6EDF4FF2" w14:textId="77777777" w:rsidR="00090371" w:rsidRPr="008C7D58" w:rsidRDefault="00090371" w:rsidP="007A22E9">
            <w:pPr>
              <w:rPr>
                <w:rFonts w:ascii="Times New Roman" w:hAnsi="Times New Roman" w:cs="Times New Roman"/>
                <w:sz w:val="24"/>
                <w:szCs w:val="24"/>
              </w:rPr>
            </w:pPr>
          </w:p>
        </w:tc>
        <w:tc>
          <w:tcPr>
            <w:tcW w:w="2584" w:type="dxa"/>
            <w:shd w:val="clear" w:color="auto" w:fill="auto"/>
          </w:tcPr>
          <w:p w14:paraId="080AE06B" w14:textId="1222BB04"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i/>
                <w:sz w:val="24"/>
                <w:szCs w:val="24"/>
              </w:rPr>
              <w:t>Bridges Package</w:t>
            </w:r>
          </w:p>
        </w:tc>
        <w:tc>
          <w:tcPr>
            <w:tcW w:w="270" w:type="dxa"/>
            <w:shd w:val="clear" w:color="auto" w:fill="auto"/>
          </w:tcPr>
          <w:p w14:paraId="245012C2" w14:textId="50083AF7"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2EEC648F" w14:textId="158E8099"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15.00</w:t>
            </w:r>
          </w:p>
        </w:tc>
        <w:tc>
          <w:tcPr>
            <w:tcW w:w="1170" w:type="dxa"/>
            <w:vMerge/>
            <w:shd w:val="clear" w:color="auto" w:fill="FFFFFF"/>
          </w:tcPr>
          <w:p w14:paraId="3DDA91C0" w14:textId="77777777" w:rsidR="00090371" w:rsidRPr="008C7D58" w:rsidRDefault="00090371" w:rsidP="007A22E9">
            <w:pPr>
              <w:rPr>
                <w:rFonts w:ascii="Times New Roman" w:hAnsi="Times New Roman" w:cs="Times New Roman"/>
                <w:sz w:val="24"/>
                <w:szCs w:val="24"/>
              </w:rPr>
            </w:pPr>
          </w:p>
        </w:tc>
      </w:tr>
      <w:tr w:rsidR="00090371" w:rsidRPr="008C7D58" w14:paraId="439B4EE1" w14:textId="77777777" w:rsidTr="00034927">
        <w:trPr>
          <w:trHeight w:val="251"/>
        </w:trPr>
        <w:tc>
          <w:tcPr>
            <w:tcW w:w="1620" w:type="dxa"/>
            <w:vMerge w:val="restart"/>
            <w:shd w:val="clear" w:color="auto" w:fill="auto"/>
          </w:tcPr>
          <w:p w14:paraId="66A39AC5" w14:textId="77777777" w:rsidR="00090371" w:rsidRPr="008C7D58" w:rsidRDefault="00090371" w:rsidP="007A22E9">
            <w:pPr>
              <w:rPr>
                <w:rFonts w:ascii="Times New Roman" w:hAnsi="Times New Roman" w:cs="Times New Roman"/>
                <w:sz w:val="24"/>
                <w:szCs w:val="24"/>
              </w:rPr>
            </w:pPr>
          </w:p>
          <w:p w14:paraId="2D756530" w14:textId="77777777" w:rsidR="00090371" w:rsidRPr="008C7D58" w:rsidRDefault="00090371" w:rsidP="007A22E9">
            <w:pPr>
              <w:rPr>
                <w:rFonts w:ascii="Times New Roman" w:hAnsi="Times New Roman" w:cs="Times New Roman"/>
                <w:sz w:val="24"/>
                <w:szCs w:val="24"/>
              </w:rPr>
            </w:pPr>
          </w:p>
          <w:p w14:paraId="0BB7B251" w14:textId="77777777" w:rsidR="00090371" w:rsidRPr="008C7D58" w:rsidRDefault="00090371" w:rsidP="007A22E9">
            <w:pPr>
              <w:rPr>
                <w:rFonts w:ascii="Times New Roman" w:hAnsi="Times New Roman" w:cs="Times New Roman"/>
                <w:sz w:val="24"/>
                <w:szCs w:val="24"/>
              </w:rPr>
            </w:pPr>
          </w:p>
          <w:p w14:paraId="214072AB" w14:textId="77777777" w:rsidR="00090371" w:rsidRPr="008C7D58" w:rsidRDefault="00090371" w:rsidP="007A22E9">
            <w:pPr>
              <w:rPr>
                <w:rFonts w:ascii="Times New Roman" w:hAnsi="Times New Roman" w:cs="Times New Roman"/>
                <w:sz w:val="24"/>
                <w:szCs w:val="24"/>
              </w:rPr>
            </w:pPr>
          </w:p>
          <w:p w14:paraId="407BC829" w14:textId="77777777" w:rsidR="00090371" w:rsidRPr="008C7D58" w:rsidRDefault="00090371" w:rsidP="007A22E9">
            <w:pPr>
              <w:rPr>
                <w:rFonts w:ascii="Times New Roman" w:hAnsi="Times New Roman" w:cs="Times New Roman"/>
                <w:sz w:val="24"/>
                <w:szCs w:val="24"/>
              </w:rPr>
            </w:pPr>
          </w:p>
          <w:p w14:paraId="67BAB604" w14:textId="77777777" w:rsidR="00090371" w:rsidRPr="008C7D58" w:rsidRDefault="00090371" w:rsidP="007A22E9">
            <w:pPr>
              <w:rPr>
                <w:rFonts w:ascii="Times New Roman" w:hAnsi="Times New Roman" w:cs="Times New Roman"/>
                <w:sz w:val="24"/>
                <w:szCs w:val="24"/>
              </w:rPr>
            </w:pPr>
          </w:p>
          <w:p w14:paraId="00E5B197" w14:textId="77777777"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 xml:space="preserve">SURG </w:t>
            </w:r>
          </w:p>
        </w:tc>
        <w:tc>
          <w:tcPr>
            <w:tcW w:w="1890" w:type="dxa"/>
            <w:vMerge w:val="restart"/>
            <w:shd w:val="clear" w:color="auto" w:fill="FFFFFF"/>
          </w:tcPr>
          <w:p w14:paraId="6DB3F41A" w14:textId="77777777" w:rsidR="00F722B9" w:rsidRDefault="00F722B9" w:rsidP="007A22E9">
            <w:pPr>
              <w:rPr>
                <w:rFonts w:ascii="Times New Roman" w:hAnsi="Times New Roman" w:cs="Times New Roman"/>
                <w:sz w:val="24"/>
                <w:szCs w:val="24"/>
              </w:rPr>
            </w:pPr>
          </w:p>
          <w:p w14:paraId="3E9378F9" w14:textId="77777777" w:rsidR="008F24A5" w:rsidRDefault="008F24A5" w:rsidP="007A22E9">
            <w:pPr>
              <w:rPr>
                <w:rFonts w:ascii="Times New Roman" w:hAnsi="Times New Roman" w:cs="Times New Roman"/>
                <w:sz w:val="24"/>
                <w:szCs w:val="24"/>
              </w:rPr>
            </w:pPr>
          </w:p>
          <w:p w14:paraId="06DAA42F" w14:textId="58793FDA"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lastRenderedPageBreak/>
              <w:t>- Term 1</w:t>
            </w:r>
          </w:p>
        </w:tc>
        <w:tc>
          <w:tcPr>
            <w:tcW w:w="1214" w:type="dxa"/>
            <w:gridSpan w:val="2"/>
            <w:shd w:val="clear" w:color="auto" w:fill="auto"/>
          </w:tcPr>
          <w:p w14:paraId="7B98B857" w14:textId="77777777" w:rsidR="00F722B9" w:rsidRDefault="00F722B9" w:rsidP="007A22E9">
            <w:pPr>
              <w:rPr>
                <w:rFonts w:ascii="Times New Roman" w:hAnsi="Times New Roman" w:cs="Times New Roman"/>
                <w:sz w:val="24"/>
                <w:szCs w:val="24"/>
              </w:rPr>
            </w:pPr>
          </w:p>
          <w:p w14:paraId="0CD946A4" w14:textId="2BA888E6"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lastRenderedPageBreak/>
              <w:t>SURG 111</w:t>
            </w:r>
          </w:p>
        </w:tc>
        <w:tc>
          <w:tcPr>
            <w:tcW w:w="2584" w:type="dxa"/>
            <w:shd w:val="clear" w:color="auto" w:fill="auto"/>
          </w:tcPr>
          <w:p w14:paraId="651EE3B4" w14:textId="77777777" w:rsidR="00F722B9" w:rsidRDefault="00F722B9" w:rsidP="007A22E9">
            <w:pPr>
              <w:rPr>
                <w:rFonts w:ascii="Times New Roman" w:hAnsi="Times New Roman" w:cs="Times New Roman"/>
                <w:sz w:val="24"/>
                <w:szCs w:val="24"/>
              </w:rPr>
            </w:pPr>
          </w:p>
          <w:p w14:paraId="74B2D486" w14:textId="77777777" w:rsidR="008F24A5" w:rsidRDefault="008F24A5" w:rsidP="007A22E9">
            <w:pPr>
              <w:rPr>
                <w:rFonts w:ascii="Times New Roman" w:hAnsi="Times New Roman" w:cs="Times New Roman"/>
                <w:sz w:val="24"/>
                <w:szCs w:val="24"/>
              </w:rPr>
            </w:pPr>
          </w:p>
          <w:p w14:paraId="0677BCF6" w14:textId="3A94ACB8" w:rsidR="00090371" w:rsidRPr="008C7D58" w:rsidRDefault="00A639E0" w:rsidP="007A22E9">
            <w:pPr>
              <w:rPr>
                <w:rFonts w:ascii="Times New Roman" w:hAnsi="Times New Roman" w:cs="Times New Roman"/>
                <w:sz w:val="24"/>
                <w:szCs w:val="24"/>
              </w:rPr>
            </w:pPr>
            <w:r>
              <w:rPr>
                <w:rFonts w:ascii="Times New Roman" w:hAnsi="Times New Roman" w:cs="Times New Roman"/>
                <w:sz w:val="24"/>
                <w:szCs w:val="24"/>
              </w:rPr>
              <w:lastRenderedPageBreak/>
              <w:t>2</w:t>
            </w:r>
            <w:r w:rsidR="00090371" w:rsidRPr="008C7D58">
              <w:rPr>
                <w:rFonts w:ascii="Times New Roman" w:hAnsi="Times New Roman" w:cs="Times New Roman"/>
                <w:sz w:val="24"/>
                <w:szCs w:val="24"/>
              </w:rPr>
              <w:t xml:space="preserve"> credits @ </w:t>
            </w:r>
            <w:r w:rsidR="00090371">
              <w:rPr>
                <w:rFonts w:ascii="Times New Roman" w:hAnsi="Times New Roman" w:cs="Times New Roman"/>
                <w:sz w:val="24"/>
                <w:szCs w:val="24"/>
              </w:rPr>
              <w:t>178.38</w:t>
            </w:r>
            <w:r w:rsidR="00090371" w:rsidRPr="008C7D58">
              <w:rPr>
                <w:rFonts w:ascii="Times New Roman" w:hAnsi="Times New Roman" w:cs="Times New Roman"/>
                <w:sz w:val="24"/>
                <w:szCs w:val="24"/>
              </w:rPr>
              <w:t>/cr.</w:t>
            </w:r>
          </w:p>
        </w:tc>
        <w:tc>
          <w:tcPr>
            <w:tcW w:w="270" w:type="dxa"/>
            <w:shd w:val="clear" w:color="auto" w:fill="auto"/>
          </w:tcPr>
          <w:p w14:paraId="74EF85FC" w14:textId="77777777" w:rsidR="00F722B9" w:rsidRDefault="00F722B9" w:rsidP="007A22E9">
            <w:pPr>
              <w:rPr>
                <w:rFonts w:ascii="Times New Roman" w:hAnsi="Times New Roman" w:cs="Times New Roman"/>
                <w:sz w:val="24"/>
                <w:szCs w:val="24"/>
              </w:rPr>
            </w:pPr>
          </w:p>
          <w:p w14:paraId="31AA2CC4" w14:textId="77777777" w:rsidR="008F24A5" w:rsidRDefault="008F24A5" w:rsidP="007A22E9">
            <w:pPr>
              <w:rPr>
                <w:rFonts w:ascii="Times New Roman" w:hAnsi="Times New Roman" w:cs="Times New Roman"/>
                <w:sz w:val="24"/>
                <w:szCs w:val="24"/>
              </w:rPr>
            </w:pPr>
          </w:p>
          <w:p w14:paraId="3A98EE1D" w14:textId="0B90160A"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lastRenderedPageBreak/>
              <w:t>$</w:t>
            </w:r>
          </w:p>
        </w:tc>
        <w:tc>
          <w:tcPr>
            <w:tcW w:w="882" w:type="dxa"/>
            <w:shd w:val="clear" w:color="auto" w:fill="FFFFFF"/>
          </w:tcPr>
          <w:p w14:paraId="66B890E4" w14:textId="77777777" w:rsidR="00F722B9" w:rsidRDefault="00F722B9" w:rsidP="007A22E9">
            <w:pPr>
              <w:rPr>
                <w:rFonts w:ascii="Times New Roman" w:hAnsi="Times New Roman" w:cs="Times New Roman"/>
                <w:sz w:val="24"/>
                <w:szCs w:val="24"/>
              </w:rPr>
            </w:pPr>
          </w:p>
          <w:p w14:paraId="2EA6CA33" w14:textId="77777777" w:rsidR="008F24A5" w:rsidRDefault="008F24A5" w:rsidP="007A22E9">
            <w:pPr>
              <w:rPr>
                <w:rFonts w:ascii="Times New Roman" w:hAnsi="Times New Roman" w:cs="Times New Roman"/>
                <w:sz w:val="24"/>
                <w:szCs w:val="24"/>
              </w:rPr>
            </w:pPr>
          </w:p>
          <w:p w14:paraId="17F3AE55" w14:textId="4A50FD49" w:rsidR="00090371" w:rsidRPr="008C7D58" w:rsidRDefault="00704790" w:rsidP="007A22E9">
            <w:pPr>
              <w:rPr>
                <w:rFonts w:ascii="Times New Roman" w:hAnsi="Times New Roman" w:cs="Times New Roman"/>
                <w:sz w:val="24"/>
                <w:szCs w:val="24"/>
              </w:rPr>
            </w:pPr>
            <w:r>
              <w:rPr>
                <w:rFonts w:ascii="Times New Roman" w:hAnsi="Times New Roman" w:cs="Times New Roman"/>
                <w:sz w:val="24"/>
                <w:szCs w:val="24"/>
              </w:rPr>
              <w:lastRenderedPageBreak/>
              <w:t>356.76</w:t>
            </w:r>
          </w:p>
        </w:tc>
        <w:tc>
          <w:tcPr>
            <w:tcW w:w="1170" w:type="dxa"/>
            <w:vMerge w:val="restart"/>
            <w:shd w:val="clear" w:color="auto" w:fill="FFFFFF"/>
          </w:tcPr>
          <w:p w14:paraId="7A73C24D" w14:textId="77777777" w:rsidR="00090371" w:rsidRPr="008C7D58" w:rsidRDefault="00090371" w:rsidP="007A22E9">
            <w:pPr>
              <w:rPr>
                <w:rFonts w:ascii="Times New Roman" w:hAnsi="Times New Roman" w:cs="Times New Roman"/>
                <w:sz w:val="24"/>
                <w:szCs w:val="24"/>
              </w:rPr>
            </w:pPr>
          </w:p>
          <w:p w14:paraId="45F1F27E" w14:textId="77777777" w:rsidR="00090371" w:rsidRPr="008C7D58" w:rsidRDefault="00090371" w:rsidP="007A22E9">
            <w:pPr>
              <w:rPr>
                <w:rFonts w:ascii="Times New Roman" w:hAnsi="Times New Roman" w:cs="Times New Roman"/>
                <w:sz w:val="24"/>
                <w:szCs w:val="24"/>
              </w:rPr>
            </w:pPr>
          </w:p>
          <w:p w14:paraId="6DF0A29D" w14:textId="348690BD" w:rsidR="00090371" w:rsidRPr="008C7D58" w:rsidRDefault="00034927" w:rsidP="007A22E9">
            <w:pPr>
              <w:rPr>
                <w:rFonts w:ascii="Times New Roman" w:hAnsi="Times New Roman" w:cs="Times New Roman"/>
                <w:sz w:val="24"/>
                <w:szCs w:val="24"/>
              </w:rPr>
            </w:pPr>
            <w:r w:rsidRPr="008C7D58">
              <w:rPr>
                <w:rFonts w:ascii="Times New Roman" w:hAnsi="Times New Roman" w:cs="Times New Roman"/>
                <w:sz w:val="24"/>
                <w:szCs w:val="24"/>
              </w:rPr>
              <w:lastRenderedPageBreak/>
              <w:t xml:space="preserve">$ </w:t>
            </w:r>
            <w:r w:rsidR="00F722B9">
              <w:rPr>
                <w:rFonts w:ascii="Times New Roman" w:hAnsi="Times New Roman" w:cs="Times New Roman"/>
                <w:sz w:val="24"/>
                <w:szCs w:val="24"/>
              </w:rPr>
              <w:t>1169.28</w:t>
            </w:r>
          </w:p>
        </w:tc>
      </w:tr>
      <w:tr w:rsidR="00090371" w:rsidRPr="008C7D58" w14:paraId="06AD4977" w14:textId="77777777" w:rsidTr="00034927">
        <w:tc>
          <w:tcPr>
            <w:tcW w:w="1620" w:type="dxa"/>
            <w:vMerge/>
            <w:shd w:val="clear" w:color="auto" w:fill="auto"/>
          </w:tcPr>
          <w:p w14:paraId="382DF2AB" w14:textId="77777777" w:rsidR="00090371" w:rsidRPr="008C7D58" w:rsidRDefault="00090371" w:rsidP="007A22E9">
            <w:pPr>
              <w:rPr>
                <w:rFonts w:ascii="Times New Roman" w:hAnsi="Times New Roman" w:cs="Times New Roman"/>
                <w:sz w:val="24"/>
                <w:szCs w:val="24"/>
              </w:rPr>
            </w:pPr>
          </w:p>
        </w:tc>
        <w:tc>
          <w:tcPr>
            <w:tcW w:w="1890" w:type="dxa"/>
            <w:vMerge/>
            <w:shd w:val="clear" w:color="auto" w:fill="FFFFFF"/>
          </w:tcPr>
          <w:p w14:paraId="55C3574C" w14:textId="77777777" w:rsidR="00090371" w:rsidRPr="008C7D58" w:rsidRDefault="00090371" w:rsidP="007A22E9">
            <w:pPr>
              <w:rPr>
                <w:rFonts w:ascii="Times New Roman" w:hAnsi="Times New Roman" w:cs="Times New Roman"/>
                <w:sz w:val="24"/>
                <w:szCs w:val="24"/>
              </w:rPr>
            </w:pPr>
          </w:p>
        </w:tc>
        <w:tc>
          <w:tcPr>
            <w:tcW w:w="1214" w:type="dxa"/>
            <w:gridSpan w:val="2"/>
            <w:shd w:val="clear" w:color="auto" w:fill="auto"/>
          </w:tcPr>
          <w:p w14:paraId="41F8DBE5" w14:textId="77777777"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SURG 112</w:t>
            </w:r>
          </w:p>
        </w:tc>
        <w:tc>
          <w:tcPr>
            <w:tcW w:w="2584" w:type="dxa"/>
            <w:shd w:val="clear" w:color="auto" w:fill="auto"/>
          </w:tcPr>
          <w:p w14:paraId="0318BF81" w14:textId="3A0BF48D" w:rsidR="00090371" w:rsidRPr="008C7D58" w:rsidRDefault="00D0626E" w:rsidP="007A22E9">
            <w:pPr>
              <w:rPr>
                <w:rFonts w:ascii="Times New Roman" w:hAnsi="Times New Roman" w:cs="Times New Roman"/>
                <w:sz w:val="24"/>
                <w:szCs w:val="24"/>
              </w:rPr>
            </w:pPr>
            <w:r>
              <w:rPr>
                <w:rFonts w:ascii="Times New Roman" w:hAnsi="Times New Roman" w:cs="Times New Roman"/>
                <w:sz w:val="24"/>
                <w:szCs w:val="24"/>
              </w:rPr>
              <w:t>Ivy+ fee</w:t>
            </w:r>
          </w:p>
        </w:tc>
        <w:tc>
          <w:tcPr>
            <w:tcW w:w="270" w:type="dxa"/>
            <w:shd w:val="clear" w:color="auto" w:fill="auto"/>
          </w:tcPr>
          <w:p w14:paraId="67776D23" w14:textId="459C7839"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6BA2B72C" w14:textId="383946FB" w:rsidR="00090371" w:rsidRPr="008C7D58" w:rsidRDefault="00D0626E" w:rsidP="007A22E9">
            <w:pPr>
              <w:rPr>
                <w:rFonts w:ascii="Times New Roman" w:hAnsi="Times New Roman" w:cs="Times New Roman"/>
                <w:sz w:val="24"/>
                <w:szCs w:val="24"/>
              </w:rPr>
            </w:pPr>
            <w:r>
              <w:rPr>
                <w:rFonts w:ascii="Times New Roman" w:hAnsi="Times New Roman" w:cs="Times New Roman"/>
                <w:sz w:val="24"/>
                <w:szCs w:val="24"/>
              </w:rPr>
              <w:t>16.50/CR</w:t>
            </w:r>
          </w:p>
        </w:tc>
        <w:tc>
          <w:tcPr>
            <w:tcW w:w="1170" w:type="dxa"/>
            <w:vMerge/>
            <w:shd w:val="clear" w:color="auto" w:fill="FFFFFF"/>
          </w:tcPr>
          <w:p w14:paraId="5C5A138F" w14:textId="77777777" w:rsidR="00090371" w:rsidRPr="008C7D58" w:rsidRDefault="00090371" w:rsidP="007A22E9">
            <w:pPr>
              <w:rPr>
                <w:rFonts w:ascii="Times New Roman" w:hAnsi="Times New Roman" w:cs="Times New Roman"/>
                <w:sz w:val="24"/>
                <w:szCs w:val="24"/>
              </w:rPr>
            </w:pPr>
          </w:p>
        </w:tc>
      </w:tr>
      <w:tr w:rsidR="00090371" w:rsidRPr="008C7D58" w14:paraId="5BDC116F" w14:textId="77777777" w:rsidTr="00704790">
        <w:tc>
          <w:tcPr>
            <w:tcW w:w="1620" w:type="dxa"/>
            <w:vMerge/>
            <w:shd w:val="clear" w:color="auto" w:fill="auto"/>
          </w:tcPr>
          <w:p w14:paraId="40E81F04" w14:textId="77777777" w:rsidR="00090371" w:rsidRPr="008C7D58" w:rsidRDefault="00090371" w:rsidP="007A22E9">
            <w:pPr>
              <w:rPr>
                <w:rFonts w:ascii="Times New Roman" w:hAnsi="Times New Roman" w:cs="Times New Roman"/>
                <w:sz w:val="24"/>
                <w:szCs w:val="24"/>
              </w:rPr>
            </w:pPr>
          </w:p>
        </w:tc>
        <w:tc>
          <w:tcPr>
            <w:tcW w:w="1890" w:type="dxa"/>
            <w:vMerge/>
            <w:tcBorders>
              <w:bottom w:val="single" w:sz="4" w:space="0" w:color="000000"/>
            </w:tcBorders>
            <w:shd w:val="clear" w:color="auto" w:fill="FFFFFF"/>
          </w:tcPr>
          <w:p w14:paraId="23FAAC8E" w14:textId="77777777" w:rsidR="00090371" w:rsidRPr="008C7D58" w:rsidRDefault="00090371" w:rsidP="007A22E9">
            <w:pPr>
              <w:rPr>
                <w:rFonts w:ascii="Times New Roman" w:hAnsi="Times New Roman" w:cs="Times New Roman"/>
                <w:sz w:val="24"/>
                <w:szCs w:val="24"/>
              </w:rPr>
            </w:pPr>
          </w:p>
        </w:tc>
        <w:tc>
          <w:tcPr>
            <w:tcW w:w="1214" w:type="dxa"/>
            <w:gridSpan w:val="2"/>
            <w:shd w:val="clear" w:color="auto" w:fill="auto"/>
          </w:tcPr>
          <w:p w14:paraId="62BA7DBA" w14:textId="77777777" w:rsidR="00090371" w:rsidRPr="008C7D58" w:rsidRDefault="00090371" w:rsidP="007A22E9">
            <w:pPr>
              <w:rPr>
                <w:rFonts w:ascii="Times New Roman" w:hAnsi="Times New Roman" w:cs="Times New Roman"/>
                <w:sz w:val="24"/>
                <w:szCs w:val="24"/>
              </w:rPr>
            </w:pPr>
          </w:p>
        </w:tc>
        <w:tc>
          <w:tcPr>
            <w:tcW w:w="2584" w:type="dxa"/>
            <w:shd w:val="clear" w:color="auto" w:fill="auto"/>
          </w:tcPr>
          <w:p w14:paraId="277646FA" w14:textId="3DEF4F4B" w:rsidR="00090371" w:rsidRPr="008C7D58" w:rsidRDefault="00A639E0" w:rsidP="007A22E9">
            <w:pPr>
              <w:rPr>
                <w:rFonts w:ascii="Times New Roman" w:hAnsi="Times New Roman" w:cs="Times New Roman"/>
                <w:sz w:val="24"/>
                <w:szCs w:val="24"/>
              </w:rPr>
            </w:pPr>
            <w:r>
              <w:rPr>
                <w:rFonts w:ascii="Times New Roman" w:hAnsi="Times New Roman" w:cs="Times New Roman"/>
                <w:sz w:val="24"/>
                <w:szCs w:val="24"/>
              </w:rPr>
              <w:t>4</w:t>
            </w:r>
            <w:r w:rsidR="00090371" w:rsidRPr="008C7D58">
              <w:rPr>
                <w:rFonts w:ascii="Times New Roman" w:hAnsi="Times New Roman" w:cs="Times New Roman"/>
                <w:sz w:val="24"/>
                <w:szCs w:val="24"/>
              </w:rPr>
              <w:t xml:space="preserve"> credits @ </w:t>
            </w:r>
            <w:r w:rsidR="00090371">
              <w:rPr>
                <w:rFonts w:ascii="Times New Roman" w:hAnsi="Times New Roman" w:cs="Times New Roman"/>
                <w:sz w:val="24"/>
                <w:szCs w:val="24"/>
              </w:rPr>
              <w:t>178.38</w:t>
            </w:r>
            <w:r w:rsidR="00090371" w:rsidRPr="008C7D58">
              <w:rPr>
                <w:rFonts w:ascii="Times New Roman" w:hAnsi="Times New Roman" w:cs="Times New Roman"/>
                <w:sz w:val="24"/>
                <w:szCs w:val="24"/>
              </w:rPr>
              <w:t>/cr.</w:t>
            </w:r>
          </w:p>
        </w:tc>
        <w:tc>
          <w:tcPr>
            <w:tcW w:w="270" w:type="dxa"/>
            <w:shd w:val="clear" w:color="auto" w:fill="auto"/>
          </w:tcPr>
          <w:p w14:paraId="7F8DA8B4" w14:textId="241F3287"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788DF0F5" w14:textId="2EF9AC9F" w:rsidR="00090371" w:rsidRPr="008C7D58" w:rsidRDefault="00704790" w:rsidP="007A22E9">
            <w:pPr>
              <w:rPr>
                <w:rFonts w:ascii="Times New Roman" w:hAnsi="Times New Roman" w:cs="Times New Roman"/>
                <w:sz w:val="24"/>
                <w:szCs w:val="24"/>
              </w:rPr>
            </w:pPr>
            <w:r>
              <w:rPr>
                <w:rFonts w:ascii="Times New Roman" w:hAnsi="Times New Roman" w:cs="Times New Roman"/>
                <w:sz w:val="24"/>
                <w:szCs w:val="24"/>
              </w:rPr>
              <w:t>713.52</w:t>
            </w:r>
          </w:p>
        </w:tc>
        <w:tc>
          <w:tcPr>
            <w:tcW w:w="1170" w:type="dxa"/>
            <w:vMerge/>
            <w:tcBorders>
              <w:bottom w:val="single" w:sz="4" w:space="0" w:color="000000"/>
            </w:tcBorders>
            <w:shd w:val="clear" w:color="auto" w:fill="FFFFFF"/>
          </w:tcPr>
          <w:p w14:paraId="7861D2AC" w14:textId="77777777" w:rsidR="00090371" w:rsidRPr="008C7D58" w:rsidRDefault="00090371" w:rsidP="007A22E9">
            <w:pPr>
              <w:rPr>
                <w:rFonts w:ascii="Times New Roman" w:hAnsi="Times New Roman" w:cs="Times New Roman"/>
                <w:sz w:val="24"/>
                <w:szCs w:val="24"/>
              </w:rPr>
            </w:pPr>
          </w:p>
        </w:tc>
      </w:tr>
      <w:tr w:rsidR="00090371" w:rsidRPr="008C7D58" w14:paraId="1D00BD0A" w14:textId="77777777" w:rsidTr="00704790">
        <w:tc>
          <w:tcPr>
            <w:tcW w:w="1620" w:type="dxa"/>
            <w:vMerge/>
            <w:shd w:val="clear" w:color="auto" w:fill="auto"/>
          </w:tcPr>
          <w:p w14:paraId="2495C065" w14:textId="77777777" w:rsidR="00090371" w:rsidRPr="008C7D58" w:rsidRDefault="00090371" w:rsidP="007A22E9">
            <w:pPr>
              <w:rPr>
                <w:rFonts w:ascii="Times New Roman" w:hAnsi="Times New Roman" w:cs="Times New Roman"/>
                <w:sz w:val="24"/>
                <w:szCs w:val="24"/>
              </w:rPr>
            </w:pPr>
          </w:p>
        </w:tc>
        <w:tc>
          <w:tcPr>
            <w:tcW w:w="1890" w:type="dxa"/>
            <w:vMerge w:val="restart"/>
            <w:tcBorders>
              <w:bottom w:val="nil"/>
            </w:tcBorders>
            <w:shd w:val="clear" w:color="auto" w:fill="FFFFFF"/>
          </w:tcPr>
          <w:p w14:paraId="200299D7" w14:textId="77777777"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Fall – Term 2</w:t>
            </w:r>
          </w:p>
        </w:tc>
        <w:tc>
          <w:tcPr>
            <w:tcW w:w="1214" w:type="dxa"/>
            <w:gridSpan w:val="2"/>
            <w:shd w:val="clear" w:color="auto" w:fill="auto"/>
          </w:tcPr>
          <w:p w14:paraId="1ED49AF5" w14:textId="77777777"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SURG 113</w:t>
            </w:r>
          </w:p>
        </w:tc>
        <w:tc>
          <w:tcPr>
            <w:tcW w:w="2584" w:type="dxa"/>
            <w:shd w:val="clear" w:color="auto" w:fill="auto"/>
          </w:tcPr>
          <w:p w14:paraId="5D497847" w14:textId="74B220B9"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 xml:space="preserve">3 credits @ </w:t>
            </w:r>
            <w:r>
              <w:rPr>
                <w:rFonts w:ascii="Times New Roman" w:hAnsi="Times New Roman" w:cs="Times New Roman"/>
                <w:sz w:val="24"/>
                <w:szCs w:val="24"/>
              </w:rPr>
              <w:t>178.38</w:t>
            </w:r>
            <w:r w:rsidRPr="008C7D58">
              <w:rPr>
                <w:rFonts w:ascii="Times New Roman" w:hAnsi="Times New Roman" w:cs="Times New Roman"/>
                <w:sz w:val="24"/>
                <w:szCs w:val="24"/>
              </w:rPr>
              <w:t>/cr.</w:t>
            </w:r>
          </w:p>
        </w:tc>
        <w:tc>
          <w:tcPr>
            <w:tcW w:w="270" w:type="dxa"/>
            <w:shd w:val="clear" w:color="auto" w:fill="auto"/>
          </w:tcPr>
          <w:p w14:paraId="66981C60" w14:textId="01A8B335"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74856DE2" w14:textId="19ED0C46" w:rsidR="00090371" w:rsidRPr="008C7D58" w:rsidRDefault="00090371" w:rsidP="007A22E9">
            <w:pPr>
              <w:rPr>
                <w:rFonts w:ascii="Times New Roman" w:hAnsi="Times New Roman" w:cs="Times New Roman"/>
                <w:sz w:val="24"/>
                <w:szCs w:val="24"/>
              </w:rPr>
            </w:pPr>
            <w:r>
              <w:rPr>
                <w:rFonts w:ascii="Times New Roman" w:hAnsi="Times New Roman" w:cs="Times New Roman"/>
                <w:sz w:val="24"/>
                <w:szCs w:val="24"/>
              </w:rPr>
              <w:t>5</w:t>
            </w:r>
            <w:r w:rsidR="00CF187D">
              <w:rPr>
                <w:rFonts w:ascii="Times New Roman" w:hAnsi="Times New Roman" w:cs="Times New Roman"/>
                <w:sz w:val="24"/>
                <w:szCs w:val="24"/>
              </w:rPr>
              <w:t>35.14</w:t>
            </w:r>
          </w:p>
        </w:tc>
        <w:tc>
          <w:tcPr>
            <w:tcW w:w="1170" w:type="dxa"/>
            <w:vMerge w:val="restart"/>
            <w:tcBorders>
              <w:bottom w:val="nil"/>
            </w:tcBorders>
            <w:shd w:val="clear" w:color="auto" w:fill="FFFFFF"/>
          </w:tcPr>
          <w:p w14:paraId="3DD55D3B" w14:textId="77777777" w:rsidR="00090371" w:rsidRPr="008C7D58" w:rsidRDefault="00090371" w:rsidP="007A22E9">
            <w:pPr>
              <w:rPr>
                <w:rFonts w:ascii="Times New Roman" w:hAnsi="Times New Roman" w:cs="Times New Roman"/>
                <w:sz w:val="24"/>
                <w:szCs w:val="24"/>
              </w:rPr>
            </w:pPr>
          </w:p>
          <w:p w14:paraId="3D666A17" w14:textId="6FA105DE"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 xml:space="preserve">$ </w:t>
            </w:r>
            <w:r>
              <w:rPr>
                <w:rFonts w:ascii="Times New Roman" w:hAnsi="Times New Roman" w:cs="Times New Roman"/>
                <w:sz w:val="24"/>
                <w:szCs w:val="24"/>
              </w:rPr>
              <w:t>1</w:t>
            </w:r>
            <w:r w:rsidR="008F24A5">
              <w:rPr>
                <w:rFonts w:ascii="Times New Roman" w:hAnsi="Times New Roman" w:cs="Times New Roman"/>
                <w:sz w:val="24"/>
                <w:szCs w:val="24"/>
              </w:rPr>
              <w:t>169.28</w:t>
            </w:r>
          </w:p>
        </w:tc>
      </w:tr>
      <w:tr w:rsidR="00090371" w:rsidRPr="008C7D58" w14:paraId="4BCF122B" w14:textId="77777777" w:rsidTr="00704790">
        <w:tc>
          <w:tcPr>
            <w:tcW w:w="1620" w:type="dxa"/>
            <w:vMerge/>
            <w:shd w:val="clear" w:color="auto" w:fill="auto"/>
          </w:tcPr>
          <w:p w14:paraId="4060E374" w14:textId="77777777" w:rsidR="00090371" w:rsidRPr="008C7D58" w:rsidRDefault="00090371" w:rsidP="007A22E9">
            <w:pPr>
              <w:rPr>
                <w:rFonts w:ascii="Times New Roman" w:hAnsi="Times New Roman" w:cs="Times New Roman"/>
                <w:sz w:val="24"/>
                <w:szCs w:val="24"/>
              </w:rPr>
            </w:pPr>
          </w:p>
        </w:tc>
        <w:tc>
          <w:tcPr>
            <w:tcW w:w="1890" w:type="dxa"/>
            <w:vMerge/>
            <w:tcBorders>
              <w:top w:val="nil"/>
              <w:bottom w:val="nil"/>
            </w:tcBorders>
            <w:shd w:val="clear" w:color="auto" w:fill="FFFFFF"/>
          </w:tcPr>
          <w:p w14:paraId="6002A32B" w14:textId="77777777" w:rsidR="00090371" w:rsidRPr="008C7D58" w:rsidRDefault="00090371" w:rsidP="007A22E9">
            <w:pPr>
              <w:rPr>
                <w:rFonts w:ascii="Times New Roman" w:hAnsi="Times New Roman" w:cs="Times New Roman"/>
                <w:sz w:val="24"/>
                <w:szCs w:val="24"/>
              </w:rPr>
            </w:pPr>
          </w:p>
        </w:tc>
        <w:tc>
          <w:tcPr>
            <w:tcW w:w="1214" w:type="dxa"/>
            <w:gridSpan w:val="2"/>
            <w:shd w:val="clear" w:color="auto" w:fill="auto"/>
          </w:tcPr>
          <w:p w14:paraId="603A9424" w14:textId="77777777"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SURG 114</w:t>
            </w:r>
          </w:p>
        </w:tc>
        <w:tc>
          <w:tcPr>
            <w:tcW w:w="2584" w:type="dxa"/>
            <w:shd w:val="clear" w:color="auto" w:fill="auto"/>
          </w:tcPr>
          <w:p w14:paraId="42521C05" w14:textId="4372D6AF" w:rsidR="00090371" w:rsidRPr="008C7D58" w:rsidRDefault="00A639E0" w:rsidP="007A22E9">
            <w:pPr>
              <w:rPr>
                <w:rFonts w:ascii="Times New Roman" w:hAnsi="Times New Roman" w:cs="Times New Roman"/>
                <w:sz w:val="24"/>
                <w:szCs w:val="24"/>
              </w:rPr>
            </w:pPr>
            <w:r>
              <w:rPr>
                <w:rFonts w:ascii="Times New Roman" w:hAnsi="Times New Roman" w:cs="Times New Roman"/>
                <w:sz w:val="24"/>
                <w:szCs w:val="24"/>
              </w:rPr>
              <w:t>3</w:t>
            </w:r>
            <w:r w:rsidR="00090371" w:rsidRPr="008C7D58">
              <w:rPr>
                <w:rFonts w:ascii="Times New Roman" w:hAnsi="Times New Roman" w:cs="Times New Roman"/>
                <w:sz w:val="24"/>
                <w:szCs w:val="24"/>
              </w:rPr>
              <w:t xml:space="preserve"> credits @ </w:t>
            </w:r>
            <w:r w:rsidR="00090371">
              <w:rPr>
                <w:rFonts w:ascii="Times New Roman" w:hAnsi="Times New Roman" w:cs="Times New Roman"/>
                <w:sz w:val="24"/>
                <w:szCs w:val="24"/>
              </w:rPr>
              <w:t>178.38</w:t>
            </w:r>
            <w:r w:rsidR="00090371" w:rsidRPr="008C7D58">
              <w:rPr>
                <w:rFonts w:ascii="Times New Roman" w:hAnsi="Times New Roman" w:cs="Times New Roman"/>
                <w:sz w:val="24"/>
                <w:szCs w:val="24"/>
              </w:rPr>
              <w:t>/cr.</w:t>
            </w:r>
          </w:p>
        </w:tc>
        <w:tc>
          <w:tcPr>
            <w:tcW w:w="270" w:type="dxa"/>
            <w:shd w:val="clear" w:color="auto" w:fill="auto"/>
          </w:tcPr>
          <w:p w14:paraId="6309B7B8" w14:textId="2FE67BDF"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06D9E7C3" w14:textId="6A156596" w:rsidR="00090371" w:rsidRPr="008C7D58" w:rsidRDefault="00F722B9" w:rsidP="007A22E9">
            <w:pPr>
              <w:rPr>
                <w:rFonts w:ascii="Times New Roman" w:hAnsi="Times New Roman" w:cs="Times New Roman"/>
                <w:sz w:val="24"/>
                <w:szCs w:val="24"/>
              </w:rPr>
            </w:pPr>
            <w:r>
              <w:rPr>
                <w:rFonts w:ascii="Times New Roman" w:hAnsi="Times New Roman" w:cs="Times New Roman"/>
                <w:sz w:val="24"/>
                <w:szCs w:val="24"/>
              </w:rPr>
              <w:t>535.14</w:t>
            </w:r>
          </w:p>
        </w:tc>
        <w:tc>
          <w:tcPr>
            <w:tcW w:w="1170" w:type="dxa"/>
            <w:vMerge/>
            <w:tcBorders>
              <w:top w:val="nil"/>
              <w:bottom w:val="nil"/>
            </w:tcBorders>
            <w:shd w:val="clear" w:color="auto" w:fill="FFFFFF"/>
          </w:tcPr>
          <w:p w14:paraId="709CD61D" w14:textId="77777777" w:rsidR="00090371" w:rsidRPr="008C7D58" w:rsidRDefault="00090371" w:rsidP="007A22E9">
            <w:pPr>
              <w:rPr>
                <w:rFonts w:ascii="Times New Roman" w:hAnsi="Times New Roman" w:cs="Times New Roman"/>
                <w:sz w:val="24"/>
                <w:szCs w:val="24"/>
              </w:rPr>
            </w:pPr>
          </w:p>
        </w:tc>
      </w:tr>
      <w:tr w:rsidR="00704790" w:rsidRPr="008C7D58" w14:paraId="11D6E955" w14:textId="77777777" w:rsidTr="00704790">
        <w:tc>
          <w:tcPr>
            <w:tcW w:w="1620" w:type="dxa"/>
            <w:vMerge/>
            <w:shd w:val="clear" w:color="auto" w:fill="auto"/>
          </w:tcPr>
          <w:p w14:paraId="5DE4D26D" w14:textId="77777777" w:rsidR="00704790" w:rsidRPr="008C7D58" w:rsidRDefault="00704790" w:rsidP="00704790">
            <w:pPr>
              <w:rPr>
                <w:rFonts w:ascii="Times New Roman" w:hAnsi="Times New Roman" w:cs="Times New Roman"/>
                <w:sz w:val="24"/>
                <w:szCs w:val="24"/>
              </w:rPr>
            </w:pPr>
          </w:p>
        </w:tc>
        <w:tc>
          <w:tcPr>
            <w:tcW w:w="1890" w:type="dxa"/>
            <w:tcBorders>
              <w:top w:val="nil"/>
            </w:tcBorders>
            <w:shd w:val="clear" w:color="auto" w:fill="FFFFFF"/>
          </w:tcPr>
          <w:p w14:paraId="2E697C10" w14:textId="77777777" w:rsidR="00704790" w:rsidRPr="008C7D58" w:rsidRDefault="00704790" w:rsidP="00704790">
            <w:pPr>
              <w:rPr>
                <w:rFonts w:ascii="Times New Roman" w:hAnsi="Times New Roman" w:cs="Times New Roman"/>
                <w:sz w:val="24"/>
                <w:szCs w:val="24"/>
              </w:rPr>
            </w:pPr>
          </w:p>
        </w:tc>
        <w:tc>
          <w:tcPr>
            <w:tcW w:w="1214" w:type="dxa"/>
            <w:gridSpan w:val="2"/>
            <w:shd w:val="clear" w:color="auto" w:fill="auto"/>
          </w:tcPr>
          <w:p w14:paraId="1FC92AD6" w14:textId="77777777" w:rsidR="00704790" w:rsidRPr="008C7D58" w:rsidRDefault="00704790" w:rsidP="00704790">
            <w:pPr>
              <w:rPr>
                <w:rFonts w:ascii="Times New Roman" w:hAnsi="Times New Roman" w:cs="Times New Roman"/>
                <w:sz w:val="24"/>
                <w:szCs w:val="24"/>
              </w:rPr>
            </w:pPr>
          </w:p>
        </w:tc>
        <w:tc>
          <w:tcPr>
            <w:tcW w:w="2584" w:type="dxa"/>
            <w:shd w:val="clear" w:color="auto" w:fill="auto"/>
          </w:tcPr>
          <w:p w14:paraId="037D0FFD" w14:textId="60E5498B" w:rsidR="00704790" w:rsidRDefault="00704790" w:rsidP="00704790">
            <w:pPr>
              <w:rPr>
                <w:rFonts w:ascii="Times New Roman" w:hAnsi="Times New Roman" w:cs="Times New Roman"/>
                <w:sz w:val="24"/>
                <w:szCs w:val="24"/>
              </w:rPr>
            </w:pPr>
            <w:r>
              <w:rPr>
                <w:rFonts w:ascii="Times New Roman" w:hAnsi="Times New Roman" w:cs="Times New Roman"/>
                <w:sz w:val="24"/>
                <w:szCs w:val="24"/>
              </w:rPr>
              <w:t>Ivy+ fee</w:t>
            </w:r>
          </w:p>
        </w:tc>
        <w:tc>
          <w:tcPr>
            <w:tcW w:w="270" w:type="dxa"/>
            <w:shd w:val="clear" w:color="auto" w:fill="auto"/>
          </w:tcPr>
          <w:p w14:paraId="6FDB11E2" w14:textId="57433462" w:rsidR="00704790" w:rsidRPr="008C7D58" w:rsidRDefault="00704790" w:rsidP="00704790">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4249F50D" w14:textId="483D7A1A" w:rsidR="00704790" w:rsidRDefault="00704790" w:rsidP="00704790">
            <w:pPr>
              <w:rPr>
                <w:rFonts w:ascii="Times New Roman" w:hAnsi="Times New Roman" w:cs="Times New Roman"/>
                <w:sz w:val="24"/>
                <w:szCs w:val="24"/>
              </w:rPr>
            </w:pPr>
            <w:r>
              <w:rPr>
                <w:rFonts w:ascii="Times New Roman" w:hAnsi="Times New Roman" w:cs="Times New Roman"/>
                <w:sz w:val="24"/>
                <w:szCs w:val="24"/>
              </w:rPr>
              <w:t>16.50/CR</w:t>
            </w:r>
          </w:p>
        </w:tc>
        <w:tc>
          <w:tcPr>
            <w:tcW w:w="1170" w:type="dxa"/>
            <w:tcBorders>
              <w:top w:val="nil"/>
            </w:tcBorders>
            <w:shd w:val="clear" w:color="auto" w:fill="FFFFFF"/>
          </w:tcPr>
          <w:p w14:paraId="2A4AC792" w14:textId="77777777" w:rsidR="00704790" w:rsidRPr="008C7D58" w:rsidRDefault="00704790" w:rsidP="00704790">
            <w:pPr>
              <w:rPr>
                <w:rFonts w:ascii="Times New Roman" w:hAnsi="Times New Roman" w:cs="Times New Roman"/>
                <w:sz w:val="24"/>
                <w:szCs w:val="24"/>
              </w:rPr>
            </w:pPr>
          </w:p>
        </w:tc>
      </w:tr>
      <w:tr w:rsidR="00090371" w:rsidRPr="008C7D58" w14:paraId="2FFEB588" w14:textId="77777777" w:rsidTr="00034927">
        <w:tc>
          <w:tcPr>
            <w:tcW w:w="1620" w:type="dxa"/>
            <w:vMerge/>
            <w:shd w:val="clear" w:color="auto" w:fill="auto"/>
          </w:tcPr>
          <w:p w14:paraId="61F8CA5E" w14:textId="77777777" w:rsidR="00090371" w:rsidRPr="008C7D58" w:rsidRDefault="00090371" w:rsidP="007A22E9">
            <w:pPr>
              <w:rPr>
                <w:rFonts w:ascii="Times New Roman" w:hAnsi="Times New Roman" w:cs="Times New Roman"/>
                <w:sz w:val="24"/>
                <w:szCs w:val="24"/>
              </w:rPr>
            </w:pPr>
          </w:p>
        </w:tc>
        <w:tc>
          <w:tcPr>
            <w:tcW w:w="1890" w:type="dxa"/>
            <w:vMerge w:val="restart"/>
            <w:shd w:val="clear" w:color="auto" w:fill="FFFFFF"/>
          </w:tcPr>
          <w:p w14:paraId="207874AE" w14:textId="77777777"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Spring - Terms 1 &amp; 2</w:t>
            </w:r>
          </w:p>
        </w:tc>
        <w:tc>
          <w:tcPr>
            <w:tcW w:w="1214" w:type="dxa"/>
            <w:gridSpan w:val="2"/>
            <w:shd w:val="clear" w:color="auto" w:fill="auto"/>
          </w:tcPr>
          <w:p w14:paraId="48210CB4" w14:textId="77777777"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SURG 211</w:t>
            </w:r>
          </w:p>
        </w:tc>
        <w:tc>
          <w:tcPr>
            <w:tcW w:w="2584" w:type="dxa"/>
            <w:shd w:val="clear" w:color="auto" w:fill="auto"/>
          </w:tcPr>
          <w:p w14:paraId="36F138E5" w14:textId="25A345F5"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 xml:space="preserve">9 credits @ </w:t>
            </w:r>
            <w:r>
              <w:rPr>
                <w:rFonts w:ascii="Times New Roman" w:hAnsi="Times New Roman" w:cs="Times New Roman"/>
                <w:sz w:val="24"/>
                <w:szCs w:val="24"/>
              </w:rPr>
              <w:t>178.38</w:t>
            </w:r>
            <w:r w:rsidRPr="008C7D58">
              <w:rPr>
                <w:rFonts w:ascii="Times New Roman" w:hAnsi="Times New Roman" w:cs="Times New Roman"/>
                <w:sz w:val="24"/>
                <w:szCs w:val="24"/>
              </w:rPr>
              <w:t>/cr.</w:t>
            </w:r>
          </w:p>
        </w:tc>
        <w:tc>
          <w:tcPr>
            <w:tcW w:w="270" w:type="dxa"/>
            <w:shd w:val="clear" w:color="auto" w:fill="auto"/>
          </w:tcPr>
          <w:p w14:paraId="5F208B6C" w14:textId="665DD36B"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7E918D17" w14:textId="57C16CDC"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1</w:t>
            </w:r>
            <w:r w:rsidR="00C56E8F">
              <w:rPr>
                <w:rFonts w:ascii="Times New Roman" w:hAnsi="Times New Roman" w:cs="Times New Roman"/>
                <w:sz w:val="24"/>
                <w:szCs w:val="24"/>
              </w:rPr>
              <w:t>605.42</w:t>
            </w:r>
          </w:p>
        </w:tc>
        <w:tc>
          <w:tcPr>
            <w:tcW w:w="1170" w:type="dxa"/>
            <w:vMerge w:val="restart"/>
            <w:shd w:val="clear" w:color="auto" w:fill="FFFFFF"/>
          </w:tcPr>
          <w:p w14:paraId="30DEA9E9" w14:textId="77777777" w:rsidR="00090371" w:rsidRPr="008C7D58" w:rsidRDefault="00090371" w:rsidP="007A22E9">
            <w:pPr>
              <w:rPr>
                <w:rFonts w:ascii="Times New Roman" w:hAnsi="Times New Roman" w:cs="Times New Roman"/>
                <w:sz w:val="24"/>
                <w:szCs w:val="24"/>
              </w:rPr>
            </w:pPr>
          </w:p>
          <w:p w14:paraId="6929218A" w14:textId="77777777" w:rsidR="00090371" w:rsidRPr="008C7D58" w:rsidRDefault="00090371" w:rsidP="007A22E9">
            <w:pPr>
              <w:rPr>
                <w:rFonts w:ascii="Times New Roman" w:hAnsi="Times New Roman" w:cs="Times New Roman"/>
                <w:sz w:val="24"/>
                <w:szCs w:val="24"/>
              </w:rPr>
            </w:pPr>
          </w:p>
          <w:p w14:paraId="69F8996D" w14:textId="77777777" w:rsidR="00090371" w:rsidRPr="008C7D58" w:rsidRDefault="00090371" w:rsidP="007A22E9">
            <w:pPr>
              <w:rPr>
                <w:rFonts w:ascii="Times New Roman" w:hAnsi="Times New Roman" w:cs="Times New Roman"/>
                <w:sz w:val="24"/>
                <w:szCs w:val="24"/>
              </w:rPr>
            </w:pPr>
          </w:p>
          <w:p w14:paraId="0122D2D4" w14:textId="7A068280"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$ 2,</w:t>
            </w:r>
            <w:r w:rsidR="00C56E8F">
              <w:rPr>
                <w:rFonts w:ascii="Times New Roman" w:hAnsi="Times New Roman" w:cs="Times New Roman"/>
                <w:sz w:val="24"/>
                <w:szCs w:val="24"/>
              </w:rPr>
              <w:t>963.20</w:t>
            </w:r>
          </w:p>
        </w:tc>
      </w:tr>
      <w:tr w:rsidR="00090371" w:rsidRPr="008C7D58" w14:paraId="232230E6" w14:textId="77777777" w:rsidTr="00034927">
        <w:tc>
          <w:tcPr>
            <w:tcW w:w="1620" w:type="dxa"/>
            <w:vMerge/>
            <w:shd w:val="clear" w:color="auto" w:fill="auto"/>
          </w:tcPr>
          <w:p w14:paraId="5986E3D2" w14:textId="77777777" w:rsidR="00090371" w:rsidRPr="008C7D58" w:rsidRDefault="00090371" w:rsidP="007A22E9">
            <w:pPr>
              <w:rPr>
                <w:rFonts w:ascii="Times New Roman" w:hAnsi="Times New Roman" w:cs="Times New Roman"/>
                <w:sz w:val="24"/>
                <w:szCs w:val="24"/>
              </w:rPr>
            </w:pPr>
          </w:p>
        </w:tc>
        <w:tc>
          <w:tcPr>
            <w:tcW w:w="1890" w:type="dxa"/>
            <w:vMerge/>
            <w:shd w:val="clear" w:color="auto" w:fill="FFFFFF"/>
          </w:tcPr>
          <w:p w14:paraId="26DEC439" w14:textId="77777777" w:rsidR="00090371" w:rsidRPr="008C7D58" w:rsidRDefault="00090371" w:rsidP="007A22E9">
            <w:pPr>
              <w:rPr>
                <w:rFonts w:ascii="Times New Roman" w:hAnsi="Times New Roman" w:cs="Times New Roman"/>
                <w:sz w:val="24"/>
                <w:szCs w:val="24"/>
              </w:rPr>
            </w:pPr>
          </w:p>
        </w:tc>
        <w:tc>
          <w:tcPr>
            <w:tcW w:w="1214" w:type="dxa"/>
            <w:gridSpan w:val="2"/>
            <w:shd w:val="clear" w:color="auto" w:fill="auto"/>
          </w:tcPr>
          <w:p w14:paraId="4B1A8118" w14:textId="77777777"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SURG 212</w:t>
            </w:r>
          </w:p>
        </w:tc>
        <w:tc>
          <w:tcPr>
            <w:tcW w:w="2584" w:type="dxa"/>
            <w:shd w:val="clear" w:color="auto" w:fill="auto"/>
          </w:tcPr>
          <w:p w14:paraId="52D74D02" w14:textId="37D8B03C" w:rsidR="00090371" w:rsidRPr="008C7D58" w:rsidRDefault="00D0626E" w:rsidP="007A22E9">
            <w:pPr>
              <w:rPr>
                <w:rFonts w:ascii="Times New Roman" w:hAnsi="Times New Roman" w:cs="Times New Roman"/>
                <w:sz w:val="24"/>
                <w:szCs w:val="24"/>
              </w:rPr>
            </w:pPr>
            <w:r>
              <w:rPr>
                <w:rFonts w:ascii="Times New Roman" w:hAnsi="Times New Roman" w:cs="Times New Roman"/>
                <w:sz w:val="24"/>
                <w:szCs w:val="24"/>
              </w:rPr>
              <w:t>Ivy+ fee</w:t>
            </w:r>
          </w:p>
        </w:tc>
        <w:tc>
          <w:tcPr>
            <w:tcW w:w="270" w:type="dxa"/>
            <w:shd w:val="clear" w:color="auto" w:fill="auto"/>
          </w:tcPr>
          <w:p w14:paraId="28B23705" w14:textId="057A2AE4"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57F586DE" w14:textId="024044EC" w:rsidR="00090371" w:rsidRPr="008C7D58" w:rsidRDefault="00D0626E" w:rsidP="007A22E9">
            <w:pPr>
              <w:rPr>
                <w:rFonts w:ascii="Times New Roman" w:hAnsi="Times New Roman" w:cs="Times New Roman"/>
                <w:sz w:val="24"/>
                <w:szCs w:val="24"/>
              </w:rPr>
            </w:pPr>
            <w:r>
              <w:rPr>
                <w:rFonts w:ascii="Times New Roman" w:hAnsi="Times New Roman" w:cs="Times New Roman"/>
                <w:sz w:val="24"/>
                <w:szCs w:val="24"/>
              </w:rPr>
              <w:t>16.50/CR</w:t>
            </w:r>
          </w:p>
        </w:tc>
        <w:tc>
          <w:tcPr>
            <w:tcW w:w="1170" w:type="dxa"/>
            <w:vMerge/>
            <w:shd w:val="clear" w:color="auto" w:fill="FFFFFF"/>
          </w:tcPr>
          <w:p w14:paraId="0143DA81" w14:textId="77777777" w:rsidR="00090371" w:rsidRPr="008C7D58" w:rsidRDefault="00090371" w:rsidP="007A22E9">
            <w:pPr>
              <w:rPr>
                <w:rFonts w:ascii="Times New Roman" w:hAnsi="Times New Roman" w:cs="Times New Roman"/>
                <w:sz w:val="24"/>
                <w:szCs w:val="24"/>
              </w:rPr>
            </w:pPr>
          </w:p>
        </w:tc>
      </w:tr>
      <w:tr w:rsidR="00090371" w:rsidRPr="008C7D58" w14:paraId="74DB75AE" w14:textId="77777777" w:rsidTr="00034927">
        <w:tc>
          <w:tcPr>
            <w:tcW w:w="1620" w:type="dxa"/>
            <w:vMerge/>
            <w:shd w:val="clear" w:color="auto" w:fill="auto"/>
          </w:tcPr>
          <w:p w14:paraId="71BABD92" w14:textId="77777777" w:rsidR="00090371" w:rsidRPr="008C7D58" w:rsidRDefault="00090371" w:rsidP="007A22E9">
            <w:pPr>
              <w:rPr>
                <w:rFonts w:ascii="Times New Roman" w:hAnsi="Times New Roman" w:cs="Times New Roman"/>
                <w:sz w:val="24"/>
                <w:szCs w:val="24"/>
              </w:rPr>
            </w:pPr>
          </w:p>
        </w:tc>
        <w:tc>
          <w:tcPr>
            <w:tcW w:w="1890" w:type="dxa"/>
            <w:vMerge/>
            <w:shd w:val="clear" w:color="auto" w:fill="FFFFFF"/>
          </w:tcPr>
          <w:p w14:paraId="24078376" w14:textId="77777777" w:rsidR="00090371" w:rsidRPr="008C7D58" w:rsidRDefault="00090371" w:rsidP="007A22E9">
            <w:pPr>
              <w:rPr>
                <w:rFonts w:ascii="Times New Roman" w:hAnsi="Times New Roman" w:cs="Times New Roman"/>
                <w:sz w:val="24"/>
                <w:szCs w:val="24"/>
              </w:rPr>
            </w:pPr>
          </w:p>
        </w:tc>
        <w:tc>
          <w:tcPr>
            <w:tcW w:w="1214" w:type="dxa"/>
            <w:gridSpan w:val="2"/>
            <w:shd w:val="clear" w:color="auto" w:fill="auto"/>
          </w:tcPr>
          <w:p w14:paraId="4F4B1A03" w14:textId="77777777" w:rsidR="00090371" w:rsidRPr="008C7D58" w:rsidRDefault="00090371" w:rsidP="007A22E9">
            <w:pPr>
              <w:rPr>
                <w:rFonts w:ascii="Times New Roman" w:hAnsi="Times New Roman" w:cs="Times New Roman"/>
                <w:sz w:val="24"/>
                <w:szCs w:val="24"/>
              </w:rPr>
            </w:pPr>
          </w:p>
        </w:tc>
        <w:tc>
          <w:tcPr>
            <w:tcW w:w="2584" w:type="dxa"/>
            <w:shd w:val="clear" w:color="auto" w:fill="auto"/>
          </w:tcPr>
          <w:p w14:paraId="0F31BE42" w14:textId="0112B9AA"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Graduation Cap &amp; Gown</w:t>
            </w:r>
          </w:p>
        </w:tc>
        <w:tc>
          <w:tcPr>
            <w:tcW w:w="270" w:type="dxa"/>
            <w:shd w:val="clear" w:color="auto" w:fill="auto"/>
          </w:tcPr>
          <w:p w14:paraId="025CA34D" w14:textId="50BA0E33"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36F172BA" w14:textId="2B7DD967"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40.00</w:t>
            </w:r>
          </w:p>
        </w:tc>
        <w:tc>
          <w:tcPr>
            <w:tcW w:w="1170" w:type="dxa"/>
            <w:vMerge/>
            <w:shd w:val="clear" w:color="auto" w:fill="FFFFFF"/>
          </w:tcPr>
          <w:p w14:paraId="67CB146D" w14:textId="77777777" w:rsidR="00090371" w:rsidRPr="008C7D58" w:rsidRDefault="00090371" w:rsidP="007A22E9">
            <w:pPr>
              <w:rPr>
                <w:rFonts w:ascii="Times New Roman" w:hAnsi="Times New Roman" w:cs="Times New Roman"/>
                <w:sz w:val="24"/>
                <w:szCs w:val="24"/>
              </w:rPr>
            </w:pPr>
          </w:p>
        </w:tc>
      </w:tr>
      <w:tr w:rsidR="00090371" w:rsidRPr="008C7D58" w14:paraId="2247CBCC" w14:textId="77777777" w:rsidTr="00034927">
        <w:tc>
          <w:tcPr>
            <w:tcW w:w="1620" w:type="dxa"/>
            <w:vMerge/>
            <w:shd w:val="clear" w:color="auto" w:fill="auto"/>
          </w:tcPr>
          <w:p w14:paraId="223E9D7B" w14:textId="77777777" w:rsidR="00090371" w:rsidRPr="008C7D58" w:rsidRDefault="00090371" w:rsidP="007A22E9">
            <w:pPr>
              <w:rPr>
                <w:rFonts w:ascii="Times New Roman" w:hAnsi="Times New Roman" w:cs="Times New Roman"/>
                <w:sz w:val="24"/>
                <w:szCs w:val="24"/>
              </w:rPr>
            </w:pPr>
          </w:p>
        </w:tc>
        <w:tc>
          <w:tcPr>
            <w:tcW w:w="1890" w:type="dxa"/>
            <w:vMerge/>
            <w:shd w:val="clear" w:color="auto" w:fill="FFFFFF"/>
          </w:tcPr>
          <w:p w14:paraId="572C4888" w14:textId="77777777" w:rsidR="00090371" w:rsidRPr="008C7D58" w:rsidRDefault="00090371" w:rsidP="007A22E9">
            <w:pPr>
              <w:rPr>
                <w:rFonts w:ascii="Times New Roman" w:hAnsi="Times New Roman" w:cs="Times New Roman"/>
                <w:sz w:val="24"/>
                <w:szCs w:val="24"/>
              </w:rPr>
            </w:pPr>
          </w:p>
        </w:tc>
        <w:tc>
          <w:tcPr>
            <w:tcW w:w="1214" w:type="dxa"/>
            <w:gridSpan w:val="2"/>
            <w:shd w:val="clear" w:color="auto" w:fill="auto"/>
          </w:tcPr>
          <w:p w14:paraId="58E762DF" w14:textId="77777777" w:rsidR="00090371" w:rsidRPr="008C7D58" w:rsidRDefault="00090371" w:rsidP="007A22E9">
            <w:pPr>
              <w:rPr>
                <w:rFonts w:ascii="Times New Roman" w:hAnsi="Times New Roman" w:cs="Times New Roman"/>
                <w:sz w:val="24"/>
                <w:szCs w:val="24"/>
              </w:rPr>
            </w:pPr>
          </w:p>
        </w:tc>
        <w:tc>
          <w:tcPr>
            <w:tcW w:w="2584" w:type="dxa"/>
            <w:shd w:val="clear" w:color="auto" w:fill="auto"/>
          </w:tcPr>
          <w:p w14:paraId="3FC8DA35" w14:textId="2CE999F0" w:rsidR="00090371" w:rsidRPr="008C7D58" w:rsidRDefault="00A639E0" w:rsidP="007A22E9">
            <w:pPr>
              <w:rPr>
                <w:rFonts w:ascii="Times New Roman" w:hAnsi="Times New Roman" w:cs="Times New Roman"/>
                <w:sz w:val="24"/>
                <w:szCs w:val="24"/>
              </w:rPr>
            </w:pPr>
            <w:r>
              <w:rPr>
                <w:rFonts w:ascii="Times New Roman" w:hAnsi="Times New Roman" w:cs="Times New Roman"/>
                <w:sz w:val="24"/>
                <w:szCs w:val="24"/>
              </w:rPr>
              <w:t>6</w:t>
            </w:r>
            <w:r w:rsidR="00090371" w:rsidRPr="008C7D58">
              <w:rPr>
                <w:rFonts w:ascii="Times New Roman" w:hAnsi="Times New Roman" w:cs="Times New Roman"/>
                <w:sz w:val="24"/>
                <w:szCs w:val="24"/>
              </w:rPr>
              <w:t xml:space="preserve"> credits @ </w:t>
            </w:r>
            <w:r w:rsidR="00090371">
              <w:rPr>
                <w:rFonts w:ascii="Times New Roman" w:hAnsi="Times New Roman" w:cs="Times New Roman"/>
                <w:sz w:val="24"/>
                <w:szCs w:val="24"/>
              </w:rPr>
              <w:t>178.38</w:t>
            </w:r>
            <w:r w:rsidR="00090371" w:rsidRPr="008C7D58">
              <w:rPr>
                <w:rFonts w:ascii="Times New Roman" w:hAnsi="Times New Roman" w:cs="Times New Roman"/>
                <w:sz w:val="24"/>
                <w:szCs w:val="24"/>
              </w:rPr>
              <w:t>/cr.</w:t>
            </w:r>
          </w:p>
        </w:tc>
        <w:tc>
          <w:tcPr>
            <w:tcW w:w="270" w:type="dxa"/>
            <w:shd w:val="clear" w:color="auto" w:fill="auto"/>
          </w:tcPr>
          <w:p w14:paraId="1767EAE3" w14:textId="5F9FE6DA"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08AAD2D2" w14:textId="2FDCB78B" w:rsidR="00090371" w:rsidRPr="008C7D58" w:rsidRDefault="008F24A5" w:rsidP="007A22E9">
            <w:pPr>
              <w:rPr>
                <w:rFonts w:ascii="Times New Roman" w:hAnsi="Times New Roman" w:cs="Times New Roman"/>
                <w:sz w:val="24"/>
                <w:szCs w:val="24"/>
              </w:rPr>
            </w:pPr>
            <w:r>
              <w:rPr>
                <w:rFonts w:ascii="Times New Roman" w:hAnsi="Times New Roman" w:cs="Times New Roman"/>
                <w:sz w:val="24"/>
                <w:szCs w:val="24"/>
              </w:rPr>
              <w:t>1</w:t>
            </w:r>
            <w:r w:rsidR="00C56E8F">
              <w:rPr>
                <w:rFonts w:ascii="Times New Roman" w:hAnsi="Times New Roman" w:cs="Times New Roman"/>
                <w:sz w:val="24"/>
                <w:szCs w:val="24"/>
              </w:rPr>
              <w:t>070.28</w:t>
            </w:r>
          </w:p>
        </w:tc>
        <w:tc>
          <w:tcPr>
            <w:tcW w:w="1170" w:type="dxa"/>
            <w:vMerge/>
            <w:shd w:val="clear" w:color="auto" w:fill="FFFFFF"/>
          </w:tcPr>
          <w:p w14:paraId="1C66794A" w14:textId="77777777" w:rsidR="00090371" w:rsidRPr="008C7D58" w:rsidRDefault="00090371" w:rsidP="007A22E9">
            <w:pPr>
              <w:rPr>
                <w:rFonts w:ascii="Times New Roman" w:hAnsi="Times New Roman" w:cs="Times New Roman"/>
                <w:sz w:val="24"/>
                <w:szCs w:val="24"/>
              </w:rPr>
            </w:pPr>
          </w:p>
        </w:tc>
      </w:tr>
      <w:tr w:rsidR="00090371" w:rsidRPr="008C7D58" w14:paraId="6B9464FB" w14:textId="77777777" w:rsidTr="00034927">
        <w:tc>
          <w:tcPr>
            <w:tcW w:w="1620" w:type="dxa"/>
            <w:vMerge/>
            <w:shd w:val="clear" w:color="auto" w:fill="auto"/>
          </w:tcPr>
          <w:p w14:paraId="376228A0" w14:textId="77777777" w:rsidR="00090371" w:rsidRPr="008C7D58" w:rsidRDefault="00090371" w:rsidP="007A22E9">
            <w:pPr>
              <w:rPr>
                <w:rFonts w:ascii="Times New Roman" w:hAnsi="Times New Roman" w:cs="Times New Roman"/>
                <w:sz w:val="24"/>
                <w:szCs w:val="24"/>
              </w:rPr>
            </w:pPr>
          </w:p>
        </w:tc>
        <w:tc>
          <w:tcPr>
            <w:tcW w:w="1890" w:type="dxa"/>
            <w:vMerge w:val="restart"/>
            <w:shd w:val="clear" w:color="auto" w:fill="FFFFFF"/>
          </w:tcPr>
          <w:p w14:paraId="4BBD61F5" w14:textId="77777777"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Summer - Term 1</w:t>
            </w:r>
          </w:p>
        </w:tc>
        <w:tc>
          <w:tcPr>
            <w:tcW w:w="1214" w:type="dxa"/>
            <w:gridSpan w:val="2"/>
            <w:shd w:val="clear" w:color="auto" w:fill="auto"/>
          </w:tcPr>
          <w:p w14:paraId="3B63DA0F" w14:textId="77777777"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SURG 213</w:t>
            </w:r>
          </w:p>
        </w:tc>
        <w:tc>
          <w:tcPr>
            <w:tcW w:w="2584" w:type="dxa"/>
            <w:shd w:val="clear" w:color="auto" w:fill="auto"/>
          </w:tcPr>
          <w:p w14:paraId="00B13411" w14:textId="6A7C0B50" w:rsidR="00090371" w:rsidRPr="008C7D58" w:rsidRDefault="00D0626E" w:rsidP="007A22E9">
            <w:pPr>
              <w:rPr>
                <w:rFonts w:ascii="Times New Roman" w:hAnsi="Times New Roman" w:cs="Times New Roman"/>
                <w:sz w:val="24"/>
                <w:szCs w:val="24"/>
              </w:rPr>
            </w:pPr>
            <w:r>
              <w:rPr>
                <w:rFonts w:ascii="Times New Roman" w:hAnsi="Times New Roman" w:cs="Times New Roman"/>
                <w:sz w:val="24"/>
                <w:szCs w:val="24"/>
              </w:rPr>
              <w:t>Ivy+ fee</w:t>
            </w:r>
          </w:p>
        </w:tc>
        <w:tc>
          <w:tcPr>
            <w:tcW w:w="270" w:type="dxa"/>
            <w:shd w:val="clear" w:color="auto" w:fill="auto"/>
          </w:tcPr>
          <w:p w14:paraId="29270FA6" w14:textId="5313514A"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5A9011DF" w14:textId="0D4AEDBB" w:rsidR="00090371" w:rsidRPr="008C7D58" w:rsidRDefault="00D0626E" w:rsidP="007A22E9">
            <w:pPr>
              <w:rPr>
                <w:rFonts w:ascii="Times New Roman" w:hAnsi="Times New Roman" w:cs="Times New Roman"/>
                <w:sz w:val="24"/>
                <w:szCs w:val="24"/>
              </w:rPr>
            </w:pPr>
            <w:r>
              <w:rPr>
                <w:rFonts w:ascii="Times New Roman" w:hAnsi="Times New Roman" w:cs="Times New Roman"/>
                <w:sz w:val="24"/>
                <w:szCs w:val="24"/>
              </w:rPr>
              <w:t>16.50/CR</w:t>
            </w:r>
          </w:p>
        </w:tc>
        <w:tc>
          <w:tcPr>
            <w:tcW w:w="1170" w:type="dxa"/>
            <w:vMerge w:val="restart"/>
            <w:shd w:val="clear" w:color="auto" w:fill="FFFFFF"/>
          </w:tcPr>
          <w:p w14:paraId="640A70B0" w14:textId="77777777" w:rsidR="00090371" w:rsidRPr="008C7D58" w:rsidRDefault="00090371" w:rsidP="007A22E9">
            <w:pPr>
              <w:rPr>
                <w:rFonts w:ascii="Times New Roman" w:hAnsi="Times New Roman" w:cs="Times New Roman"/>
                <w:sz w:val="24"/>
                <w:szCs w:val="24"/>
              </w:rPr>
            </w:pPr>
          </w:p>
          <w:p w14:paraId="7F91FBD5" w14:textId="77777777" w:rsidR="00090371" w:rsidRPr="008C7D58" w:rsidRDefault="00090371" w:rsidP="007A22E9">
            <w:pPr>
              <w:rPr>
                <w:rFonts w:ascii="Times New Roman" w:hAnsi="Times New Roman" w:cs="Times New Roman"/>
                <w:sz w:val="24"/>
                <w:szCs w:val="24"/>
              </w:rPr>
            </w:pPr>
          </w:p>
          <w:p w14:paraId="1E7709CD" w14:textId="77777777" w:rsidR="00090371" w:rsidRPr="008C7D58" w:rsidRDefault="00090371" w:rsidP="007A22E9">
            <w:pPr>
              <w:rPr>
                <w:rFonts w:ascii="Times New Roman" w:hAnsi="Times New Roman" w:cs="Times New Roman"/>
                <w:sz w:val="24"/>
                <w:szCs w:val="24"/>
              </w:rPr>
            </w:pPr>
          </w:p>
          <w:p w14:paraId="57BFB4D8" w14:textId="77777777" w:rsidR="00090371" w:rsidRPr="008C7D58" w:rsidRDefault="00090371" w:rsidP="007A22E9">
            <w:pPr>
              <w:rPr>
                <w:rFonts w:ascii="Times New Roman" w:hAnsi="Times New Roman" w:cs="Times New Roman"/>
                <w:sz w:val="24"/>
                <w:szCs w:val="24"/>
              </w:rPr>
            </w:pPr>
          </w:p>
          <w:p w14:paraId="7089A539" w14:textId="359A4E84"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 xml:space="preserve">$ </w:t>
            </w:r>
            <w:r w:rsidR="00C56E8F">
              <w:rPr>
                <w:rFonts w:ascii="Times New Roman" w:hAnsi="Times New Roman" w:cs="Times New Roman"/>
                <w:sz w:val="24"/>
                <w:szCs w:val="24"/>
              </w:rPr>
              <w:t>2210.80</w:t>
            </w:r>
          </w:p>
        </w:tc>
      </w:tr>
      <w:tr w:rsidR="00090371" w:rsidRPr="008C7D58" w14:paraId="56182551" w14:textId="77777777" w:rsidTr="00034927">
        <w:tc>
          <w:tcPr>
            <w:tcW w:w="1620" w:type="dxa"/>
            <w:vMerge/>
            <w:shd w:val="clear" w:color="auto" w:fill="auto"/>
          </w:tcPr>
          <w:p w14:paraId="36F2D2F7" w14:textId="77777777" w:rsidR="00090371" w:rsidRPr="008C7D58" w:rsidRDefault="00090371" w:rsidP="007A22E9">
            <w:pPr>
              <w:rPr>
                <w:rFonts w:ascii="Times New Roman" w:hAnsi="Times New Roman" w:cs="Times New Roman"/>
                <w:sz w:val="24"/>
                <w:szCs w:val="24"/>
              </w:rPr>
            </w:pPr>
          </w:p>
        </w:tc>
        <w:tc>
          <w:tcPr>
            <w:tcW w:w="1890" w:type="dxa"/>
            <w:vMerge/>
            <w:shd w:val="clear" w:color="auto" w:fill="FFFFFF"/>
          </w:tcPr>
          <w:p w14:paraId="1C942938" w14:textId="77777777" w:rsidR="00090371" w:rsidRPr="008C7D58" w:rsidRDefault="00090371" w:rsidP="007A22E9">
            <w:pPr>
              <w:rPr>
                <w:rFonts w:ascii="Times New Roman" w:hAnsi="Times New Roman" w:cs="Times New Roman"/>
                <w:sz w:val="24"/>
                <w:szCs w:val="24"/>
              </w:rPr>
            </w:pPr>
          </w:p>
        </w:tc>
        <w:tc>
          <w:tcPr>
            <w:tcW w:w="1214" w:type="dxa"/>
            <w:gridSpan w:val="2"/>
            <w:shd w:val="clear" w:color="auto" w:fill="auto"/>
          </w:tcPr>
          <w:p w14:paraId="7AFE1ADD" w14:textId="77777777" w:rsidR="00090371" w:rsidRPr="008C7D58" w:rsidRDefault="00090371" w:rsidP="007A22E9">
            <w:pPr>
              <w:rPr>
                <w:rFonts w:ascii="Times New Roman" w:hAnsi="Times New Roman" w:cs="Times New Roman"/>
                <w:sz w:val="24"/>
                <w:szCs w:val="24"/>
              </w:rPr>
            </w:pPr>
          </w:p>
        </w:tc>
        <w:tc>
          <w:tcPr>
            <w:tcW w:w="2584" w:type="dxa"/>
            <w:shd w:val="clear" w:color="auto" w:fill="auto"/>
          </w:tcPr>
          <w:p w14:paraId="0159821B" w14:textId="009CF179"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 xml:space="preserve">7 credits@ </w:t>
            </w:r>
            <w:r>
              <w:rPr>
                <w:rFonts w:ascii="Times New Roman" w:hAnsi="Times New Roman" w:cs="Times New Roman"/>
                <w:sz w:val="24"/>
                <w:szCs w:val="24"/>
              </w:rPr>
              <w:t>178.38</w:t>
            </w:r>
            <w:r w:rsidRPr="008C7D58">
              <w:rPr>
                <w:rFonts w:ascii="Times New Roman" w:hAnsi="Times New Roman" w:cs="Times New Roman"/>
                <w:sz w:val="24"/>
                <w:szCs w:val="24"/>
              </w:rPr>
              <w:t>/cr.</w:t>
            </w:r>
          </w:p>
        </w:tc>
        <w:tc>
          <w:tcPr>
            <w:tcW w:w="270" w:type="dxa"/>
            <w:shd w:val="clear" w:color="auto" w:fill="auto"/>
          </w:tcPr>
          <w:p w14:paraId="61E0F5FC" w14:textId="30AD92A7"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0E49BCE3" w14:textId="7AC8F095"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1</w:t>
            </w:r>
            <w:r>
              <w:rPr>
                <w:rFonts w:ascii="Times New Roman" w:hAnsi="Times New Roman" w:cs="Times New Roman"/>
                <w:sz w:val="24"/>
                <w:szCs w:val="24"/>
              </w:rPr>
              <w:t>,</w:t>
            </w:r>
            <w:r w:rsidR="00CF187D">
              <w:rPr>
                <w:rFonts w:ascii="Times New Roman" w:hAnsi="Times New Roman" w:cs="Times New Roman"/>
                <w:sz w:val="24"/>
                <w:szCs w:val="24"/>
              </w:rPr>
              <w:t>248.6</w:t>
            </w:r>
          </w:p>
        </w:tc>
        <w:tc>
          <w:tcPr>
            <w:tcW w:w="1170" w:type="dxa"/>
            <w:vMerge/>
            <w:shd w:val="clear" w:color="auto" w:fill="FFFFFF"/>
          </w:tcPr>
          <w:p w14:paraId="3DE00477" w14:textId="77777777" w:rsidR="00090371" w:rsidRPr="008C7D58" w:rsidRDefault="00090371" w:rsidP="007A22E9">
            <w:pPr>
              <w:rPr>
                <w:rFonts w:ascii="Times New Roman" w:hAnsi="Times New Roman" w:cs="Times New Roman"/>
                <w:sz w:val="24"/>
                <w:szCs w:val="24"/>
              </w:rPr>
            </w:pPr>
          </w:p>
        </w:tc>
      </w:tr>
      <w:tr w:rsidR="00090371" w:rsidRPr="008C7D58" w14:paraId="2AE73F6D" w14:textId="77777777" w:rsidTr="00034927">
        <w:tc>
          <w:tcPr>
            <w:tcW w:w="1620" w:type="dxa"/>
            <w:vMerge/>
            <w:shd w:val="clear" w:color="auto" w:fill="auto"/>
          </w:tcPr>
          <w:p w14:paraId="775C7754" w14:textId="77777777" w:rsidR="00090371" w:rsidRPr="008C7D58" w:rsidRDefault="00090371" w:rsidP="007A22E9">
            <w:pPr>
              <w:rPr>
                <w:rFonts w:ascii="Times New Roman" w:hAnsi="Times New Roman" w:cs="Times New Roman"/>
                <w:sz w:val="24"/>
                <w:szCs w:val="24"/>
              </w:rPr>
            </w:pPr>
          </w:p>
        </w:tc>
        <w:tc>
          <w:tcPr>
            <w:tcW w:w="1890" w:type="dxa"/>
            <w:vMerge/>
            <w:shd w:val="clear" w:color="auto" w:fill="FFFFFF"/>
          </w:tcPr>
          <w:p w14:paraId="315AC8BA" w14:textId="77777777" w:rsidR="00090371" w:rsidRPr="008C7D58" w:rsidRDefault="00090371" w:rsidP="007A22E9">
            <w:pPr>
              <w:rPr>
                <w:rFonts w:ascii="Times New Roman" w:hAnsi="Times New Roman" w:cs="Times New Roman"/>
                <w:sz w:val="24"/>
                <w:szCs w:val="24"/>
              </w:rPr>
            </w:pPr>
          </w:p>
        </w:tc>
        <w:tc>
          <w:tcPr>
            <w:tcW w:w="1214" w:type="dxa"/>
            <w:gridSpan w:val="2"/>
            <w:shd w:val="clear" w:color="auto" w:fill="auto"/>
          </w:tcPr>
          <w:p w14:paraId="02D3611D" w14:textId="77777777"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SURG 214</w:t>
            </w:r>
          </w:p>
        </w:tc>
        <w:tc>
          <w:tcPr>
            <w:tcW w:w="2584" w:type="dxa"/>
            <w:shd w:val="clear" w:color="auto" w:fill="auto"/>
          </w:tcPr>
          <w:p w14:paraId="02414B56" w14:textId="321B484C"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Gold Package for CST Exam</w:t>
            </w:r>
          </w:p>
        </w:tc>
        <w:tc>
          <w:tcPr>
            <w:tcW w:w="270" w:type="dxa"/>
            <w:shd w:val="clear" w:color="auto" w:fill="auto"/>
          </w:tcPr>
          <w:p w14:paraId="1DF3E5C2" w14:textId="3F20835D"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30C200D7" w14:textId="3C5B2724" w:rsidR="00090371" w:rsidRPr="008C7D58" w:rsidRDefault="00090371" w:rsidP="007A22E9">
            <w:pPr>
              <w:rPr>
                <w:rFonts w:ascii="Times New Roman" w:hAnsi="Times New Roman" w:cs="Times New Roman"/>
                <w:sz w:val="24"/>
                <w:szCs w:val="24"/>
              </w:rPr>
            </w:pPr>
            <w:r w:rsidRPr="008C7D58">
              <w:rPr>
                <w:rFonts w:ascii="Times New Roman" w:hAnsi="Times New Roman" w:cs="Times New Roman"/>
                <w:sz w:val="24"/>
                <w:szCs w:val="24"/>
              </w:rPr>
              <w:t>262.00</w:t>
            </w:r>
          </w:p>
        </w:tc>
        <w:tc>
          <w:tcPr>
            <w:tcW w:w="1170" w:type="dxa"/>
            <w:vMerge/>
            <w:shd w:val="clear" w:color="auto" w:fill="FFFFFF"/>
          </w:tcPr>
          <w:p w14:paraId="1DA7013D" w14:textId="77777777" w:rsidR="00090371" w:rsidRPr="008C7D58" w:rsidRDefault="00090371" w:rsidP="007A22E9">
            <w:pPr>
              <w:rPr>
                <w:rFonts w:ascii="Times New Roman" w:hAnsi="Times New Roman" w:cs="Times New Roman"/>
                <w:sz w:val="24"/>
                <w:szCs w:val="24"/>
              </w:rPr>
            </w:pPr>
          </w:p>
        </w:tc>
      </w:tr>
      <w:tr w:rsidR="00090371" w:rsidRPr="008C7D58" w14:paraId="3BC8A9D3" w14:textId="77777777" w:rsidTr="00034927">
        <w:tc>
          <w:tcPr>
            <w:tcW w:w="1620" w:type="dxa"/>
            <w:vMerge/>
            <w:shd w:val="clear" w:color="auto" w:fill="auto"/>
          </w:tcPr>
          <w:p w14:paraId="04791045" w14:textId="77777777" w:rsidR="00090371" w:rsidRPr="008C7D58" w:rsidRDefault="00090371" w:rsidP="007A22E9">
            <w:pPr>
              <w:rPr>
                <w:rFonts w:ascii="Times New Roman" w:hAnsi="Times New Roman" w:cs="Times New Roman"/>
                <w:sz w:val="24"/>
                <w:szCs w:val="24"/>
              </w:rPr>
            </w:pPr>
          </w:p>
        </w:tc>
        <w:tc>
          <w:tcPr>
            <w:tcW w:w="1890" w:type="dxa"/>
            <w:vMerge/>
            <w:shd w:val="clear" w:color="auto" w:fill="FFFFFF"/>
          </w:tcPr>
          <w:p w14:paraId="3371C81C" w14:textId="77777777" w:rsidR="00090371" w:rsidRPr="008C7D58" w:rsidRDefault="00090371" w:rsidP="007A22E9">
            <w:pPr>
              <w:rPr>
                <w:rFonts w:ascii="Times New Roman" w:hAnsi="Times New Roman" w:cs="Times New Roman"/>
                <w:sz w:val="24"/>
                <w:szCs w:val="24"/>
              </w:rPr>
            </w:pPr>
          </w:p>
        </w:tc>
        <w:tc>
          <w:tcPr>
            <w:tcW w:w="1214" w:type="dxa"/>
            <w:gridSpan w:val="2"/>
            <w:shd w:val="clear" w:color="auto" w:fill="auto"/>
          </w:tcPr>
          <w:p w14:paraId="2F16B7FC" w14:textId="77777777" w:rsidR="00090371" w:rsidRPr="008C7D58" w:rsidRDefault="00090371" w:rsidP="007A22E9">
            <w:pPr>
              <w:rPr>
                <w:rFonts w:ascii="Times New Roman" w:hAnsi="Times New Roman" w:cs="Times New Roman"/>
                <w:sz w:val="24"/>
                <w:szCs w:val="24"/>
              </w:rPr>
            </w:pPr>
          </w:p>
        </w:tc>
        <w:tc>
          <w:tcPr>
            <w:tcW w:w="2584" w:type="dxa"/>
            <w:shd w:val="clear" w:color="auto" w:fill="auto"/>
          </w:tcPr>
          <w:p w14:paraId="159D01E9" w14:textId="105415C8" w:rsidR="00090371" w:rsidRPr="008C7D58" w:rsidRDefault="00A639E0" w:rsidP="007A22E9">
            <w:pPr>
              <w:rPr>
                <w:rFonts w:ascii="Times New Roman" w:hAnsi="Times New Roman" w:cs="Times New Roman"/>
                <w:sz w:val="24"/>
                <w:szCs w:val="24"/>
              </w:rPr>
            </w:pPr>
            <w:r>
              <w:rPr>
                <w:rFonts w:ascii="Times New Roman" w:hAnsi="Times New Roman" w:cs="Times New Roman"/>
                <w:sz w:val="24"/>
                <w:szCs w:val="24"/>
              </w:rPr>
              <w:t>3 credits @ 178.38/cr</w:t>
            </w:r>
          </w:p>
        </w:tc>
        <w:tc>
          <w:tcPr>
            <w:tcW w:w="270" w:type="dxa"/>
            <w:shd w:val="clear" w:color="auto" w:fill="auto"/>
          </w:tcPr>
          <w:p w14:paraId="435F066F" w14:textId="4E404040" w:rsidR="00090371" w:rsidRPr="008C7D58" w:rsidRDefault="00090371" w:rsidP="007A22E9">
            <w:pPr>
              <w:rPr>
                <w:rFonts w:ascii="Times New Roman" w:hAnsi="Times New Roman" w:cs="Times New Roman"/>
                <w:sz w:val="24"/>
                <w:szCs w:val="24"/>
              </w:rPr>
            </w:pPr>
          </w:p>
        </w:tc>
        <w:tc>
          <w:tcPr>
            <w:tcW w:w="882" w:type="dxa"/>
            <w:shd w:val="clear" w:color="auto" w:fill="FFFFFF"/>
          </w:tcPr>
          <w:p w14:paraId="2F86B268" w14:textId="45375171" w:rsidR="00090371" w:rsidRPr="008C7D58" w:rsidRDefault="00C56E8F" w:rsidP="007A22E9">
            <w:pPr>
              <w:rPr>
                <w:rFonts w:ascii="Times New Roman" w:hAnsi="Times New Roman" w:cs="Times New Roman"/>
                <w:sz w:val="24"/>
                <w:szCs w:val="24"/>
              </w:rPr>
            </w:pPr>
            <w:r>
              <w:rPr>
                <w:rFonts w:ascii="Times New Roman" w:hAnsi="Times New Roman" w:cs="Times New Roman"/>
                <w:sz w:val="24"/>
                <w:szCs w:val="24"/>
              </w:rPr>
              <w:t>535.14</w:t>
            </w:r>
          </w:p>
        </w:tc>
        <w:tc>
          <w:tcPr>
            <w:tcW w:w="1170" w:type="dxa"/>
            <w:vMerge/>
            <w:shd w:val="clear" w:color="auto" w:fill="FFFFFF"/>
          </w:tcPr>
          <w:p w14:paraId="5D7710B4" w14:textId="77777777" w:rsidR="00090371" w:rsidRPr="008C7D58" w:rsidRDefault="00090371" w:rsidP="007A22E9">
            <w:pPr>
              <w:rPr>
                <w:rFonts w:ascii="Times New Roman" w:hAnsi="Times New Roman" w:cs="Times New Roman"/>
                <w:sz w:val="24"/>
                <w:szCs w:val="24"/>
              </w:rPr>
            </w:pPr>
          </w:p>
        </w:tc>
      </w:tr>
      <w:tr w:rsidR="00090371" w:rsidRPr="008C7D58" w14:paraId="7CF85756" w14:textId="77777777" w:rsidTr="007A22E9">
        <w:trPr>
          <w:gridAfter w:val="5"/>
          <w:wAfter w:w="5040" w:type="dxa"/>
        </w:trPr>
        <w:tc>
          <w:tcPr>
            <w:tcW w:w="1620" w:type="dxa"/>
            <w:vMerge/>
            <w:shd w:val="clear" w:color="auto" w:fill="auto"/>
          </w:tcPr>
          <w:p w14:paraId="1C27D4BA" w14:textId="77777777" w:rsidR="00090371" w:rsidRPr="008C7D58" w:rsidRDefault="00090371" w:rsidP="007A22E9">
            <w:pPr>
              <w:rPr>
                <w:rFonts w:ascii="Times New Roman" w:hAnsi="Times New Roman" w:cs="Times New Roman"/>
                <w:sz w:val="24"/>
                <w:szCs w:val="24"/>
              </w:rPr>
            </w:pPr>
          </w:p>
        </w:tc>
        <w:tc>
          <w:tcPr>
            <w:tcW w:w="1890" w:type="dxa"/>
            <w:vMerge/>
            <w:shd w:val="clear" w:color="auto" w:fill="FFFFFF"/>
          </w:tcPr>
          <w:p w14:paraId="3F18AB94" w14:textId="77777777" w:rsidR="00090371" w:rsidRPr="008C7D58" w:rsidRDefault="00090371" w:rsidP="007A22E9">
            <w:pPr>
              <w:rPr>
                <w:rFonts w:ascii="Times New Roman" w:hAnsi="Times New Roman" w:cs="Times New Roman"/>
                <w:sz w:val="24"/>
                <w:szCs w:val="24"/>
              </w:rPr>
            </w:pPr>
          </w:p>
        </w:tc>
        <w:tc>
          <w:tcPr>
            <w:tcW w:w="1080" w:type="dxa"/>
            <w:shd w:val="clear" w:color="auto" w:fill="FFFFFF"/>
          </w:tcPr>
          <w:p w14:paraId="307B1599" w14:textId="77777777" w:rsidR="00090371" w:rsidRPr="008C7D58" w:rsidRDefault="00090371" w:rsidP="007A22E9">
            <w:pPr>
              <w:rPr>
                <w:rFonts w:ascii="Times New Roman" w:hAnsi="Times New Roman" w:cs="Times New Roman"/>
                <w:sz w:val="24"/>
                <w:szCs w:val="24"/>
              </w:rPr>
            </w:pPr>
          </w:p>
        </w:tc>
      </w:tr>
      <w:tr w:rsidR="00090371" w:rsidRPr="008C7D58" w14:paraId="27D3F6C0" w14:textId="77777777" w:rsidTr="007A22E9">
        <w:tc>
          <w:tcPr>
            <w:tcW w:w="9630" w:type="dxa"/>
            <w:gridSpan w:val="8"/>
            <w:shd w:val="clear" w:color="auto" w:fill="FFFFFF"/>
          </w:tcPr>
          <w:p w14:paraId="5E3B6664" w14:textId="77777777" w:rsidR="00090371" w:rsidRPr="008C7D58" w:rsidRDefault="00090371" w:rsidP="007A22E9">
            <w:pPr>
              <w:rPr>
                <w:rFonts w:ascii="Times New Roman" w:hAnsi="Times New Roman" w:cs="Times New Roman"/>
                <w:b/>
                <w:sz w:val="24"/>
                <w:szCs w:val="24"/>
              </w:rPr>
            </w:pPr>
          </w:p>
        </w:tc>
      </w:tr>
      <w:tr w:rsidR="00090371" w:rsidRPr="008C7D58" w14:paraId="6CF0FAB9" w14:textId="77777777" w:rsidTr="00034927">
        <w:tc>
          <w:tcPr>
            <w:tcW w:w="8460" w:type="dxa"/>
            <w:gridSpan w:val="7"/>
            <w:shd w:val="clear" w:color="auto" w:fill="FFFFFF"/>
          </w:tcPr>
          <w:p w14:paraId="09ADF739" w14:textId="7720534C" w:rsidR="00090371" w:rsidRPr="008C7D58" w:rsidRDefault="00034927" w:rsidP="007A22E9">
            <w:pPr>
              <w:rPr>
                <w:rFonts w:ascii="Times New Roman" w:hAnsi="Times New Roman" w:cs="Times New Roman"/>
                <w:b/>
                <w:sz w:val="24"/>
                <w:szCs w:val="24"/>
              </w:rPr>
            </w:pPr>
            <w:r>
              <w:rPr>
                <w:rFonts w:ascii="Times New Roman" w:hAnsi="Times New Roman" w:cs="Times New Roman"/>
                <w:b/>
                <w:sz w:val="24"/>
                <w:szCs w:val="24"/>
              </w:rPr>
              <w:t>Total</w:t>
            </w:r>
            <w:r w:rsidR="00D0626E">
              <w:rPr>
                <w:rFonts w:ascii="Times New Roman" w:hAnsi="Times New Roman" w:cs="Times New Roman"/>
                <w:b/>
                <w:sz w:val="24"/>
                <w:szCs w:val="24"/>
              </w:rPr>
              <w:t xml:space="preserve">                                Credit hours:</w:t>
            </w:r>
            <w:r w:rsidR="00A639E0">
              <w:rPr>
                <w:rFonts w:ascii="Times New Roman" w:hAnsi="Times New Roman" w:cs="Times New Roman"/>
                <w:b/>
                <w:sz w:val="24"/>
                <w:szCs w:val="24"/>
              </w:rPr>
              <w:t>62</w:t>
            </w:r>
          </w:p>
        </w:tc>
        <w:tc>
          <w:tcPr>
            <w:tcW w:w="1170" w:type="dxa"/>
            <w:shd w:val="clear" w:color="auto" w:fill="FFFFFF"/>
          </w:tcPr>
          <w:p w14:paraId="71F20684" w14:textId="4737836C" w:rsidR="00090371" w:rsidRPr="008C7D58" w:rsidRDefault="00034927" w:rsidP="007A22E9">
            <w:pPr>
              <w:rPr>
                <w:rFonts w:ascii="Times New Roman" w:hAnsi="Times New Roman" w:cs="Times New Roman"/>
                <w:b/>
                <w:sz w:val="24"/>
                <w:szCs w:val="24"/>
              </w:rPr>
            </w:pPr>
            <w:r>
              <w:rPr>
                <w:rFonts w:ascii="Times New Roman" w:hAnsi="Times New Roman" w:cs="Times New Roman"/>
                <w:b/>
                <w:sz w:val="24"/>
                <w:szCs w:val="24"/>
              </w:rPr>
              <w:t xml:space="preserve">$ </w:t>
            </w:r>
            <w:r w:rsidR="00A639E0">
              <w:rPr>
                <w:rFonts w:ascii="Times New Roman" w:hAnsi="Times New Roman" w:cs="Times New Roman"/>
                <w:b/>
                <w:sz w:val="24"/>
                <w:szCs w:val="24"/>
              </w:rPr>
              <w:t>12</w:t>
            </w:r>
            <w:r w:rsidR="00F722B9">
              <w:rPr>
                <w:rFonts w:ascii="Times New Roman" w:hAnsi="Times New Roman" w:cs="Times New Roman"/>
                <w:b/>
                <w:sz w:val="24"/>
                <w:szCs w:val="24"/>
              </w:rPr>
              <w:t>,</w:t>
            </w:r>
            <w:r w:rsidR="00C56E8F">
              <w:rPr>
                <w:rFonts w:ascii="Times New Roman" w:hAnsi="Times New Roman" w:cs="Times New Roman"/>
                <w:b/>
                <w:sz w:val="24"/>
                <w:szCs w:val="24"/>
              </w:rPr>
              <w:t>713.92</w:t>
            </w:r>
          </w:p>
        </w:tc>
      </w:tr>
    </w:tbl>
    <w:p w14:paraId="73CF8650" w14:textId="77777777" w:rsidR="00D5382D" w:rsidRPr="008C7D58" w:rsidRDefault="00D5382D" w:rsidP="00D5382D">
      <w:pPr>
        <w:rPr>
          <w:rFonts w:ascii="Times New Roman" w:hAnsi="Times New Roman" w:cs="Times New Roman"/>
          <w:sz w:val="24"/>
          <w:szCs w:val="24"/>
        </w:rPr>
      </w:pPr>
    </w:p>
    <w:p w14:paraId="7B6095AF" w14:textId="77777777" w:rsidR="00D5382D" w:rsidRPr="008C7D58" w:rsidRDefault="00D5382D" w:rsidP="00D5382D">
      <w:pPr>
        <w:rPr>
          <w:rFonts w:ascii="Times New Roman" w:hAnsi="Times New Roman" w:cs="Times New Roman"/>
          <w:i/>
          <w:sz w:val="24"/>
          <w:szCs w:val="24"/>
        </w:rPr>
      </w:pPr>
      <w:r w:rsidRPr="008C7D58">
        <w:rPr>
          <w:rFonts w:ascii="Times New Roman" w:hAnsi="Times New Roman" w:cs="Times New Roman"/>
          <w:i/>
          <w:sz w:val="24"/>
          <w:szCs w:val="24"/>
        </w:rPr>
        <w:t>Tuition and fees are subject to change without prior notification</w:t>
      </w:r>
    </w:p>
    <w:p w14:paraId="435B46B2" w14:textId="77777777" w:rsidR="00D5382D" w:rsidRPr="008C7D58" w:rsidRDefault="00D5382D" w:rsidP="00D5382D">
      <w:pPr>
        <w:rPr>
          <w:rFonts w:ascii="Times New Roman" w:hAnsi="Times New Roman" w:cs="Times New Roman"/>
          <w:sz w:val="24"/>
          <w:szCs w:val="24"/>
        </w:rPr>
      </w:pPr>
      <w:r w:rsidRPr="008C7D58">
        <w:rPr>
          <w:rFonts w:ascii="Times New Roman" w:hAnsi="Times New Roman" w:cs="Times New Roman"/>
          <w:sz w:val="24"/>
          <w:szCs w:val="24"/>
        </w:rPr>
        <w:lastRenderedPageBreak/>
        <w:t xml:space="preserve">To see all tuition rates please follow the following link: </w:t>
      </w:r>
      <w:hyperlink r:id="rId18">
        <w:r w:rsidRPr="008C7D58">
          <w:rPr>
            <w:rStyle w:val="Hyperlink"/>
            <w:rFonts w:ascii="Times New Roman" w:hAnsi="Times New Roman" w:cs="Times New Roman"/>
            <w:sz w:val="24"/>
            <w:szCs w:val="24"/>
          </w:rPr>
          <w:t>http://www.ivytech.edu/tuition/</w:t>
        </w:r>
      </w:hyperlink>
    </w:p>
    <w:p w14:paraId="1FB3F8B4" w14:textId="028FB09F" w:rsidR="00D5382D" w:rsidRPr="008C7D58" w:rsidRDefault="00D5382D" w:rsidP="00D5382D">
      <w:pPr>
        <w:rPr>
          <w:rFonts w:ascii="Times New Roman" w:hAnsi="Times New Roman" w:cs="Times New Roman"/>
          <w:sz w:val="24"/>
          <w:szCs w:val="24"/>
        </w:rPr>
      </w:pPr>
      <w:r w:rsidRPr="008C7D58">
        <w:rPr>
          <w:rFonts w:ascii="Times New Roman" w:hAnsi="Times New Roman" w:cs="Times New Roman"/>
          <w:sz w:val="24"/>
          <w:szCs w:val="24"/>
        </w:rPr>
        <w:t>Out-of-state face-to-face is $</w:t>
      </w:r>
      <w:r>
        <w:rPr>
          <w:rFonts w:ascii="Times New Roman" w:hAnsi="Times New Roman" w:cs="Times New Roman"/>
          <w:sz w:val="24"/>
          <w:szCs w:val="24"/>
        </w:rPr>
        <w:t>3</w:t>
      </w:r>
      <w:r w:rsidR="00034927">
        <w:rPr>
          <w:rFonts w:ascii="Times New Roman" w:hAnsi="Times New Roman" w:cs="Times New Roman"/>
          <w:sz w:val="24"/>
          <w:szCs w:val="24"/>
        </w:rPr>
        <w:t>48.97</w:t>
      </w:r>
      <w:r w:rsidRPr="008C7D58">
        <w:rPr>
          <w:rFonts w:ascii="Times New Roman" w:hAnsi="Times New Roman" w:cs="Times New Roman"/>
          <w:sz w:val="24"/>
          <w:szCs w:val="24"/>
        </w:rPr>
        <w:t xml:space="preserve"> per credit hour.</w:t>
      </w:r>
    </w:p>
    <w:p w14:paraId="63D4B635" w14:textId="77777777" w:rsidR="0024617C" w:rsidRDefault="0024617C" w:rsidP="0024617C">
      <w:pPr>
        <w:pStyle w:val="Default"/>
        <w:rPr>
          <w:sz w:val="23"/>
          <w:szCs w:val="23"/>
        </w:rPr>
      </w:pPr>
      <w:r>
        <w:rPr>
          <w:sz w:val="23"/>
          <w:szCs w:val="23"/>
        </w:rPr>
        <w:t xml:space="preserve">The fees are based on Indiana residents </w:t>
      </w:r>
    </w:p>
    <w:p w14:paraId="464FCBC1" w14:textId="7BB63BC9" w:rsidR="003C525C" w:rsidRPr="00F8007A" w:rsidRDefault="0024617C" w:rsidP="0024617C">
      <w:pPr>
        <w:rPr>
          <w:sz w:val="23"/>
          <w:szCs w:val="23"/>
        </w:rPr>
      </w:pPr>
      <w:r>
        <w:rPr>
          <w:sz w:val="23"/>
          <w:szCs w:val="23"/>
        </w:rPr>
        <w:t>Fees subject to change</w:t>
      </w:r>
    </w:p>
    <w:sectPr w:rsidR="003C525C" w:rsidRPr="00F8007A" w:rsidSect="00324D9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EA1AC" w14:textId="77777777" w:rsidR="009157A0" w:rsidRDefault="009157A0" w:rsidP="00FC242A">
      <w:pPr>
        <w:spacing w:after="0" w:line="240" w:lineRule="auto"/>
      </w:pPr>
      <w:r>
        <w:separator/>
      </w:r>
    </w:p>
  </w:endnote>
  <w:endnote w:type="continuationSeparator" w:id="0">
    <w:p w14:paraId="4F0C165A" w14:textId="77777777" w:rsidR="009157A0" w:rsidRDefault="009157A0" w:rsidP="00FC2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8967916"/>
      <w:docPartObj>
        <w:docPartGallery w:val="Page Numbers (Bottom of Page)"/>
        <w:docPartUnique/>
      </w:docPartObj>
    </w:sdtPr>
    <w:sdtEndPr>
      <w:rPr>
        <w:noProof/>
      </w:rPr>
    </w:sdtEndPr>
    <w:sdtContent>
      <w:p w14:paraId="2903CBC8" w14:textId="77777777" w:rsidR="00FC242A" w:rsidRDefault="00FC24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13E9C1" w14:textId="77777777" w:rsidR="00FC242A" w:rsidRDefault="00FC2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8076D" w14:textId="77777777" w:rsidR="009157A0" w:rsidRDefault="009157A0" w:rsidP="00FC242A">
      <w:pPr>
        <w:spacing w:after="0" w:line="240" w:lineRule="auto"/>
      </w:pPr>
      <w:r>
        <w:separator/>
      </w:r>
    </w:p>
  </w:footnote>
  <w:footnote w:type="continuationSeparator" w:id="0">
    <w:p w14:paraId="4EE3D548" w14:textId="77777777" w:rsidR="009157A0" w:rsidRDefault="009157A0" w:rsidP="00FC2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2942F" w14:textId="6E3A44DB" w:rsidR="00FC242A" w:rsidRDefault="00FC242A">
    <w:pPr>
      <w:pStyle w:val="Header"/>
    </w:pPr>
    <w:r>
      <w:t xml:space="preserve">Revised </w:t>
    </w:r>
    <w:r w:rsidR="001E0B5F">
      <w:t>2</w:t>
    </w:r>
    <w:r w:rsidR="00D5382D">
      <w:t>/</w:t>
    </w:r>
    <w:r w:rsidR="001E0B5F">
      <w:t>19</w:t>
    </w:r>
    <w:r>
      <w:t>/202</w:t>
    </w:r>
    <w:r w:rsidR="001E0B5F">
      <w:t>5</w:t>
    </w:r>
    <w:r w:rsidR="006D3489">
      <w:t xml:space="preserve"> CSA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35770"/>
    <w:multiLevelType w:val="hybridMultilevel"/>
    <w:tmpl w:val="4D32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5F5402"/>
    <w:multiLevelType w:val="hybridMultilevel"/>
    <w:tmpl w:val="1F404E8E"/>
    <w:lvl w:ilvl="0" w:tplc="2A5697DC">
      <w:start w:val="1"/>
      <w:numFmt w:val="bullet"/>
      <w:lvlText w:val="•"/>
      <w:lvlJc w:val="left"/>
      <w:pPr>
        <w:tabs>
          <w:tab w:val="num" w:pos="720"/>
        </w:tabs>
        <w:ind w:left="720" w:hanging="360"/>
      </w:pPr>
      <w:rPr>
        <w:rFonts w:ascii="Arial" w:hAnsi="Arial" w:hint="default"/>
      </w:rPr>
    </w:lvl>
    <w:lvl w:ilvl="1" w:tplc="718A3A44">
      <w:start w:val="1"/>
      <w:numFmt w:val="bullet"/>
      <w:lvlText w:val="•"/>
      <w:lvlJc w:val="left"/>
      <w:pPr>
        <w:tabs>
          <w:tab w:val="num" w:pos="1440"/>
        </w:tabs>
        <w:ind w:left="1440" w:hanging="360"/>
      </w:pPr>
      <w:rPr>
        <w:rFonts w:ascii="Arial" w:hAnsi="Arial" w:hint="default"/>
      </w:rPr>
    </w:lvl>
    <w:lvl w:ilvl="2" w:tplc="9D9860EC" w:tentative="1">
      <w:start w:val="1"/>
      <w:numFmt w:val="bullet"/>
      <w:lvlText w:val="•"/>
      <w:lvlJc w:val="left"/>
      <w:pPr>
        <w:tabs>
          <w:tab w:val="num" w:pos="2160"/>
        </w:tabs>
        <w:ind w:left="2160" w:hanging="360"/>
      </w:pPr>
      <w:rPr>
        <w:rFonts w:ascii="Arial" w:hAnsi="Arial" w:hint="default"/>
      </w:rPr>
    </w:lvl>
    <w:lvl w:ilvl="3" w:tplc="9940BAD6" w:tentative="1">
      <w:start w:val="1"/>
      <w:numFmt w:val="bullet"/>
      <w:lvlText w:val="•"/>
      <w:lvlJc w:val="left"/>
      <w:pPr>
        <w:tabs>
          <w:tab w:val="num" w:pos="2880"/>
        </w:tabs>
        <w:ind w:left="2880" w:hanging="360"/>
      </w:pPr>
      <w:rPr>
        <w:rFonts w:ascii="Arial" w:hAnsi="Arial" w:hint="default"/>
      </w:rPr>
    </w:lvl>
    <w:lvl w:ilvl="4" w:tplc="36582374" w:tentative="1">
      <w:start w:val="1"/>
      <w:numFmt w:val="bullet"/>
      <w:lvlText w:val="•"/>
      <w:lvlJc w:val="left"/>
      <w:pPr>
        <w:tabs>
          <w:tab w:val="num" w:pos="3600"/>
        </w:tabs>
        <w:ind w:left="3600" w:hanging="360"/>
      </w:pPr>
      <w:rPr>
        <w:rFonts w:ascii="Arial" w:hAnsi="Arial" w:hint="default"/>
      </w:rPr>
    </w:lvl>
    <w:lvl w:ilvl="5" w:tplc="62363D18" w:tentative="1">
      <w:start w:val="1"/>
      <w:numFmt w:val="bullet"/>
      <w:lvlText w:val="•"/>
      <w:lvlJc w:val="left"/>
      <w:pPr>
        <w:tabs>
          <w:tab w:val="num" w:pos="4320"/>
        </w:tabs>
        <w:ind w:left="4320" w:hanging="360"/>
      </w:pPr>
      <w:rPr>
        <w:rFonts w:ascii="Arial" w:hAnsi="Arial" w:hint="default"/>
      </w:rPr>
    </w:lvl>
    <w:lvl w:ilvl="6" w:tplc="39140E46" w:tentative="1">
      <w:start w:val="1"/>
      <w:numFmt w:val="bullet"/>
      <w:lvlText w:val="•"/>
      <w:lvlJc w:val="left"/>
      <w:pPr>
        <w:tabs>
          <w:tab w:val="num" w:pos="5040"/>
        </w:tabs>
        <w:ind w:left="5040" w:hanging="360"/>
      </w:pPr>
      <w:rPr>
        <w:rFonts w:ascii="Arial" w:hAnsi="Arial" w:hint="default"/>
      </w:rPr>
    </w:lvl>
    <w:lvl w:ilvl="7" w:tplc="D832947A" w:tentative="1">
      <w:start w:val="1"/>
      <w:numFmt w:val="bullet"/>
      <w:lvlText w:val="•"/>
      <w:lvlJc w:val="left"/>
      <w:pPr>
        <w:tabs>
          <w:tab w:val="num" w:pos="5760"/>
        </w:tabs>
        <w:ind w:left="5760" w:hanging="360"/>
      </w:pPr>
      <w:rPr>
        <w:rFonts w:ascii="Arial" w:hAnsi="Arial" w:hint="default"/>
      </w:rPr>
    </w:lvl>
    <w:lvl w:ilvl="8" w:tplc="8B526BF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4F97718"/>
    <w:multiLevelType w:val="hybridMultilevel"/>
    <w:tmpl w:val="56A4228C"/>
    <w:lvl w:ilvl="0" w:tplc="CC92A188">
      <w:start w:val="1"/>
      <w:numFmt w:val="bullet"/>
      <w:lvlText w:val="•"/>
      <w:lvlJc w:val="left"/>
      <w:pPr>
        <w:tabs>
          <w:tab w:val="num" w:pos="720"/>
        </w:tabs>
        <w:ind w:left="720" w:hanging="360"/>
      </w:pPr>
      <w:rPr>
        <w:rFonts w:ascii="Arial" w:hAnsi="Arial" w:hint="default"/>
      </w:rPr>
    </w:lvl>
    <w:lvl w:ilvl="1" w:tplc="55668D5C">
      <w:start w:val="1"/>
      <w:numFmt w:val="bullet"/>
      <w:lvlText w:val="•"/>
      <w:lvlJc w:val="left"/>
      <w:pPr>
        <w:tabs>
          <w:tab w:val="num" w:pos="1440"/>
        </w:tabs>
        <w:ind w:left="1440" w:hanging="360"/>
      </w:pPr>
      <w:rPr>
        <w:rFonts w:ascii="Arial" w:hAnsi="Arial" w:hint="default"/>
      </w:rPr>
    </w:lvl>
    <w:lvl w:ilvl="2" w:tplc="7A06BD54" w:tentative="1">
      <w:start w:val="1"/>
      <w:numFmt w:val="bullet"/>
      <w:lvlText w:val="•"/>
      <w:lvlJc w:val="left"/>
      <w:pPr>
        <w:tabs>
          <w:tab w:val="num" w:pos="2160"/>
        </w:tabs>
        <w:ind w:left="2160" w:hanging="360"/>
      </w:pPr>
      <w:rPr>
        <w:rFonts w:ascii="Arial" w:hAnsi="Arial" w:hint="default"/>
      </w:rPr>
    </w:lvl>
    <w:lvl w:ilvl="3" w:tplc="D2D00390" w:tentative="1">
      <w:start w:val="1"/>
      <w:numFmt w:val="bullet"/>
      <w:lvlText w:val="•"/>
      <w:lvlJc w:val="left"/>
      <w:pPr>
        <w:tabs>
          <w:tab w:val="num" w:pos="2880"/>
        </w:tabs>
        <w:ind w:left="2880" w:hanging="360"/>
      </w:pPr>
      <w:rPr>
        <w:rFonts w:ascii="Arial" w:hAnsi="Arial" w:hint="default"/>
      </w:rPr>
    </w:lvl>
    <w:lvl w:ilvl="4" w:tplc="EA08CA90" w:tentative="1">
      <w:start w:val="1"/>
      <w:numFmt w:val="bullet"/>
      <w:lvlText w:val="•"/>
      <w:lvlJc w:val="left"/>
      <w:pPr>
        <w:tabs>
          <w:tab w:val="num" w:pos="3600"/>
        </w:tabs>
        <w:ind w:left="3600" w:hanging="360"/>
      </w:pPr>
      <w:rPr>
        <w:rFonts w:ascii="Arial" w:hAnsi="Arial" w:hint="default"/>
      </w:rPr>
    </w:lvl>
    <w:lvl w:ilvl="5" w:tplc="9152A292" w:tentative="1">
      <w:start w:val="1"/>
      <w:numFmt w:val="bullet"/>
      <w:lvlText w:val="•"/>
      <w:lvlJc w:val="left"/>
      <w:pPr>
        <w:tabs>
          <w:tab w:val="num" w:pos="4320"/>
        </w:tabs>
        <w:ind w:left="4320" w:hanging="360"/>
      </w:pPr>
      <w:rPr>
        <w:rFonts w:ascii="Arial" w:hAnsi="Arial" w:hint="default"/>
      </w:rPr>
    </w:lvl>
    <w:lvl w:ilvl="6" w:tplc="3EA0F5B0" w:tentative="1">
      <w:start w:val="1"/>
      <w:numFmt w:val="bullet"/>
      <w:lvlText w:val="•"/>
      <w:lvlJc w:val="left"/>
      <w:pPr>
        <w:tabs>
          <w:tab w:val="num" w:pos="5040"/>
        </w:tabs>
        <w:ind w:left="5040" w:hanging="360"/>
      </w:pPr>
      <w:rPr>
        <w:rFonts w:ascii="Arial" w:hAnsi="Arial" w:hint="default"/>
      </w:rPr>
    </w:lvl>
    <w:lvl w:ilvl="7" w:tplc="0B2A893A" w:tentative="1">
      <w:start w:val="1"/>
      <w:numFmt w:val="bullet"/>
      <w:lvlText w:val="•"/>
      <w:lvlJc w:val="left"/>
      <w:pPr>
        <w:tabs>
          <w:tab w:val="num" w:pos="5760"/>
        </w:tabs>
        <w:ind w:left="5760" w:hanging="360"/>
      </w:pPr>
      <w:rPr>
        <w:rFonts w:ascii="Arial" w:hAnsi="Arial" w:hint="default"/>
      </w:rPr>
    </w:lvl>
    <w:lvl w:ilvl="8" w:tplc="E35845F0" w:tentative="1">
      <w:start w:val="1"/>
      <w:numFmt w:val="bullet"/>
      <w:lvlText w:val="•"/>
      <w:lvlJc w:val="left"/>
      <w:pPr>
        <w:tabs>
          <w:tab w:val="num" w:pos="6480"/>
        </w:tabs>
        <w:ind w:left="6480" w:hanging="360"/>
      </w:pPr>
      <w:rPr>
        <w:rFonts w:ascii="Arial" w:hAnsi="Arial" w:hint="default"/>
      </w:rPr>
    </w:lvl>
  </w:abstractNum>
  <w:num w:numId="1" w16cid:durableId="1765495134">
    <w:abstractNumId w:val="0"/>
  </w:num>
  <w:num w:numId="2" w16cid:durableId="1736127630">
    <w:abstractNumId w:val="2"/>
  </w:num>
  <w:num w:numId="3" w16cid:durableId="1755860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F94"/>
    <w:rsid w:val="000006C7"/>
    <w:rsid w:val="00034927"/>
    <w:rsid w:val="000454AC"/>
    <w:rsid w:val="00090371"/>
    <w:rsid w:val="000A66EF"/>
    <w:rsid w:val="0015291D"/>
    <w:rsid w:val="001967EB"/>
    <w:rsid w:val="001B443E"/>
    <w:rsid w:val="001C64CE"/>
    <w:rsid w:val="001D3B7C"/>
    <w:rsid w:val="001E0B5F"/>
    <w:rsid w:val="00202E3F"/>
    <w:rsid w:val="0024617C"/>
    <w:rsid w:val="002E7A0E"/>
    <w:rsid w:val="00324D96"/>
    <w:rsid w:val="00335225"/>
    <w:rsid w:val="0034708B"/>
    <w:rsid w:val="003C525C"/>
    <w:rsid w:val="003D3192"/>
    <w:rsid w:val="003D745B"/>
    <w:rsid w:val="003F4F94"/>
    <w:rsid w:val="004313DD"/>
    <w:rsid w:val="0046336E"/>
    <w:rsid w:val="00491FAD"/>
    <w:rsid w:val="004A29A5"/>
    <w:rsid w:val="004A3903"/>
    <w:rsid w:val="004A3FFD"/>
    <w:rsid w:val="004E0715"/>
    <w:rsid w:val="005D18C8"/>
    <w:rsid w:val="005E01FD"/>
    <w:rsid w:val="00644219"/>
    <w:rsid w:val="0065118B"/>
    <w:rsid w:val="006A10B1"/>
    <w:rsid w:val="006D3489"/>
    <w:rsid w:val="006F3E10"/>
    <w:rsid w:val="00704790"/>
    <w:rsid w:val="00704C32"/>
    <w:rsid w:val="00716FAD"/>
    <w:rsid w:val="00780917"/>
    <w:rsid w:val="007A12E3"/>
    <w:rsid w:val="007E6BAD"/>
    <w:rsid w:val="00815495"/>
    <w:rsid w:val="00850141"/>
    <w:rsid w:val="008E5672"/>
    <w:rsid w:val="008F24A5"/>
    <w:rsid w:val="009157A0"/>
    <w:rsid w:val="009536AD"/>
    <w:rsid w:val="0099667D"/>
    <w:rsid w:val="009D5D50"/>
    <w:rsid w:val="00A214D3"/>
    <w:rsid w:val="00A639E0"/>
    <w:rsid w:val="00AB1A5A"/>
    <w:rsid w:val="00AD236C"/>
    <w:rsid w:val="00AD3137"/>
    <w:rsid w:val="00AE3331"/>
    <w:rsid w:val="00AF1787"/>
    <w:rsid w:val="00B61ED0"/>
    <w:rsid w:val="00BF647B"/>
    <w:rsid w:val="00C0507A"/>
    <w:rsid w:val="00C32F5B"/>
    <w:rsid w:val="00C53DC5"/>
    <w:rsid w:val="00C56E8F"/>
    <w:rsid w:val="00C6112B"/>
    <w:rsid w:val="00C74CF3"/>
    <w:rsid w:val="00C961DD"/>
    <w:rsid w:val="00CA5C93"/>
    <w:rsid w:val="00CE76E1"/>
    <w:rsid w:val="00CF1285"/>
    <w:rsid w:val="00CF187D"/>
    <w:rsid w:val="00D0626E"/>
    <w:rsid w:val="00D17C2B"/>
    <w:rsid w:val="00D5382D"/>
    <w:rsid w:val="00E1513C"/>
    <w:rsid w:val="00E341A2"/>
    <w:rsid w:val="00E72F81"/>
    <w:rsid w:val="00E875A2"/>
    <w:rsid w:val="00E944D5"/>
    <w:rsid w:val="00EC1BF0"/>
    <w:rsid w:val="00ED67E8"/>
    <w:rsid w:val="00F21259"/>
    <w:rsid w:val="00F6047A"/>
    <w:rsid w:val="00F63A45"/>
    <w:rsid w:val="00F722B9"/>
    <w:rsid w:val="00F8007A"/>
    <w:rsid w:val="00FC242A"/>
    <w:rsid w:val="012471C7"/>
    <w:rsid w:val="0431A7DE"/>
    <w:rsid w:val="2831E09D"/>
    <w:rsid w:val="40512872"/>
    <w:rsid w:val="787BE69E"/>
    <w:rsid w:val="7F2D1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A4500"/>
  <w15:chartTrackingRefBased/>
  <w15:docId w15:val="{EB694D2E-14D9-4E6C-A85A-E31EE235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38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242A"/>
    <w:rPr>
      <w:color w:val="0563C1" w:themeColor="hyperlink"/>
      <w:u w:val="single"/>
    </w:rPr>
  </w:style>
  <w:style w:type="character" w:styleId="UnresolvedMention">
    <w:name w:val="Unresolved Mention"/>
    <w:basedOn w:val="DefaultParagraphFont"/>
    <w:uiPriority w:val="99"/>
    <w:semiHidden/>
    <w:unhideWhenUsed/>
    <w:rsid w:val="00FC242A"/>
    <w:rPr>
      <w:color w:val="605E5C"/>
      <w:shd w:val="clear" w:color="auto" w:fill="E1DFDD"/>
    </w:rPr>
  </w:style>
  <w:style w:type="paragraph" w:styleId="Header">
    <w:name w:val="header"/>
    <w:basedOn w:val="Normal"/>
    <w:link w:val="HeaderChar"/>
    <w:uiPriority w:val="99"/>
    <w:unhideWhenUsed/>
    <w:rsid w:val="00FC2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42A"/>
  </w:style>
  <w:style w:type="paragraph" w:styleId="Footer">
    <w:name w:val="footer"/>
    <w:basedOn w:val="Normal"/>
    <w:link w:val="FooterChar"/>
    <w:uiPriority w:val="99"/>
    <w:unhideWhenUsed/>
    <w:rsid w:val="00FC2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42A"/>
  </w:style>
  <w:style w:type="table" w:styleId="TableGrid">
    <w:name w:val="Table Grid"/>
    <w:basedOn w:val="TableNormal"/>
    <w:uiPriority w:val="39"/>
    <w:rsid w:val="00324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4D9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F3E10"/>
    <w:pPr>
      <w:ind w:left="720"/>
      <w:contextualSpacing/>
    </w:pPr>
  </w:style>
  <w:style w:type="paragraph" w:styleId="BalloonText">
    <w:name w:val="Balloon Text"/>
    <w:basedOn w:val="Normal"/>
    <w:link w:val="BalloonTextChar"/>
    <w:uiPriority w:val="99"/>
    <w:semiHidden/>
    <w:unhideWhenUsed/>
    <w:rsid w:val="00D17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C2B"/>
    <w:rPr>
      <w:rFonts w:ascii="Segoe UI" w:hAnsi="Segoe UI" w:cs="Segoe UI"/>
      <w:sz w:val="18"/>
      <w:szCs w:val="18"/>
    </w:rPr>
  </w:style>
  <w:style w:type="character" w:styleId="FollowedHyperlink">
    <w:name w:val="FollowedHyperlink"/>
    <w:basedOn w:val="DefaultParagraphFont"/>
    <w:uiPriority w:val="99"/>
    <w:semiHidden/>
    <w:unhideWhenUsed/>
    <w:rsid w:val="007A12E3"/>
    <w:rPr>
      <w:color w:val="954F72" w:themeColor="followedHyperlink"/>
      <w:u w:val="single"/>
    </w:rPr>
  </w:style>
  <w:style w:type="character" w:customStyle="1" w:styleId="Heading1Char">
    <w:name w:val="Heading 1 Char"/>
    <w:basedOn w:val="DefaultParagraphFont"/>
    <w:link w:val="Heading1"/>
    <w:uiPriority w:val="9"/>
    <w:rsid w:val="00D5382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929538">
      <w:bodyDiv w:val="1"/>
      <w:marLeft w:val="0"/>
      <w:marRight w:val="0"/>
      <w:marTop w:val="0"/>
      <w:marBottom w:val="0"/>
      <w:divBdr>
        <w:top w:val="none" w:sz="0" w:space="0" w:color="auto"/>
        <w:left w:val="none" w:sz="0" w:space="0" w:color="auto"/>
        <w:bottom w:val="none" w:sz="0" w:space="0" w:color="auto"/>
        <w:right w:val="none" w:sz="0" w:space="0" w:color="auto"/>
      </w:divBdr>
    </w:div>
    <w:div w:id="1493254068">
      <w:bodyDiv w:val="1"/>
      <w:marLeft w:val="0"/>
      <w:marRight w:val="0"/>
      <w:marTop w:val="0"/>
      <w:marBottom w:val="0"/>
      <w:divBdr>
        <w:top w:val="none" w:sz="0" w:space="0" w:color="auto"/>
        <w:left w:val="none" w:sz="0" w:space="0" w:color="auto"/>
        <w:bottom w:val="none" w:sz="0" w:space="0" w:color="auto"/>
        <w:right w:val="none" w:sz="0" w:space="0" w:color="auto"/>
      </w:divBdr>
      <w:divsChild>
        <w:div w:id="1948081161">
          <w:marLeft w:val="1080"/>
          <w:marRight w:val="0"/>
          <w:marTop w:val="100"/>
          <w:marBottom w:val="0"/>
          <w:divBdr>
            <w:top w:val="none" w:sz="0" w:space="0" w:color="auto"/>
            <w:left w:val="none" w:sz="0" w:space="0" w:color="auto"/>
            <w:bottom w:val="none" w:sz="0" w:space="0" w:color="auto"/>
            <w:right w:val="none" w:sz="0" w:space="0" w:color="auto"/>
          </w:divBdr>
        </w:div>
      </w:divsChild>
    </w:div>
    <w:div w:id="1579098373">
      <w:bodyDiv w:val="1"/>
      <w:marLeft w:val="0"/>
      <w:marRight w:val="0"/>
      <w:marTop w:val="0"/>
      <w:marBottom w:val="0"/>
      <w:divBdr>
        <w:top w:val="none" w:sz="0" w:space="0" w:color="auto"/>
        <w:left w:val="none" w:sz="0" w:space="0" w:color="auto"/>
        <w:bottom w:val="none" w:sz="0" w:space="0" w:color="auto"/>
        <w:right w:val="none" w:sz="0" w:space="0" w:color="auto"/>
      </w:divBdr>
      <w:divsChild>
        <w:div w:id="872495477">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ivytech.edu/tui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3.sv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llen173@ivytech.edu" TargetMode="External"/><Relationship Id="rId5" Type="http://schemas.openxmlformats.org/officeDocument/2006/relationships/styles" Target="styles.xml"/><Relationship Id="rId15" Type="http://schemas.openxmlformats.org/officeDocument/2006/relationships/hyperlink" Target="https://www.ivytech.edu/surgical-technology/"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vytech.edu/surgical-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02A2FB733A1340939CA72A1AA9B65A" ma:contentTypeVersion="14" ma:contentTypeDescription="Create a new document." ma:contentTypeScope="" ma:versionID="e9480e9f282a4fa8fb3c9afab0f6b492">
  <xsd:schema xmlns:xsd="http://www.w3.org/2001/XMLSchema" xmlns:xs="http://www.w3.org/2001/XMLSchema" xmlns:p="http://schemas.microsoft.com/office/2006/metadata/properties" xmlns:ns3="259d00d7-4c3a-4d8d-809b-ff855e831a6d" xmlns:ns4="0a0c367c-67c9-4610-a23a-9a1cb7d9a704" targetNamespace="http://schemas.microsoft.com/office/2006/metadata/properties" ma:root="true" ma:fieldsID="626eefde03be313bae3c10d004be2c91" ns3:_="" ns4:_="">
    <xsd:import namespace="259d00d7-4c3a-4d8d-809b-ff855e831a6d"/>
    <xsd:import namespace="0a0c367c-67c9-4610-a23a-9a1cb7d9a7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d00d7-4c3a-4d8d-809b-ff855e831a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0c367c-67c9-4610-a23a-9a1cb7d9a7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D562EF-F49D-41C4-AFA8-F1198DC96DED}">
  <ds:schemaRefs>
    <ds:schemaRef ds:uri="http://schemas.microsoft.com/sharepoint/v3/contenttype/forms"/>
  </ds:schemaRefs>
</ds:datastoreItem>
</file>

<file path=customXml/itemProps2.xml><?xml version="1.0" encoding="utf-8"?>
<ds:datastoreItem xmlns:ds="http://schemas.openxmlformats.org/officeDocument/2006/customXml" ds:itemID="{40B692DC-DC60-465F-AC67-4AAD91C150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0AE3F-D66D-4FA4-9C0B-918A86B43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d00d7-4c3a-4d8d-809b-ff855e831a6d"/>
    <ds:schemaRef ds:uri="0a0c367c-67c9-4610-a23a-9a1cb7d9a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13</Pages>
  <Words>2872</Words>
  <Characters>16372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Ivy Tech Community College</Company>
  <LinksUpToDate>false</LinksUpToDate>
  <CharactersWithSpaces>19206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Colby Scott Allen</dc:creator>
  <cp:keywords/>
  <dc:description/>
  <cp:lastModifiedBy>Colby Allen</cp:lastModifiedBy>
  <cp:revision>6</cp:revision>
  <cp:lastPrinted>2021-11-30T13:59:00Z</cp:lastPrinted>
  <dcterms:created xsi:type="dcterms:W3CDTF">2025-01-07T18:55:00Z</dcterms:created>
  <dcterms:modified xsi:type="dcterms:W3CDTF">2025-02-19T17:45:00Z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0x010100B902A2FB733A1340939CA72A1AA9B65A</vt:lpwstr>
  </property>
</Properties>
</file>